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08" w:rsidRPr="0030208C" w:rsidRDefault="00B07608" w:rsidP="0081101F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</w:p>
    <w:p w:rsidR="009B3F6F" w:rsidRPr="0030208C" w:rsidRDefault="009B3F6F" w:rsidP="0081101F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</w:t>
      </w:r>
      <w:r w:rsidR="00722894"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>ЕН</w:t>
      </w:r>
    </w:p>
    <w:p w:rsidR="00B07608" w:rsidRPr="0030208C" w:rsidRDefault="00464C04" w:rsidP="0081101F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</w:t>
      </w:r>
      <w:r w:rsidR="009B3F6F"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>ем</w:t>
      </w:r>
      <w:r w:rsidR="003C7344"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F53B8"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сельской</w:t>
      </w:r>
    </w:p>
    <w:p w:rsidR="00B07608" w:rsidRPr="0030208C" w:rsidRDefault="003C7344" w:rsidP="0081101F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3E377E"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</w:t>
      </w:r>
      <w:r w:rsidR="005A4386"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07608" w:rsidRPr="0030208C" w:rsidRDefault="005A4386" w:rsidP="0081101F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r w:rsidR="00FF2B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11.07.2025</w:t>
      </w:r>
      <w:r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</w:t>
      </w:r>
      <w:r w:rsidR="00FF2B77">
        <w:rPr>
          <w:rFonts w:ascii="PT Astra Serif" w:eastAsia="Times New Roman" w:hAnsi="PT Astra Serif" w:cs="Times New Roman"/>
          <w:sz w:val="28"/>
          <w:szCs w:val="28"/>
          <w:lang w:eastAsia="ru-RU"/>
        </w:rPr>
        <w:t>50</w:t>
      </w:r>
    </w:p>
    <w:p w:rsidR="005A4386" w:rsidRPr="0030208C" w:rsidRDefault="005A4386" w:rsidP="0081101F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A87A40" w:rsidRPr="0030208C" w:rsidRDefault="00A87A40" w:rsidP="0081101F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6224F" w:rsidRPr="0030208C" w:rsidRDefault="0056224F" w:rsidP="0081101F">
      <w:pPr>
        <w:spacing w:after="0" w:line="240" w:lineRule="auto"/>
        <w:ind w:firstLine="482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A4386" w:rsidRPr="0030208C" w:rsidRDefault="005A4386" w:rsidP="008110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АДМИНИСТРАТИВНЫЙ РЕГЛАМЕНТ</w:t>
      </w:r>
    </w:p>
    <w:p w:rsidR="005A4386" w:rsidRPr="0030208C" w:rsidRDefault="005A4386" w:rsidP="008110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предоставления муниципальной услуги</w:t>
      </w:r>
    </w:p>
    <w:p w:rsidR="005A4386" w:rsidRPr="0030208C" w:rsidRDefault="004970B3" w:rsidP="0081101F">
      <w:pPr>
        <w:pStyle w:val="1"/>
        <w:contextualSpacing/>
        <w:rPr>
          <w:rFonts w:ascii="PT Astra Serif" w:eastAsia="Times New Roman" w:hAnsi="PT Astra Serif"/>
          <w:szCs w:val="28"/>
        </w:rPr>
      </w:pPr>
      <w:r w:rsidRPr="0030208C">
        <w:rPr>
          <w:rFonts w:ascii="PT Astra Serif" w:hAnsi="PT Astra Serif"/>
          <w:szCs w:val="28"/>
        </w:rPr>
        <w:t>«</w:t>
      </w:r>
      <w:r w:rsidR="00786E1A" w:rsidRPr="0030208C">
        <w:rPr>
          <w:rFonts w:ascii="PT Astra Serif" w:eastAsia="Times New Roman" w:hAnsi="PT Astra Serif"/>
          <w:szCs w:val="28"/>
        </w:rPr>
        <w:t xml:space="preserve">Принятие решения о </w:t>
      </w:r>
      <w:r w:rsidR="00AE77D2" w:rsidRPr="0030208C">
        <w:rPr>
          <w:rFonts w:ascii="PT Astra Serif" w:eastAsia="Times New Roman" w:hAnsi="PT Astra Serif"/>
          <w:szCs w:val="28"/>
        </w:rPr>
        <w:t>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30208C">
        <w:rPr>
          <w:rFonts w:ascii="PT Astra Serif" w:eastAsia="Times New Roman" w:hAnsi="PT Astra Serif"/>
          <w:szCs w:val="28"/>
        </w:rPr>
        <w:t>, для размещения нестационарных объектов</w:t>
      </w:r>
      <w:r w:rsidR="00CF4316" w:rsidRPr="0030208C">
        <w:rPr>
          <w:rFonts w:ascii="PT Astra Serif" w:hAnsi="PT Astra Serif"/>
          <w:szCs w:val="28"/>
        </w:rPr>
        <w:t>»</w:t>
      </w:r>
    </w:p>
    <w:p w:rsidR="00CD4DB7" w:rsidRPr="0030208C" w:rsidRDefault="00CD4DB7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I. Общие положения</w:t>
      </w:r>
    </w:p>
    <w:p w:rsidR="004F3E58" w:rsidRPr="0030208C" w:rsidRDefault="004F3E58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1. Предмет регулирования </w:t>
      </w:r>
      <w:r w:rsidR="002E6B25" w:rsidRPr="0030208C">
        <w:rPr>
          <w:rFonts w:ascii="PT Astra Serif" w:hAnsi="PT Astra Serif" w:cs="Times New Roman"/>
          <w:sz w:val="28"/>
          <w:szCs w:val="28"/>
        </w:rPr>
        <w:t>А</w:t>
      </w:r>
      <w:r w:rsidRPr="0030208C">
        <w:rPr>
          <w:rFonts w:ascii="PT Astra Serif" w:hAnsi="PT Astra Serif" w:cs="Times New Roman"/>
          <w:sz w:val="28"/>
          <w:szCs w:val="28"/>
        </w:rPr>
        <w:t>дминистративного регламента</w:t>
      </w:r>
    </w:p>
    <w:p w:rsidR="0003556C" w:rsidRPr="0030208C" w:rsidRDefault="0003556C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1.1. Административный регламент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30208C">
        <w:rPr>
          <w:rFonts w:ascii="PT Astra Serif" w:hAnsi="PT Astra Serif" w:cs="Times New Roman"/>
          <w:sz w:val="28"/>
          <w:szCs w:val="28"/>
        </w:rPr>
        <w:t>,</w:t>
      </w:r>
      <w:r w:rsidR="00BF3897"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3897" w:rsidRPr="0030208C">
        <w:rPr>
          <w:rFonts w:ascii="PT Astra Serif" w:hAnsi="PT Astra Serif" w:cs="Times New Roman"/>
          <w:sz w:val="28"/>
          <w:szCs w:val="28"/>
        </w:rPr>
        <w:t>для размещения нестационарных объектов</w:t>
      </w:r>
      <w:r w:rsidRPr="0030208C">
        <w:rPr>
          <w:rFonts w:ascii="PT Astra Serif" w:hAnsi="PT Astra Serif" w:cs="Times New Roman"/>
          <w:sz w:val="28"/>
          <w:szCs w:val="28"/>
        </w:rPr>
        <w:t>» (далее − Регламент) разработан в целях повышения качества и доступности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3897" w:rsidRPr="0030208C">
        <w:rPr>
          <w:rFonts w:ascii="PT Astra Serif" w:hAnsi="PT Astra Serif" w:cs="Times New Roman"/>
          <w:sz w:val="28"/>
          <w:szCs w:val="28"/>
        </w:rPr>
        <w:t>для размещения нестационарных объектов</w:t>
      </w:r>
      <w:r w:rsidRPr="0030208C">
        <w:rPr>
          <w:rFonts w:ascii="PT Astra Serif" w:hAnsi="PT Astra Serif" w:cs="Times New Roman"/>
          <w:sz w:val="28"/>
          <w:szCs w:val="28"/>
        </w:rPr>
        <w:t>» (далее − муниципальная услуга) на территории, подведомственной</w:t>
      </w:r>
      <w:r w:rsidR="00EF4847" w:rsidRPr="0030208C">
        <w:rPr>
          <w:rFonts w:ascii="PT Astra Serif" w:hAnsi="PT Astra Serif" w:cs="Times New Roman"/>
          <w:sz w:val="28"/>
          <w:szCs w:val="28"/>
        </w:rPr>
        <w:t xml:space="preserve"> Научногородокской</w:t>
      </w:r>
      <w:r w:rsidR="00AF53B8" w:rsidRPr="0030208C">
        <w:rPr>
          <w:rFonts w:ascii="PT Astra Serif" w:hAnsi="PT Astra Serif" w:cs="Times New Roman"/>
          <w:sz w:val="28"/>
          <w:szCs w:val="28"/>
        </w:rPr>
        <w:t xml:space="preserve"> сельской</w:t>
      </w:r>
      <w:r w:rsidRPr="0030208C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EF4847" w:rsidRPr="0030208C">
        <w:rPr>
          <w:rFonts w:ascii="PT Astra Serif" w:hAnsi="PT Astra Serif" w:cs="Times New Roman"/>
          <w:sz w:val="28"/>
          <w:szCs w:val="28"/>
        </w:rPr>
        <w:t xml:space="preserve">Ленинского </w:t>
      </w:r>
      <w:r w:rsidRPr="0030208C">
        <w:rPr>
          <w:rFonts w:ascii="PT Astra Serif" w:hAnsi="PT Astra Serif" w:cs="Times New Roman"/>
          <w:sz w:val="28"/>
          <w:szCs w:val="28"/>
        </w:rPr>
        <w:t>района города Барнаула Алтайского края,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 его филиалы,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с соблюдением норм законодательства о защите персональных данных.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1.2. Регламент устанавливает порядок и стандарт предоставления муниципальной услуги</w:t>
      </w:r>
      <w:r w:rsidR="00AF53B8" w:rsidRPr="0030208C">
        <w:rPr>
          <w:rFonts w:ascii="PT Astra Serif" w:hAnsi="PT Astra Serif" w:cs="Times New Roman"/>
          <w:sz w:val="28"/>
          <w:szCs w:val="28"/>
        </w:rPr>
        <w:t xml:space="preserve"> </w:t>
      </w:r>
      <w:r w:rsidR="00EF4847" w:rsidRPr="0030208C">
        <w:rPr>
          <w:rFonts w:ascii="PT Astra Serif" w:hAnsi="PT Astra Serif" w:cs="Times New Roman"/>
          <w:sz w:val="28"/>
          <w:szCs w:val="28"/>
        </w:rPr>
        <w:t xml:space="preserve">Научногородокской </w:t>
      </w:r>
      <w:r w:rsidR="00AF53B8" w:rsidRPr="0030208C">
        <w:rPr>
          <w:rFonts w:ascii="PT Astra Serif" w:hAnsi="PT Astra Serif" w:cs="Times New Roman"/>
          <w:sz w:val="28"/>
          <w:szCs w:val="28"/>
        </w:rPr>
        <w:t>сельской</w:t>
      </w:r>
      <w:r w:rsidRPr="0030208C">
        <w:rPr>
          <w:rFonts w:ascii="PT Astra Serif" w:hAnsi="PT Astra Serif" w:cs="Times New Roman"/>
          <w:sz w:val="28"/>
          <w:szCs w:val="28"/>
        </w:rPr>
        <w:t xml:space="preserve"> администрацией </w:t>
      </w:r>
      <w:r w:rsidR="00EF4847" w:rsidRPr="0030208C">
        <w:rPr>
          <w:rFonts w:ascii="PT Astra Serif" w:hAnsi="PT Astra Serif" w:cs="Times New Roman"/>
          <w:sz w:val="28"/>
          <w:szCs w:val="28"/>
        </w:rPr>
        <w:t>Ленинского</w:t>
      </w:r>
      <w:r w:rsidRPr="0030208C">
        <w:rPr>
          <w:rFonts w:ascii="PT Astra Serif" w:hAnsi="PT Astra Serif" w:cs="Times New Roman"/>
          <w:sz w:val="28"/>
          <w:szCs w:val="28"/>
        </w:rPr>
        <w:t xml:space="preserve"> района города Барнаула (далее –</w:t>
      </w:r>
      <w:r w:rsidR="002E6B25" w:rsidRPr="0030208C">
        <w:rPr>
          <w:rFonts w:ascii="PT Astra Serif" w:hAnsi="PT Astra Serif" w:cs="Times New Roman"/>
          <w:sz w:val="28"/>
          <w:szCs w:val="28"/>
        </w:rPr>
        <w:t xml:space="preserve"> </w:t>
      </w:r>
      <w:r w:rsidR="00AF53B8" w:rsidRPr="0030208C">
        <w:rPr>
          <w:rFonts w:ascii="PT Astra Serif" w:hAnsi="PT Astra Serif" w:cs="Times New Roman"/>
          <w:sz w:val="28"/>
          <w:szCs w:val="28"/>
        </w:rPr>
        <w:t>сельская администрация</w:t>
      </w:r>
      <w:r w:rsidRPr="0030208C">
        <w:rPr>
          <w:rFonts w:ascii="PT Astra Serif" w:hAnsi="PT Astra Serif" w:cs="Times New Roman"/>
          <w:sz w:val="28"/>
          <w:szCs w:val="28"/>
        </w:rPr>
        <w:t xml:space="preserve">)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значения, установленных </w:t>
      </w:r>
      <w:r w:rsidRPr="0030208C">
        <w:rPr>
          <w:rFonts w:ascii="PT Astra Serif" w:hAnsi="PT Astra Serif" w:cs="Times New Roman"/>
          <w:sz w:val="28"/>
          <w:szCs w:val="28"/>
        </w:rPr>
        <w:lastRenderedPageBreak/>
        <w:t xml:space="preserve">Федеральным законом от 06.10.2003 №131-ФЗ «Об общих принципах организации местного самоуправления в Российской Федерации»,  Уставом городского округа − города Барнаула Алтайского края, </w:t>
      </w:r>
      <w:r w:rsidR="00AF53B8" w:rsidRPr="0030208C">
        <w:rPr>
          <w:rFonts w:ascii="PT Astra Serif" w:hAnsi="PT Astra Serif" w:cs="Times New Roman"/>
          <w:sz w:val="28"/>
          <w:szCs w:val="28"/>
        </w:rPr>
        <w:t xml:space="preserve">Положением о </w:t>
      </w:r>
      <w:r w:rsidR="00EF4847" w:rsidRPr="0030208C">
        <w:rPr>
          <w:rFonts w:ascii="PT Astra Serif" w:hAnsi="PT Astra Serif" w:cs="Times New Roman"/>
          <w:sz w:val="28"/>
          <w:szCs w:val="28"/>
        </w:rPr>
        <w:t xml:space="preserve">Научногородокской </w:t>
      </w:r>
      <w:r w:rsidR="00AF53B8" w:rsidRPr="0030208C">
        <w:rPr>
          <w:rFonts w:ascii="PT Astra Serif" w:hAnsi="PT Astra Serif" w:cs="Times New Roman"/>
          <w:sz w:val="28"/>
          <w:szCs w:val="28"/>
        </w:rPr>
        <w:t xml:space="preserve">сельской администрации </w:t>
      </w:r>
      <w:r w:rsidR="00EF4847" w:rsidRPr="0030208C">
        <w:rPr>
          <w:rFonts w:ascii="PT Astra Serif" w:hAnsi="PT Astra Serif" w:cs="Times New Roman"/>
          <w:sz w:val="28"/>
          <w:szCs w:val="28"/>
        </w:rPr>
        <w:t xml:space="preserve">Ленинского </w:t>
      </w:r>
      <w:r w:rsidR="00AF53B8" w:rsidRPr="0030208C">
        <w:rPr>
          <w:rFonts w:ascii="PT Astra Serif" w:hAnsi="PT Astra Serif" w:cs="Times New Roman"/>
          <w:sz w:val="28"/>
          <w:szCs w:val="28"/>
        </w:rPr>
        <w:t>района города Барнаула, утвержденным решением Барнаульской г</w:t>
      </w:r>
      <w:r w:rsidR="00EF4847" w:rsidRPr="0030208C">
        <w:rPr>
          <w:rFonts w:ascii="PT Astra Serif" w:hAnsi="PT Astra Serif" w:cs="Times New Roman"/>
          <w:sz w:val="28"/>
          <w:szCs w:val="28"/>
        </w:rPr>
        <w:t>ородской Думы от 01.06.2018 №132</w:t>
      </w:r>
      <w:r w:rsidRPr="0030208C">
        <w:rPr>
          <w:rFonts w:ascii="PT Astra Serif" w:hAnsi="PT Astra Serif" w:cs="Times New Roman"/>
          <w:sz w:val="28"/>
          <w:szCs w:val="28"/>
        </w:rPr>
        <w:t>, в соответствии с требованиями Федерального закона от 27.07.2010 №210-ФЗ «Об организации предоставления государственных и муниципальных услуг» (далее – Федеральный закон от 27.07.2010 №210-ФЗ).</w:t>
      </w:r>
    </w:p>
    <w:p w:rsidR="00C11DEF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1.3. Регламент регулирует общественные отношения, возникающие в связи с принятием решения о проведении аукциона на право заключения </w:t>
      </w:r>
      <w:r w:rsidR="00C11DEF" w:rsidRPr="0030208C">
        <w:rPr>
          <w:rFonts w:ascii="PT Astra Serif" w:hAnsi="PT Astra Serif" w:cs="Times New Roman"/>
          <w:sz w:val="28"/>
          <w:szCs w:val="28"/>
        </w:rPr>
        <w:t>договора аренды в отношении земельных участков</w:t>
      </w:r>
      <w:r w:rsidR="00C26898" w:rsidRPr="0030208C">
        <w:rPr>
          <w:rFonts w:ascii="PT Astra Serif" w:hAnsi="PT Astra Serif" w:cs="Times New Roman"/>
          <w:sz w:val="28"/>
          <w:szCs w:val="28"/>
        </w:rPr>
        <w:t xml:space="preserve">, находящихся в муниципальной собственности или государственная собственность на который не разграничена, распоряжение которыми отнесено к компетенции </w:t>
      </w:r>
      <w:r w:rsidR="0012088A" w:rsidRPr="0030208C">
        <w:rPr>
          <w:rFonts w:ascii="PT Astra Serif" w:hAnsi="PT Astra Serif" w:cs="Times New Roman"/>
          <w:sz w:val="28"/>
          <w:szCs w:val="28"/>
        </w:rPr>
        <w:t xml:space="preserve">сельской </w:t>
      </w:r>
      <w:r w:rsidR="00C26898" w:rsidRPr="0030208C">
        <w:rPr>
          <w:rFonts w:ascii="PT Astra Serif" w:hAnsi="PT Astra Serif" w:cs="Times New Roman"/>
          <w:sz w:val="28"/>
          <w:szCs w:val="28"/>
        </w:rPr>
        <w:t>администрации района,</w:t>
      </w:r>
      <w:r w:rsidR="00C11DEF" w:rsidRPr="0030208C">
        <w:rPr>
          <w:rFonts w:ascii="PT Astra Serif" w:hAnsi="PT Astra Serif" w:cs="Times New Roman"/>
          <w:sz w:val="28"/>
          <w:szCs w:val="28"/>
        </w:rPr>
        <w:t xml:space="preserve"> для размещения индивидуальных погребов и хозяйственных построек,</w:t>
      </w:r>
      <w:r w:rsidR="00DE7908" w:rsidRPr="0030208C">
        <w:rPr>
          <w:rFonts w:ascii="PT Astra Serif" w:hAnsi="PT Astra Serif" w:cs="Times New Roman"/>
          <w:sz w:val="28"/>
          <w:szCs w:val="28"/>
        </w:rPr>
        <w:t xml:space="preserve"> объектов общественного питания, за исключением сезонных (летних) кафе предприятий общественного питания,</w:t>
      </w:r>
      <w:r w:rsidR="00C11DEF" w:rsidRPr="0030208C">
        <w:rPr>
          <w:rFonts w:ascii="PT Astra Serif" w:hAnsi="PT Astra Serif" w:cs="Times New Roman"/>
          <w:sz w:val="28"/>
          <w:szCs w:val="28"/>
        </w:rPr>
        <w:t xml:space="preserve">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</w:t>
      </w:r>
      <w:r w:rsidRPr="0030208C">
        <w:rPr>
          <w:rFonts w:ascii="PT Astra Serif" w:hAnsi="PT Astra Serif" w:cs="Times New Roman"/>
          <w:sz w:val="28"/>
          <w:szCs w:val="28"/>
        </w:rPr>
        <w:t>.</w:t>
      </w:r>
      <w:r w:rsidR="00C11DEF" w:rsidRPr="0030208C">
        <w:rPr>
          <w:rFonts w:ascii="PT Astra Serif" w:hAnsi="PT Astra Serif" w:cs="Times New Roman"/>
          <w:sz w:val="28"/>
          <w:szCs w:val="28"/>
        </w:rPr>
        <w:t xml:space="preserve"> 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2. Круг заявителей</w:t>
      </w: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2.1. Заявителями на получение муниципальной услуги являются физические лица, юридические лица, заинтересованные в предоставлении земельного участка путем проведения аукциона на право заключения договора аренды земельного участка в соответствии со статьей 39.11 Земельного кодекса Российской Федерации (далее – заявитель).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2.2. Интересы заявителей, указанных в пункте 2.1 настоящего подраздела Регламента, могут представлять лица, обладающие соответствующими полномочиями (далее – представитель).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II. Стандарт предоставления муниципальной услуги</w:t>
      </w: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1. Наименование муниципальной услуги</w:t>
      </w: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30208C">
        <w:rPr>
          <w:rFonts w:ascii="PT Astra Serif" w:hAnsi="PT Astra Serif" w:cs="Times New Roman"/>
          <w:sz w:val="28"/>
          <w:szCs w:val="28"/>
        </w:rPr>
        <w:t>,</w:t>
      </w:r>
      <w:r w:rsidR="00BF3897" w:rsidRPr="003020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3897" w:rsidRPr="0030208C">
        <w:rPr>
          <w:rFonts w:ascii="PT Astra Serif" w:hAnsi="PT Astra Serif" w:cs="Times New Roman"/>
          <w:sz w:val="28"/>
          <w:szCs w:val="28"/>
        </w:rPr>
        <w:t>для размещения нестационарных объектов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2. Наименование органа, предоставляющего муниципальную услугу</w:t>
      </w: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F53B8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2.1. Органом местного самоуправления, предоставляющим муниципальную услугу, является </w:t>
      </w:r>
      <w:r w:rsidR="00AF53B8" w:rsidRPr="0030208C">
        <w:rPr>
          <w:rFonts w:ascii="PT Astra Serif" w:hAnsi="PT Astra Serif" w:cs="Times New Roman"/>
          <w:sz w:val="28"/>
          <w:szCs w:val="28"/>
        </w:rPr>
        <w:t>сельская администрация</w:t>
      </w:r>
      <w:r w:rsidRPr="0030208C">
        <w:rPr>
          <w:rFonts w:ascii="PT Astra Serif" w:hAnsi="PT Astra Serif" w:cs="Times New Roman"/>
          <w:sz w:val="28"/>
          <w:szCs w:val="28"/>
        </w:rPr>
        <w:t xml:space="preserve"> - при принятии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расположенного на подведомственной территории, для размещения индивидуальных погребов, хозяйственных построек</w:t>
      </w:r>
      <w:r w:rsidR="0057061D" w:rsidRPr="0030208C">
        <w:rPr>
          <w:rFonts w:ascii="PT Astra Serif" w:hAnsi="PT Astra Serif" w:cs="Times New Roman"/>
          <w:sz w:val="28"/>
          <w:szCs w:val="28"/>
        </w:rPr>
        <w:t>, объектов общественного питания, за исключением сезонных (летних) кафе предприятий общественного питания,</w:t>
      </w:r>
      <w:r w:rsidRPr="0030208C">
        <w:rPr>
          <w:rFonts w:ascii="PT Astra Serif" w:hAnsi="PT Astra Serif" w:cs="Times New Roman"/>
          <w:sz w:val="28"/>
          <w:szCs w:val="28"/>
        </w:rPr>
        <w:t xml:space="preserve">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</w:t>
      </w:r>
      <w:r w:rsidR="008847F5" w:rsidRPr="0030208C">
        <w:rPr>
          <w:rFonts w:ascii="PT Astra Serif" w:hAnsi="PT Astra Serif" w:cs="Times New Roman"/>
          <w:sz w:val="28"/>
          <w:szCs w:val="28"/>
        </w:rPr>
        <w:t xml:space="preserve"> (далее </w:t>
      </w:r>
      <w:r w:rsidR="001350A3" w:rsidRPr="0030208C">
        <w:rPr>
          <w:rFonts w:ascii="PT Astra Serif" w:hAnsi="PT Astra Serif" w:cs="Times New Roman"/>
          <w:sz w:val="28"/>
          <w:szCs w:val="28"/>
        </w:rPr>
        <w:t>–</w:t>
      </w:r>
      <w:r w:rsidR="008847F5" w:rsidRPr="0030208C">
        <w:rPr>
          <w:rFonts w:ascii="PT Astra Serif" w:hAnsi="PT Astra Serif" w:cs="Times New Roman"/>
          <w:sz w:val="28"/>
          <w:szCs w:val="28"/>
        </w:rPr>
        <w:t xml:space="preserve"> </w:t>
      </w:r>
      <w:r w:rsidR="001350A3" w:rsidRPr="0030208C">
        <w:rPr>
          <w:rFonts w:ascii="PT Astra Serif" w:hAnsi="PT Astra Serif" w:cs="Times New Roman"/>
          <w:sz w:val="28"/>
          <w:szCs w:val="28"/>
        </w:rPr>
        <w:t xml:space="preserve">принятие решения о </w:t>
      </w:r>
      <w:r w:rsidR="008847F5" w:rsidRPr="0030208C">
        <w:rPr>
          <w:rFonts w:ascii="PT Astra Serif" w:hAnsi="PT Astra Serif" w:cs="Times New Roman"/>
          <w:sz w:val="28"/>
          <w:szCs w:val="28"/>
        </w:rPr>
        <w:t>проведени</w:t>
      </w:r>
      <w:r w:rsidR="001350A3" w:rsidRPr="0030208C">
        <w:rPr>
          <w:rFonts w:ascii="PT Astra Serif" w:hAnsi="PT Astra Serif" w:cs="Times New Roman"/>
          <w:sz w:val="28"/>
          <w:szCs w:val="28"/>
        </w:rPr>
        <w:t>и</w:t>
      </w:r>
      <w:r w:rsidR="008847F5" w:rsidRPr="0030208C">
        <w:rPr>
          <w:rFonts w:ascii="PT Astra Serif" w:hAnsi="PT Astra Serif" w:cs="Times New Roman"/>
          <w:sz w:val="28"/>
          <w:szCs w:val="28"/>
        </w:rPr>
        <w:t xml:space="preserve"> аукциона на право заключения договора аренды земельного участка)</w:t>
      </w:r>
      <w:r w:rsidRPr="0030208C">
        <w:rPr>
          <w:rFonts w:ascii="PT Astra Serif" w:hAnsi="PT Astra Serif" w:cs="Times New Roman"/>
          <w:sz w:val="28"/>
          <w:szCs w:val="28"/>
        </w:rPr>
        <w:t xml:space="preserve">. 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2.2. В порядке межведомственного информационного взаимодействия в предоставлении муниципальной услуги участвуют: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Федеральная налоговая служба; </w:t>
      </w:r>
    </w:p>
    <w:p w:rsidR="0003556C" w:rsidRPr="0030208C" w:rsidRDefault="00C26898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Управление</w:t>
      </w:r>
      <w:r w:rsidR="0003556C" w:rsidRPr="0030208C">
        <w:rPr>
          <w:rFonts w:ascii="PT Astra Serif" w:hAnsi="PT Astra Serif" w:cs="Times New Roman"/>
          <w:sz w:val="28"/>
          <w:szCs w:val="28"/>
        </w:rPr>
        <w:t xml:space="preserve"> Федеральной службы государственной регистрации, кадастра и картографии (далее – Росреестр);</w:t>
      </w:r>
    </w:p>
    <w:p w:rsidR="0003556C" w:rsidRPr="0030208C" w:rsidRDefault="00BF3897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комитет </w:t>
      </w:r>
      <w:r w:rsidR="0003556C" w:rsidRPr="0030208C">
        <w:rPr>
          <w:rFonts w:ascii="PT Astra Serif" w:hAnsi="PT Astra Serif" w:cs="Times New Roman"/>
          <w:sz w:val="28"/>
          <w:szCs w:val="28"/>
        </w:rPr>
        <w:t>по строительству, архитек</w:t>
      </w:r>
      <w:r w:rsidR="0057061D" w:rsidRPr="0030208C">
        <w:rPr>
          <w:rFonts w:ascii="PT Astra Serif" w:hAnsi="PT Astra Serif" w:cs="Times New Roman"/>
          <w:sz w:val="28"/>
          <w:szCs w:val="28"/>
        </w:rPr>
        <w:t>туре и развитию города Барнаула.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2.3. Возможность принятия МФЦ (филиалом МФЦ)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 Результат предоставления муниципальной услуги</w:t>
      </w: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3.1. Результатом </w:t>
      </w:r>
      <w:r w:rsidR="008847F5" w:rsidRPr="0030208C">
        <w:rPr>
          <w:rFonts w:ascii="PT Astra Serif" w:hAnsi="PT Astra Serif" w:cs="Times New Roman"/>
          <w:sz w:val="28"/>
          <w:szCs w:val="28"/>
        </w:rPr>
        <w:t xml:space="preserve">предоставления услуги </w:t>
      </w:r>
      <w:r w:rsidRPr="0030208C">
        <w:rPr>
          <w:rFonts w:ascii="PT Astra Serif" w:hAnsi="PT Astra Serif" w:cs="Times New Roman"/>
          <w:sz w:val="28"/>
          <w:szCs w:val="28"/>
        </w:rPr>
        <w:t>является: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AF53B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о проведении аукциона на право заключения договора аренды земельного участка;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AF53B8" w:rsidRPr="0030208C">
        <w:rPr>
          <w:rFonts w:ascii="PT Astra Serif" w:hAnsi="PT Astra Serif" w:cs="Times New Roman"/>
          <w:sz w:val="28"/>
          <w:szCs w:val="28"/>
        </w:rPr>
        <w:t xml:space="preserve">сельской администрации </w:t>
      </w:r>
      <w:r w:rsidRPr="0030208C">
        <w:rPr>
          <w:rFonts w:ascii="PT Astra Serif" w:hAnsi="PT Astra Serif" w:cs="Times New Roman"/>
          <w:sz w:val="28"/>
          <w:szCs w:val="28"/>
        </w:rPr>
        <w:t>об отказе в проведении аукциона на право заключения договора аренды земельного участка (далее – решение об отказе в проведении аукциона);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уведомление о возврате заявления с указанием допущенных нарушений требований приказа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</w:t>
      </w:r>
      <w:r w:rsidR="00E461F1" w:rsidRPr="0030208C">
        <w:rPr>
          <w:rFonts w:ascii="PT Astra Serif" w:hAnsi="PT Astra Serif" w:cs="Times New Roman"/>
          <w:sz w:val="28"/>
          <w:szCs w:val="28"/>
        </w:rPr>
        <w:t xml:space="preserve">вития России от 14.01.2015 №7) </w:t>
      </w:r>
      <w:r w:rsidRPr="0030208C">
        <w:rPr>
          <w:rFonts w:ascii="PT Astra Serif" w:hAnsi="PT Astra Serif" w:cs="Times New Roman"/>
          <w:sz w:val="28"/>
          <w:szCs w:val="28"/>
        </w:rPr>
        <w:t xml:space="preserve">(далее – уведомление о возврате заявления). 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3.2. Посредством Единого портала государственных и муниципальных услуг (функций) фиксируется факт получения заявителем результата предоставления муниципальной услуги.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3.3. Способы получения результата предоставления муниципальной услуги: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AF53B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>;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виде бумажного документа, который направляется </w:t>
      </w:r>
      <w:r w:rsidR="00AF53B8" w:rsidRPr="0030208C">
        <w:rPr>
          <w:rFonts w:ascii="PT Astra Serif" w:hAnsi="PT Astra Serif" w:cs="Times New Roman"/>
          <w:sz w:val="28"/>
          <w:szCs w:val="28"/>
        </w:rPr>
        <w:t xml:space="preserve">сельской администрацией </w:t>
      </w:r>
      <w:r w:rsidRPr="0030208C">
        <w:rPr>
          <w:rFonts w:ascii="PT Astra Serif" w:hAnsi="PT Astra Serif" w:cs="Times New Roman"/>
          <w:sz w:val="28"/>
          <w:szCs w:val="28"/>
        </w:rPr>
        <w:t>заявителю посредством почтового отправления;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виде электронного документа, который направляется </w:t>
      </w:r>
      <w:r w:rsidR="00AF53B8" w:rsidRPr="0030208C">
        <w:rPr>
          <w:rFonts w:ascii="PT Astra Serif" w:hAnsi="PT Astra Serif" w:cs="Times New Roman"/>
          <w:sz w:val="28"/>
          <w:szCs w:val="28"/>
        </w:rPr>
        <w:t>сельской администрацией</w:t>
      </w:r>
      <w:r w:rsidRPr="0030208C">
        <w:rPr>
          <w:rFonts w:ascii="PT Astra Serif" w:hAnsi="PT Astra Serif" w:cs="Times New Roman"/>
          <w:sz w:val="28"/>
          <w:szCs w:val="28"/>
        </w:rPr>
        <w:t xml:space="preserve"> заявителю посредством электронной почты;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Единого портала государственных и муниципальных услуг (функций).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Заявителем выбирается один из способов получения результата предоставления муниципальной услуги, о чем в заявлении делается соответствующая отметка.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4. Срок предоставления муниципальной услуги</w:t>
      </w:r>
    </w:p>
    <w:p w:rsidR="0003556C" w:rsidRPr="0030208C" w:rsidRDefault="0003556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4.1. Срок предоставления </w:t>
      </w:r>
      <w:r w:rsidR="00E461F1" w:rsidRPr="0030208C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30208C">
        <w:rPr>
          <w:rFonts w:ascii="PT Astra Serif" w:hAnsi="PT Astra Serif" w:cs="Times New Roman"/>
          <w:sz w:val="28"/>
          <w:szCs w:val="28"/>
        </w:rPr>
        <w:t xml:space="preserve">услуги составляет </w:t>
      </w:r>
      <w:r w:rsidR="00E461F1" w:rsidRPr="0030208C">
        <w:rPr>
          <w:rFonts w:ascii="PT Astra Serif" w:hAnsi="PT Astra Serif" w:cs="Times New Roman"/>
          <w:sz w:val="28"/>
          <w:szCs w:val="28"/>
        </w:rPr>
        <w:t>3</w:t>
      </w:r>
      <w:r w:rsidRPr="0030208C">
        <w:rPr>
          <w:rFonts w:ascii="PT Astra Serif" w:hAnsi="PT Astra Serif" w:cs="Times New Roman"/>
          <w:sz w:val="28"/>
          <w:szCs w:val="28"/>
        </w:rPr>
        <w:t xml:space="preserve">0 дней со дня поступления заявления в </w:t>
      </w:r>
      <w:r w:rsidR="00AF53B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350A3" w:rsidRPr="0030208C" w:rsidRDefault="00ED4466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4.2</w:t>
      </w:r>
      <w:r w:rsidR="001350A3" w:rsidRPr="0030208C">
        <w:rPr>
          <w:rFonts w:ascii="PT Astra Serif" w:hAnsi="PT Astra Serif" w:cs="Times New Roman"/>
          <w:sz w:val="28"/>
          <w:szCs w:val="28"/>
        </w:rPr>
        <w:t>. Не позднее пяти рабочих дней со дня представления заявления</w:t>
      </w:r>
      <w:r w:rsidRPr="0030208C">
        <w:rPr>
          <w:rFonts w:ascii="PT Astra Serif" w:hAnsi="PT Astra Serif" w:cs="Times New Roman"/>
          <w:sz w:val="28"/>
          <w:szCs w:val="28"/>
        </w:rPr>
        <w:t xml:space="preserve">, содержащего нарушения требований приказа Минэкономразвития России от 14.01.2015 №7, </w:t>
      </w:r>
      <w:r w:rsidR="00A21FAA" w:rsidRPr="0030208C">
        <w:rPr>
          <w:rFonts w:ascii="PT Astra Serif" w:hAnsi="PT Astra Serif" w:cs="Times New Roman"/>
          <w:sz w:val="28"/>
          <w:szCs w:val="28"/>
        </w:rPr>
        <w:t>сельская администрация</w:t>
      </w:r>
      <w:r w:rsidR="00355715" w:rsidRPr="0030208C">
        <w:rPr>
          <w:rFonts w:ascii="PT Astra Serif" w:hAnsi="PT Astra Serif" w:cs="Times New Roman"/>
          <w:sz w:val="28"/>
          <w:szCs w:val="28"/>
        </w:rPr>
        <w:t xml:space="preserve"> </w:t>
      </w:r>
      <w:r w:rsidR="001350A3" w:rsidRPr="0030208C">
        <w:rPr>
          <w:rFonts w:ascii="PT Astra Serif" w:hAnsi="PT Astra Serif" w:cs="Times New Roman"/>
          <w:sz w:val="28"/>
          <w:szCs w:val="28"/>
        </w:rPr>
        <w:t xml:space="preserve">направляет на указанный в заявлении адрес электронной почты </w:t>
      </w:r>
      <w:r w:rsidRPr="0030208C">
        <w:rPr>
          <w:rFonts w:ascii="PT Astra Serif" w:hAnsi="PT Astra Serif" w:cs="Times New Roman"/>
          <w:sz w:val="28"/>
          <w:szCs w:val="28"/>
        </w:rPr>
        <w:t xml:space="preserve">заявителя </w:t>
      </w:r>
      <w:r w:rsidR="001350A3" w:rsidRPr="0030208C">
        <w:rPr>
          <w:rFonts w:ascii="PT Astra Serif" w:hAnsi="PT Astra Serif" w:cs="Times New Roman"/>
          <w:sz w:val="28"/>
          <w:szCs w:val="28"/>
        </w:rPr>
        <w:t>(при наличии)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3556C" w:rsidRPr="0030208C" w:rsidRDefault="0003556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4.3. В случае предоставления заявления через МФЦ (филиал МФЦ) срок предоставления муниципальной услуги исчисляется со дня передачи МФЦ (филиалом МФЦ) заявления и документов</w:t>
      </w:r>
      <w:r w:rsidR="00DE2C8A" w:rsidRPr="0030208C">
        <w:rPr>
          <w:rFonts w:ascii="PT Astra Serif" w:hAnsi="PT Astra Serif" w:cs="Times New Roman"/>
          <w:sz w:val="28"/>
          <w:szCs w:val="28"/>
        </w:rPr>
        <w:t>, указанных в пункте 5.1 подраздела 5</w:t>
      </w:r>
      <w:r w:rsidRPr="0030208C">
        <w:rPr>
          <w:rFonts w:ascii="PT Astra Serif" w:hAnsi="PT Astra Serif" w:cs="Times New Roman"/>
          <w:sz w:val="28"/>
          <w:szCs w:val="28"/>
        </w:rPr>
        <w:t xml:space="preserve"> настоящего раздела Регламента, в </w:t>
      </w:r>
      <w:r w:rsidR="00A21FAA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03556C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 </w:t>
      </w:r>
    </w:p>
    <w:p w:rsidR="00CD3709" w:rsidRPr="0030208C" w:rsidRDefault="00483650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5</w:t>
      </w:r>
      <w:r w:rsidR="00CD3709" w:rsidRPr="0030208C">
        <w:rPr>
          <w:rFonts w:ascii="PT Astra Serif" w:hAnsi="PT Astra Serif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483650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5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.1. Для получения услуги заявитель направляет (подает) в </w:t>
      </w:r>
      <w:r w:rsidR="00406AEF" w:rsidRPr="0030208C">
        <w:rPr>
          <w:rFonts w:ascii="PT Astra Serif" w:hAnsi="PT Astra Serif" w:cs="Times New Roman"/>
          <w:sz w:val="28"/>
          <w:szCs w:val="28"/>
        </w:rPr>
        <w:t xml:space="preserve">сельскую </w:t>
      </w:r>
      <w:bookmarkStart w:id="0" w:name="_GoBack"/>
      <w:bookmarkEnd w:id="0"/>
      <w:r w:rsidR="004C2E0E" w:rsidRPr="0030208C">
        <w:rPr>
          <w:rFonts w:ascii="PT Astra Serif" w:hAnsi="PT Astra Serif" w:cs="Times New Roman"/>
          <w:sz w:val="28"/>
          <w:szCs w:val="28"/>
        </w:rPr>
        <w:t>администрацию,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следующие документы: 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а) заявление в двух экземплярах по форме согласно приложению 1 к Регламенту;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б) копию документа, удостоверяющего личность заявителя (удостоверяющего личность представителя, если с заявлением обращается представитель заявителя);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в) документ, подтверждающий полномочия представителя, если с заявлением обращается представитель заявителя.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Заявление направляется (подается) в виде бумажного документа (посредством личного обращения, почтового обращения, через МФЦ (филиал МФЦ) либо в виде электронного документа (посредством электронной почты, через Единый портал государственных и муниципальных услуг (функций) или иным способом, позволяющим производить передачу данных в электронной форме).</w:t>
      </w:r>
    </w:p>
    <w:p w:rsidR="00CD3709" w:rsidRPr="0030208C" w:rsidRDefault="00483650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5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.2. В заявлении заявитель (гражданин (физическое лицо), представитель) выражает согласие на обработку персональных данных в соответствии с требованиями Федерального закона от </w:t>
      </w:r>
      <w:proofErr w:type="gramStart"/>
      <w:r w:rsidR="00CD3709" w:rsidRPr="0030208C">
        <w:rPr>
          <w:rFonts w:ascii="PT Astra Serif" w:hAnsi="PT Astra Serif" w:cs="Times New Roman"/>
          <w:sz w:val="28"/>
          <w:szCs w:val="28"/>
        </w:rPr>
        <w:t>27.07.2006  №</w:t>
      </w:r>
      <w:proofErr w:type="gramEnd"/>
      <w:r w:rsidR="00CD3709" w:rsidRPr="0030208C">
        <w:rPr>
          <w:rFonts w:ascii="PT Astra Serif" w:hAnsi="PT Astra Serif" w:cs="Times New Roman"/>
          <w:sz w:val="28"/>
          <w:szCs w:val="28"/>
        </w:rPr>
        <w:t xml:space="preserve">152-ФЗ «О персональных данных» (далее – Федеральный закон от 27.07.2006 </w:t>
      </w:r>
      <w:r w:rsidR="0057061D" w:rsidRPr="0030208C">
        <w:rPr>
          <w:rFonts w:ascii="PT Astra Serif" w:hAnsi="PT Astra Serif" w:cs="Times New Roman"/>
          <w:sz w:val="28"/>
          <w:szCs w:val="28"/>
        </w:rPr>
        <w:br/>
      </w:r>
      <w:r w:rsidR="00CD3709" w:rsidRPr="0030208C">
        <w:rPr>
          <w:rFonts w:ascii="PT Astra Serif" w:hAnsi="PT Astra Serif" w:cs="Times New Roman"/>
          <w:sz w:val="28"/>
          <w:szCs w:val="28"/>
        </w:rPr>
        <w:t>№152-ФЗ). В случае, если заявителем является уполномоченный представитель, также должно быть дано согласие на обработку персональных данных представляемого лица в соответствии с требованиями Федерального закона от 27.07.2006 №152-ФЗ.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заявлении заявитель имеет право выразить согласие на информирование о ходе предоставления муниципальной услуги (при необходимости), в том числе о возврате заявления (направлении уведомления о возврате заявления) путем СМС-оповещения по телефону, указанному заявителем в заявлении, в соответствии с требованиями Федерального закона от 07.07.2003 №126-ФЗ «О связи».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Заявление подписывается заявителем либо его уполномоченным представителем. Заявление в форме электронного документа подписывается электронной подписью заявителя либо его представителя, вид которой определяется в соответствии с частью 2 статьи 21.1 Федерального закона от 27.07.2010 №210-ФЗ.</w:t>
      </w:r>
    </w:p>
    <w:p w:rsidR="00CD3709" w:rsidRPr="0030208C" w:rsidRDefault="00483650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5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.3. Заявление направляется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в форме электронного документа посредством отправки в электронной форме в виде файла в формате </w:t>
      </w:r>
      <w:proofErr w:type="spellStart"/>
      <w:r w:rsidR="00CD3709" w:rsidRPr="0030208C">
        <w:rPr>
          <w:rFonts w:ascii="PT Astra Serif" w:hAnsi="PT Astra Serif" w:cs="Times New Roman"/>
          <w:sz w:val="28"/>
          <w:szCs w:val="28"/>
        </w:rPr>
        <w:t>doc</w:t>
      </w:r>
      <w:proofErr w:type="spellEnd"/>
      <w:r w:rsidR="00CD3709" w:rsidRPr="0030208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D3709" w:rsidRPr="0030208C">
        <w:rPr>
          <w:rFonts w:ascii="PT Astra Serif" w:hAnsi="PT Astra Serif" w:cs="Times New Roman"/>
          <w:sz w:val="28"/>
          <w:szCs w:val="28"/>
        </w:rPr>
        <w:t>docx</w:t>
      </w:r>
      <w:proofErr w:type="spellEnd"/>
      <w:r w:rsidR="00CD3709" w:rsidRPr="0030208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proofErr w:type="gramStart"/>
      <w:r w:rsidR="00CD3709" w:rsidRPr="0030208C">
        <w:rPr>
          <w:rFonts w:ascii="PT Astra Serif" w:hAnsi="PT Astra Serif" w:cs="Times New Roman"/>
          <w:sz w:val="28"/>
          <w:szCs w:val="28"/>
        </w:rPr>
        <w:t>txt</w:t>
      </w:r>
      <w:proofErr w:type="spellEnd"/>
      <w:r w:rsidR="00CD3709" w:rsidRPr="0030208C">
        <w:rPr>
          <w:rFonts w:ascii="PT Astra Serif" w:hAnsi="PT Astra Serif" w:cs="Times New Roman"/>
          <w:sz w:val="28"/>
          <w:szCs w:val="28"/>
        </w:rPr>
        <w:t xml:space="preserve">,  </w:t>
      </w:r>
      <w:proofErr w:type="spellStart"/>
      <w:r w:rsidR="00CD3709" w:rsidRPr="0030208C">
        <w:rPr>
          <w:rFonts w:ascii="PT Astra Serif" w:hAnsi="PT Astra Serif" w:cs="Times New Roman"/>
          <w:sz w:val="28"/>
          <w:szCs w:val="28"/>
        </w:rPr>
        <w:t>xls</w:t>
      </w:r>
      <w:proofErr w:type="spellEnd"/>
      <w:proofErr w:type="gramEnd"/>
      <w:r w:rsidR="00CD3709" w:rsidRPr="0030208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D3709" w:rsidRPr="0030208C">
        <w:rPr>
          <w:rFonts w:ascii="PT Astra Serif" w:hAnsi="PT Astra Serif" w:cs="Times New Roman"/>
          <w:sz w:val="28"/>
          <w:szCs w:val="28"/>
        </w:rPr>
        <w:t>xlsx</w:t>
      </w:r>
      <w:proofErr w:type="spellEnd"/>
      <w:r w:rsidR="00CD3709" w:rsidRPr="0030208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D3709" w:rsidRPr="0030208C">
        <w:rPr>
          <w:rFonts w:ascii="PT Astra Serif" w:hAnsi="PT Astra Serif" w:cs="Times New Roman"/>
          <w:sz w:val="28"/>
          <w:szCs w:val="28"/>
        </w:rPr>
        <w:t>rtf</w:t>
      </w:r>
      <w:proofErr w:type="spellEnd"/>
      <w:r w:rsidR="00CD3709" w:rsidRPr="0030208C">
        <w:rPr>
          <w:rFonts w:ascii="PT Astra Serif" w:hAnsi="PT Astra Serif" w:cs="Times New Roman"/>
          <w:sz w:val="28"/>
          <w:szCs w:val="28"/>
        </w:rPr>
        <w:t xml:space="preserve">.  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30208C">
        <w:rPr>
          <w:rFonts w:ascii="PT Astra Serif" w:hAnsi="PT Astra Serif" w:cs="Times New Roman"/>
          <w:sz w:val="28"/>
          <w:szCs w:val="28"/>
        </w:rPr>
        <w:t>pdf</w:t>
      </w:r>
      <w:proofErr w:type="spellEnd"/>
      <w:r w:rsidRPr="0030208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30208C">
        <w:rPr>
          <w:rFonts w:ascii="PT Astra Serif" w:hAnsi="PT Astra Serif" w:cs="Times New Roman"/>
          <w:sz w:val="28"/>
          <w:szCs w:val="28"/>
        </w:rPr>
        <w:t>tiff</w:t>
      </w:r>
      <w:proofErr w:type="spellEnd"/>
      <w:r w:rsidRPr="0030208C">
        <w:rPr>
          <w:rFonts w:ascii="PT Astra Serif" w:hAnsi="PT Astra Serif" w:cs="Times New Roman"/>
          <w:sz w:val="28"/>
          <w:szCs w:val="28"/>
        </w:rPr>
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случае направления (подачи) заявления в электронной форме через Единый портал государственных и муниципальных услуг (функций) к заявлению прикрепляется доверенность, подтверждающая правомочие на обращение за получением муниципальной услуги, выданная организацией, удостоверенная усиленной квалифицированной электронной подписью правомочного должностного лица организации, либо доверенность, выданная физическим лицом, - усиленной квалифицированной электронной подписью нотариуса.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Документ должен быть загружен в виде отдельного файла в формате PDF, XML, RAR, ZIP, SIG, TIFF. Наименование файла должно позволять идентифицировать документ.</w:t>
      </w:r>
    </w:p>
    <w:p w:rsidR="00CD3709" w:rsidRPr="0030208C" w:rsidRDefault="00483650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5</w:t>
      </w:r>
      <w:r w:rsidR="00CD3709" w:rsidRPr="0030208C">
        <w:rPr>
          <w:rFonts w:ascii="PT Astra Serif" w:hAnsi="PT Astra Serif" w:cs="Times New Roman"/>
          <w:sz w:val="28"/>
          <w:szCs w:val="28"/>
        </w:rPr>
        <w:t>.4. Копия документа, удостоверяющего личность заявителя (удостоверяющего личность представителя заявителя, если заявление направляется (подается) представителем заявителя), которая предоставляется: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виде бумажного документа в случае направления заявления по почте;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виде электронного документа </w:t>
      </w:r>
      <w:r w:rsidR="000B1500" w:rsidRPr="0030208C">
        <w:rPr>
          <w:rFonts w:ascii="PT Astra Serif" w:hAnsi="PT Astra Serif" w:cs="Times New Roman"/>
          <w:sz w:val="28"/>
          <w:szCs w:val="28"/>
        </w:rPr>
        <w:t xml:space="preserve">в </w:t>
      </w:r>
      <w:r w:rsidRPr="0030208C">
        <w:rPr>
          <w:rFonts w:ascii="PT Astra Serif" w:hAnsi="PT Astra Serif" w:cs="Times New Roman"/>
          <w:sz w:val="28"/>
          <w:szCs w:val="28"/>
        </w:rPr>
        <w:t xml:space="preserve">случае направления заявления по электронной почте. 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При </w:t>
      </w:r>
      <w:r w:rsidR="0057061D" w:rsidRPr="0030208C">
        <w:rPr>
          <w:rFonts w:ascii="PT Astra Serif" w:hAnsi="PT Astra Serif" w:cs="Times New Roman"/>
          <w:sz w:val="28"/>
          <w:szCs w:val="28"/>
        </w:rPr>
        <w:t>предоставлении (подаче)</w:t>
      </w:r>
      <w:r w:rsidRPr="0030208C">
        <w:rPr>
          <w:rFonts w:ascii="PT Astra Serif" w:hAnsi="PT Astra Serif" w:cs="Times New Roman"/>
          <w:sz w:val="28"/>
          <w:szCs w:val="28"/>
        </w:rPr>
        <w:t xml:space="preserve"> заявления о предоставлении муниципальной услуги лично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, МФЦ (в филиале МФЦ) установление личности заявителя осуществляется на основании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При направлении заявления о предоставлении муниципальной услуги посредством Единого портала государственных и муниципальных услуг (функций) идентификация заявителя осуществляется посредством авторизации на Едином портале государственных и муниципальных услуг (функций)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 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случае направления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Федерации, а если заявление подается в форме электронного документа, то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CD3709" w:rsidRPr="0030208C" w:rsidRDefault="00483650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5</w:t>
      </w:r>
      <w:r w:rsidR="00CD3709" w:rsidRPr="0030208C">
        <w:rPr>
          <w:rFonts w:ascii="PT Astra Serif" w:hAnsi="PT Astra Serif" w:cs="Times New Roman"/>
          <w:sz w:val="28"/>
          <w:szCs w:val="28"/>
        </w:rPr>
        <w:t>.5. Запрещается требовать от заявителя: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№210-ФЗ.</w:t>
      </w:r>
    </w:p>
    <w:p w:rsidR="00CD3709" w:rsidRPr="0030208C" w:rsidRDefault="00483650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5</w:t>
      </w:r>
      <w:r w:rsidR="00CD3709" w:rsidRPr="0030208C">
        <w:rPr>
          <w:rFonts w:ascii="PT Astra Serif" w:hAnsi="PT Astra Serif" w:cs="Times New Roman"/>
          <w:sz w:val="28"/>
          <w:szCs w:val="28"/>
        </w:rPr>
        <w:t>.6. Заявитель по собст</w:t>
      </w:r>
      <w:r w:rsidR="00355715" w:rsidRPr="0030208C">
        <w:rPr>
          <w:rFonts w:ascii="PT Astra Serif" w:hAnsi="PT Astra Serif" w:cs="Times New Roman"/>
          <w:sz w:val="28"/>
          <w:szCs w:val="28"/>
        </w:rPr>
        <w:t>венной инициативе предоставляет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следующие документы: 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1) выписку из Единого государственного реестра юридических лиц о юридическом лице, являющемся заявителем;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3) выписку из Единого государственного реестра недвижимости (далее – ЕГРН)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4) сведения о предельных параметрах разрешенного строительства, реконструкции, информация об утвержденном документе территориального планирования и (или) документации по планировке территории, предназначенной для размещения объектов федерального значения, объектов регионального значения или объектов местного значения.</w:t>
      </w:r>
    </w:p>
    <w:p w:rsidR="00CD3709" w:rsidRPr="0030208C" w:rsidRDefault="00483650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5</w:t>
      </w:r>
      <w:r w:rsidR="00CD3709" w:rsidRPr="0030208C">
        <w:rPr>
          <w:rFonts w:ascii="PT Astra Serif" w:hAnsi="PT Astra Serif" w:cs="Times New Roman"/>
          <w:sz w:val="28"/>
          <w:szCs w:val="28"/>
        </w:rPr>
        <w:t>.7. Непредоставление</w:t>
      </w:r>
      <w:r w:rsidR="00DE2C8A" w:rsidRPr="0030208C">
        <w:rPr>
          <w:rFonts w:ascii="PT Astra Serif" w:hAnsi="PT Astra Serif" w:cs="Times New Roman"/>
          <w:sz w:val="28"/>
          <w:szCs w:val="28"/>
        </w:rPr>
        <w:t xml:space="preserve"> заявителем указанных в пункте 5</w:t>
      </w:r>
      <w:r w:rsidR="00CD3709" w:rsidRPr="0030208C">
        <w:rPr>
          <w:rFonts w:ascii="PT Astra Serif" w:hAnsi="PT Astra Serif" w:cs="Times New Roman"/>
          <w:sz w:val="28"/>
          <w:szCs w:val="28"/>
        </w:rPr>
        <w:t>.6 настоящего подраздела Регламента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 города Барнаула,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2A37D6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6</w:t>
      </w:r>
      <w:r w:rsidR="00CD3709" w:rsidRPr="0030208C">
        <w:rPr>
          <w:rFonts w:ascii="PT Astra Serif" w:hAnsi="PT Astra Serif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D3709" w:rsidRPr="0030208C" w:rsidRDefault="00CD3709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2A37D6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ab/>
      </w:r>
      <w:r w:rsidR="00CD3709" w:rsidRPr="0030208C">
        <w:rPr>
          <w:rFonts w:ascii="PT Astra Serif" w:hAnsi="PT Astra Serif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BF3897" w:rsidRPr="0030208C" w:rsidRDefault="00BF3897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CD3709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AF5F9A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7</w:t>
      </w:r>
      <w:r w:rsidR="00CD3709" w:rsidRPr="0030208C">
        <w:rPr>
          <w:rFonts w:ascii="PT Astra Serif" w:hAnsi="PT Astra Serif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83D95" w:rsidRPr="0030208C" w:rsidRDefault="00883D95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AF5F9A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7</w:t>
      </w:r>
      <w:r w:rsidR="00CD3709" w:rsidRPr="0030208C">
        <w:rPr>
          <w:rFonts w:ascii="PT Astra Serif" w:hAnsi="PT Astra Serif" w:cs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CD3709" w:rsidRPr="0030208C" w:rsidRDefault="00AF5F9A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7</w:t>
      </w:r>
      <w:r w:rsidR="00CD3709" w:rsidRPr="0030208C">
        <w:rPr>
          <w:rFonts w:ascii="PT Astra Serif" w:hAnsi="PT Astra Serif" w:cs="Times New Roman"/>
          <w:sz w:val="28"/>
          <w:szCs w:val="28"/>
        </w:rPr>
        <w:t>.2. Заявителю отказывается в предоставлении услуги при наличии хотя бы одного из оснований</w:t>
      </w:r>
      <w:r w:rsidR="00BF3897" w:rsidRPr="0030208C">
        <w:rPr>
          <w:rFonts w:ascii="PT Astra Serif" w:hAnsi="PT Astra Serif" w:cs="Times New Roman"/>
          <w:sz w:val="28"/>
          <w:szCs w:val="28"/>
        </w:rPr>
        <w:t>, предусмотренных</w:t>
      </w:r>
      <w:r w:rsidR="005341AF" w:rsidRPr="0030208C">
        <w:rPr>
          <w:rFonts w:ascii="PT Astra Serif" w:hAnsi="PT Astra Serif" w:cs="Times New Roman"/>
          <w:sz w:val="28"/>
          <w:szCs w:val="28"/>
        </w:rPr>
        <w:t xml:space="preserve"> пунктом 8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стать</w:t>
      </w:r>
      <w:r w:rsidR="005341AF" w:rsidRPr="0030208C">
        <w:rPr>
          <w:rFonts w:ascii="PT Astra Serif" w:hAnsi="PT Astra Serif" w:cs="Times New Roman"/>
          <w:sz w:val="28"/>
          <w:szCs w:val="28"/>
        </w:rPr>
        <w:t>и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39.11 Земельного кодекса Российской Федерации (далее – ЗК РФ);</w:t>
      </w:r>
    </w:p>
    <w:p w:rsidR="00675DEC" w:rsidRPr="0030208C" w:rsidRDefault="00675DE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7.3. Заявление</w:t>
      </w:r>
      <w:r w:rsidR="00BF3897" w:rsidRPr="0030208C">
        <w:rPr>
          <w:rFonts w:ascii="PT Astra Serif" w:hAnsi="PT Astra Serif" w:cs="Times New Roman"/>
          <w:sz w:val="28"/>
          <w:szCs w:val="28"/>
        </w:rPr>
        <w:t>,</w:t>
      </w:r>
      <w:r w:rsidRPr="0030208C">
        <w:rPr>
          <w:rFonts w:ascii="PT Astra Serif" w:hAnsi="PT Astra Serif" w:cs="Times New Roman"/>
          <w:sz w:val="28"/>
          <w:szCs w:val="28"/>
        </w:rPr>
        <w:t xml:space="preserve"> предоставленное в электронной форме, не соответствующее требованиям к его содержанию и оформлению, предусмотренных приказом Минэкономразвития России от 14.01.2015 №7 </w:t>
      </w:r>
      <w:r w:rsidR="0012088A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не рассматривается.</w:t>
      </w:r>
    </w:p>
    <w:p w:rsidR="00CD3709" w:rsidRPr="0030208C" w:rsidRDefault="00AF5F9A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7</w:t>
      </w:r>
      <w:r w:rsidR="00CD3709" w:rsidRPr="0030208C">
        <w:rPr>
          <w:rFonts w:ascii="PT Astra Serif" w:hAnsi="PT Astra Serif" w:cs="Times New Roman"/>
          <w:sz w:val="28"/>
          <w:szCs w:val="28"/>
        </w:rPr>
        <w:t>.</w:t>
      </w:r>
      <w:r w:rsidR="00675DEC" w:rsidRPr="0030208C">
        <w:rPr>
          <w:rFonts w:ascii="PT Astra Serif" w:hAnsi="PT Astra Serif" w:cs="Times New Roman"/>
          <w:sz w:val="28"/>
          <w:szCs w:val="28"/>
        </w:rPr>
        <w:t>4</w:t>
      </w:r>
      <w:r w:rsidR="00CD3709" w:rsidRPr="0030208C">
        <w:rPr>
          <w:rFonts w:ascii="PT Astra Serif" w:hAnsi="PT Astra Serif" w:cs="Times New Roman"/>
          <w:sz w:val="28"/>
          <w:szCs w:val="28"/>
        </w:rPr>
        <w:t>. Отказ в предоставлении муниципальной услуги может быть обжалован заявителем в досудебном (внесудебном) и</w:t>
      </w:r>
      <w:r w:rsidR="00CF61DA" w:rsidRPr="0030208C">
        <w:rPr>
          <w:rFonts w:ascii="PT Astra Serif" w:hAnsi="PT Astra Serif" w:cs="Times New Roman"/>
          <w:sz w:val="28"/>
          <w:szCs w:val="28"/>
        </w:rPr>
        <w:t>ли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судебном порядке. </w:t>
      </w:r>
    </w:p>
    <w:p w:rsidR="00CD3709" w:rsidRPr="0030208C" w:rsidRDefault="00AF5F9A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7</w:t>
      </w:r>
      <w:r w:rsidR="00CD3709" w:rsidRPr="0030208C">
        <w:rPr>
          <w:rFonts w:ascii="PT Astra Serif" w:hAnsi="PT Astra Serif" w:cs="Times New Roman"/>
          <w:sz w:val="28"/>
          <w:szCs w:val="28"/>
        </w:rPr>
        <w:t>.</w:t>
      </w:r>
      <w:r w:rsidR="00675DEC" w:rsidRPr="0030208C">
        <w:rPr>
          <w:rFonts w:ascii="PT Astra Serif" w:hAnsi="PT Astra Serif" w:cs="Times New Roman"/>
          <w:sz w:val="28"/>
          <w:szCs w:val="28"/>
        </w:rPr>
        <w:t>5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 Отказ в предоставлении муниципальной услуги не является препятствием для повторной подачи заявления при условии устранения обстоятельств, по которым заявителю было отказано. </w:t>
      </w:r>
      <w:r w:rsidR="0012088A" w:rsidRPr="0030208C">
        <w:rPr>
          <w:rFonts w:ascii="PT Astra Serif" w:hAnsi="PT Astra Serif" w:cs="Times New Roman"/>
          <w:sz w:val="28"/>
          <w:szCs w:val="28"/>
        </w:rPr>
        <w:t>Сельская администрация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</w:t>
      </w:r>
      <w:proofErr w:type="gramStart"/>
      <w:r w:rsidR="00CD3709" w:rsidRPr="0030208C">
        <w:rPr>
          <w:rFonts w:ascii="PT Astra Serif" w:hAnsi="PT Astra Serif" w:cs="Times New Roman"/>
          <w:sz w:val="28"/>
          <w:szCs w:val="28"/>
        </w:rPr>
        <w:t>закона  от</w:t>
      </w:r>
      <w:proofErr w:type="gramEnd"/>
      <w:r w:rsidR="00CD3709" w:rsidRPr="0030208C">
        <w:rPr>
          <w:rFonts w:ascii="PT Astra Serif" w:hAnsi="PT Astra Serif" w:cs="Times New Roman"/>
          <w:sz w:val="28"/>
          <w:szCs w:val="28"/>
        </w:rPr>
        <w:t xml:space="preserve"> 27.07.2010 №210-ФЗ.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F53585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8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 </w:t>
      </w:r>
      <w:r w:rsidR="005341AF" w:rsidRPr="0030208C">
        <w:rPr>
          <w:rFonts w:ascii="PT Astra Serif" w:hAnsi="PT Astra Serif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нормативными актами Российской Федерации, нормативными правовыми актами Алтайского края, муниципальными правовыми актами.</w:t>
      </w:r>
    </w:p>
    <w:p w:rsidR="000C2DDE" w:rsidRPr="0030208C" w:rsidRDefault="000C2DDE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0C2DDE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ab/>
      </w:r>
      <w:r w:rsidR="00CD3709" w:rsidRPr="0030208C">
        <w:rPr>
          <w:rFonts w:ascii="PT Astra Serif" w:hAnsi="PT Astra Serif" w:cs="Times New Roman"/>
          <w:sz w:val="28"/>
          <w:szCs w:val="28"/>
        </w:rPr>
        <w:t>Взимание платы за предоставление муниципальной услуги действующим законодательством Российской Федерации не предусмотрено.</w:t>
      </w:r>
    </w:p>
    <w:p w:rsidR="005341AF" w:rsidRPr="0030208C" w:rsidRDefault="005341AF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341AF" w:rsidRPr="0030208C" w:rsidRDefault="005341AF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9</w:t>
      </w:r>
      <w:r w:rsidRPr="0030208C">
        <w:rPr>
          <w:rFonts w:ascii="PT Astra Serif" w:hAnsi="PT Astra Serif" w:cs="Times New Roman"/>
          <w:sz w:val="28"/>
          <w:szCs w:val="28"/>
          <w:lang w:val="x-none"/>
        </w:rPr>
        <w:t>. </w:t>
      </w:r>
      <w:r w:rsidRPr="0030208C">
        <w:rPr>
          <w:rFonts w:ascii="PT Astra Serif" w:hAnsi="PT Astra Serif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в МФЦ.</w:t>
      </w:r>
    </w:p>
    <w:p w:rsidR="005341AF" w:rsidRPr="0030208C" w:rsidRDefault="005341AF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F53585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9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.1. Срок ожидания заявителя в очереди при подаче заявления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или в МФЦ (филиалах МФЦ) не должен превышать 15 минут.</w:t>
      </w:r>
    </w:p>
    <w:p w:rsidR="00CD3709" w:rsidRPr="0030208C" w:rsidRDefault="00F53585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9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.2. Срок ожидания заявителя в очереди при получении результата предоставления муниципальной услуги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или МФЦ (филиалах МФЦ) не должен превышать 15 минут.</w:t>
      </w:r>
    </w:p>
    <w:p w:rsidR="00CD3709" w:rsidRPr="0030208C" w:rsidRDefault="00F53585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9</w:t>
      </w:r>
      <w:r w:rsidR="00CD3709" w:rsidRPr="0030208C">
        <w:rPr>
          <w:rFonts w:ascii="PT Astra Serif" w:hAnsi="PT Astra Serif" w:cs="Times New Roman"/>
          <w:sz w:val="28"/>
          <w:szCs w:val="28"/>
        </w:rPr>
        <w:t>.3. При подаче документо</w:t>
      </w:r>
      <w:r w:rsidR="00DE2C8A" w:rsidRPr="0030208C">
        <w:rPr>
          <w:rFonts w:ascii="PT Astra Serif" w:hAnsi="PT Astra Serif" w:cs="Times New Roman"/>
          <w:sz w:val="28"/>
          <w:szCs w:val="28"/>
        </w:rPr>
        <w:t>в, предусмотренных подразделом 5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настоящего раздела Регламента, по почте, электронной почте, через Единый портал государственных и муниципальных услуг (функций) необходимость ожидания в очереди исключается.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CD3709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</w:t>
      </w:r>
      <w:r w:rsidR="00F53585" w:rsidRPr="0030208C">
        <w:rPr>
          <w:rFonts w:ascii="PT Astra Serif" w:hAnsi="PT Astra Serif" w:cs="Times New Roman"/>
          <w:sz w:val="28"/>
          <w:szCs w:val="28"/>
        </w:rPr>
        <w:t>0</w:t>
      </w:r>
      <w:r w:rsidRPr="0030208C">
        <w:rPr>
          <w:rFonts w:ascii="PT Astra Serif" w:hAnsi="PT Astra Serif" w:cs="Times New Roman"/>
          <w:sz w:val="28"/>
          <w:szCs w:val="28"/>
        </w:rPr>
        <w:t>. Срок регистрации заявления о предоставлении муниципальной услуги</w:t>
      </w:r>
    </w:p>
    <w:p w:rsidR="00CD3709" w:rsidRPr="0030208C" w:rsidRDefault="00CD3709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Заявление подлежит обязательной регистрации в течение одного рабочего дня с момента поступления заявления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 xml:space="preserve"> в порядке, определенном разделом III Регламента.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341AF" w:rsidRPr="0030208C" w:rsidRDefault="005341AF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  <w:lang w:val="x-none"/>
        </w:rPr>
        <w:t>1</w:t>
      </w:r>
      <w:r w:rsidRPr="0030208C">
        <w:rPr>
          <w:rFonts w:ascii="PT Astra Serif" w:hAnsi="PT Astra Serif" w:cs="Times New Roman"/>
          <w:sz w:val="28"/>
          <w:szCs w:val="28"/>
        </w:rPr>
        <w:t>1</w:t>
      </w:r>
      <w:r w:rsidRPr="0030208C">
        <w:rPr>
          <w:rFonts w:ascii="PT Astra Serif" w:hAnsi="PT Astra Serif" w:cs="Times New Roman"/>
          <w:sz w:val="28"/>
          <w:szCs w:val="28"/>
          <w:lang w:val="x-none"/>
        </w:rPr>
        <w:t>. </w:t>
      </w:r>
      <w:r w:rsidRPr="0030208C">
        <w:rPr>
          <w:rFonts w:ascii="PT Astra Serif" w:hAnsi="PT Astra Serif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3709" w:rsidRPr="0030208C" w:rsidRDefault="00CD3709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</w:t>
      </w:r>
      <w:r w:rsidR="00F53585" w:rsidRPr="0030208C">
        <w:rPr>
          <w:rFonts w:ascii="PT Astra Serif" w:hAnsi="PT Astra Serif" w:cs="Times New Roman"/>
          <w:sz w:val="28"/>
          <w:szCs w:val="28"/>
        </w:rPr>
        <w:t>1</w:t>
      </w:r>
      <w:r w:rsidRPr="0030208C">
        <w:rPr>
          <w:rFonts w:ascii="PT Astra Serif" w:hAnsi="PT Astra Serif" w:cs="Times New Roman"/>
          <w:sz w:val="28"/>
          <w:szCs w:val="28"/>
        </w:rPr>
        <w:t xml:space="preserve">.1.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Сельская администрация</w:t>
      </w:r>
      <w:r w:rsidRPr="0030208C">
        <w:rPr>
          <w:rFonts w:ascii="PT Astra Serif" w:hAnsi="PT Astra Serif" w:cs="Times New Roman"/>
          <w:sz w:val="28"/>
          <w:szCs w:val="28"/>
        </w:rPr>
        <w:t xml:space="preserve">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возможность и удобство заполнения заявителем письменного заявления о предоставлении муниципальной услуги;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доступ к нормативным правовым актам, регламентирующим полномочия и сферу компетенции </w:t>
      </w:r>
      <w:r w:rsidR="0012088A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наличие информационных стендов, содержащих информацию, связанную с предоставлением муниципальной услуги, и отвечающих требованиям пункта 1</w:t>
      </w:r>
      <w:r w:rsidR="005341AF" w:rsidRPr="0030208C">
        <w:rPr>
          <w:rFonts w:ascii="PT Astra Serif" w:hAnsi="PT Astra Serif" w:cs="Times New Roman"/>
          <w:sz w:val="28"/>
          <w:szCs w:val="28"/>
        </w:rPr>
        <w:t>1</w:t>
      </w:r>
      <w:r w:rsidRPr="0030208C">
        <w:rPr>
          <w:rFonts w:ascii="PT Astra Serif" w:hAnsi="PT Astra Serif" w:cs="Times New Roman"/>
          <w:sz w:val="28"/>
          <w:szCs w:val="28"/>
        </w:rPr>
        <w:t>.3 настоящего подраздела Регламента.</w:t>
      </w:r>
    </w:p>
    <w:p w:rsidR="00CD3709" w:rsidRPr="0030208C" w:rsidRDefault="00F53585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11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.2.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администрацией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выполняются требования Федерального закона 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Вход в здания и помещения, в которых предоставляется муниципальная услуга, в зал ожидания и места для заполнения заявлений о предоставлении муниципальной услуги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Специалисты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</w:p>
    <w:p w:rsidR="00CD3709" w:rsidRPr="0030208C" w:rsidRDefault="00282BA8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Сельской администрацией </w:t>
      </w:r>
      <w:r w:rsidR="00CD3709" w:rsidRPr="0030208C">
        <w:rPr>
          <w:rFonts w:ascii="PT Astra Serif" w:hAnsi="PT Astra Serif" w:cs="Times New Roman"/>
          <w:sz w:val="28"/>
          <w:szCs w:val="28"/>
        </w:rPr>
        <w:t>обеспечивается: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</w:t>
      </w:r>
      <w:proofErr w:type="spellStart"/>
      <w:r w:rsidRPr="0030208C">
        <w:rPr>
          <w:rFonts w:ascii="PT Astra Serif" w:hAnsi="PT Astra Serif" w:cs="Times New Roman"/>
          <w:sz w:val="28"/>
          <w:szCs w:val="28"/>
        </w:rPr>
        <w:t>сурдопереводчика</w:t>
      </w:r>
      <w:proofErr w:type="spellEnd"/>
      <w:r w:rsidRPr="0030208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30208C">
        <w:rPr>
          <w:rFonts w:ascii="PT Astra Serif" w:hAnsi="PT Astra Serif" w:cs="Times New Roman"/>
          <w:sz w:val="28"/>
          <w:szCs w:val="28"/>
        </w:rPr>
        <w:t>тифлосурдопереводчика</w:t>
      </w:r>
      <w:proofErr w:type="spellEnd"/>
      <w:r w:rsidRPr="0030208C">
        <w:rPr>
          <w:rFonts w:ascii="PT Astra Serif" w:hAnsi="PT Astra Serif" w:cs="Times New Roman"/>
          <w:sz w:val="28"/>
          <w:szCs w:val="28"/>
        </w:rPr>
        <w:t>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</w:t>
      </w:r>
      <w:r w:rsidR="00F53585" w:rsidRPr="0030208C">
        <w:rPr>
          <w:rFonts w:ascii="PT Astra Serif" w:hAnsi="PT Astra Serif" w:cs="Times New Roman"/>
          <w:sz w:val="28"/>
          <w:szCs w:val="28"/>
        </w:rPr>
        <w:t>1</w:t>
      </w:r>
      <w:r w:rsidRPr="0030208C">
        <w:rPr>
          <w:rFonts w:ascii="PT Astra Serif" w:hAnsi="PT Astra Serif" w:cs="Times New Roman"/>
          <w:sz w:val="28"/>
          <w:szCs w:val="28"/>
        </w:rPr>
        <w:t>.3. Информационные стенды должны размещаться на видном и доступном для граждан месте.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текст Регламента;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</w:t>
      </w:r>
      <w:r w:rsidR="0012088A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форма заявления и образец его заполнения;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CD3709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</w:t>
      </w:r>
      <w:r w:rsidR="00F53585" w:rsidRPr="0030208C">
        <w:rPr>
          <w:rFonts w:ascii="PT Astra Serif" w:hAnsi="PT Astra Serif" w:cs="Times New Roman"/>
          <w:sz w:val="28"/>
          <w:szCs w:val="28"/>
        </w:rPr>
        <w:t>2</w:t>
      </w:r>
      <w:r w:rsidRPr="0030208C">
        <w:rPr>
          <w:rFonts w:ascii="PT Astra Serif" w:hAnsi="PT Astra Serif" w:cs="Times New Roman"/>
          <w:sz w:val="28"/>
          <w:szCs w:val="28"/>
        </w:rPr>
        <w:t>. Показатели доступности и качества муниципальной услуги</w:t>
      </w:r>
    </w:p>
    <w:p w:rsidR="00CD3709" w:rsidRPr="0030208C" w:rsidRDefault="00CD3709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F53585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12</w:t>
      </w:r>
      <w:r w:rsidR="00CD3709" w:rsidRPr="0030208C">
        <w:rPr>
          <w:rFonts w:ascii="PT Astra Serif" w:hAnsi="PT Astra Serif" w:cs="Times New Roman"/>
          <w:sz w:val="28"/>
          <w:szCs w:val="28"/>
        </w:rPr>
        <w:t>.1. Показателями доступности и качества муниципальной услуги являются: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своевременность (соблюдение установленного срока предоставления муниципальной услуги); 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качество (удовлетворенность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услуги); 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доступность (показатели оценки соблюдения права заявителей на получение актуальной и достоверной информации о порядке предоставления муниципальной услуги);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вежливость (показатели оценки заявителями проявления вежливого отношения муниципальными служащими (должностными лицами) в ходе предоставления муниципальной услуги).</w:t>
      </w:r>
    </w:p>
    <w:p w:rsidR="00CD3709" w:rsidRPr="0030208C" w:rsidRDefault="00CD3709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</w:t>
      </w:r>
      <w:r w:rsidR="00F53585" w:rsidRPr="0030208C">
        <w:rPr>
          <w:rFonts w:ascii="PT Astra Serif" w:hAnsi="PT Astra Serif" w:cs="Times New Roman"/>
          <w:sz w:val="28"/>
          <w:szCs w:val="28"/>
        </w:rPr>
        <w:t>2</w:t>
      </w:r>
      <w:r w:rsidRPr="0030208C">
        <w:rPr>
          <w:rFonts w:ascii="PT Astra Serif" w:hAnsi="PT Astra Serif" w:cs="Times New Roman"/>
          <w:sz w:val="28"/>
          <w:szCs w:val="28"/>
        </w:rPr>
        <w:t>.2.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482"/>
      </w:tblGrid>
      <w:tr w:rsidR="00452AD3" w:rsidRPr="0030208C" w:rsidTr="00452AD3">
        <w:tc>
          <w:tcPr>
            <w:tcW w:w="4928" w:type="dxa"/>
          </w:tcPr>
          <w:p w:rsidR="00452AD3" w:rsidRPr="0030208C" w:rsidRDefault="00452AD3" w:rsidP="0081101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Целевое значение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cr/>
              <w:t>показателя</w:t>
            </w:r>
          </w:p>
        </w:tc>
      </w:tr>
      <w:tr w:rsidR="00452AD3" w:rsidRPr="0030208C" w:rsidTr="00452AD3">
        <w:tc>
          <w:tcPr>
            <w:tcW w:w="9464" w:type="dxa"/>
            <w:gridSpan w:val="2"/>
          </w:tcPr>
          <w:p w:rsidR="00452AD3" w:rsidRPr="0030208C" w:rsidRDefault="00452AD3" w:rsidP="0081101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1. Своевременность</w:t>
            </w:r>
          </w:p>
        </w:tc>
      </w:tr>
      <w:tr w:rsidR="00452AD3" w:rsidRPr="0030208C" w:rsidTr="00452AD3"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99-100%</w:t>
            </w:r>
          </w:p>
        </w:tc>
      </w:tr>
      <w:tr w:rsidR="00452AD3" w:rsidRPr="0030208C" w:rsidTr="00452AD3">
        <w:tc>
          <w:tcPr>
            <w:tcW w:w="9464" w:type="dxa"/>
            <w:gridSpan w:val="2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2. Качество</w:t>
            </w:r>
          </w:p>
        </w:tc>
      </w:tr>
      <w:tr w:rsidR="00452AD3" w:rsidRPr="0030208C" w:rsidTr="00452AD3">
        <w:trPr>
          <w:trHeight w:val="440"/>
        </w:trPr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2.1. % (доля) заявителей, удовлетворенных качеством предоставления муниципальной услуги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99-100%</w:t>
            </w:r>
          </w:p>
        </w:tc>
      </w:tr>
      <w:tr w:rsidR="00452AD3" w:rsidRPr="0030208C" w:rsidTr="00452AD3"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2.2. % (доля) правильно оформленных документов, являющихся результатом предоставления муниципальной услуги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99-100%</w:t>
            </w:r>
          </w:p>
        </w:tc>
      </w:tr>
      <w:tr w:rsidR="00452AD3" w:rsidRPr="0030208C" w:rsidTr="00452AD3">
        <w:tc>
          <w:tcPr>
            <w:tcW w:w="9464" w:type="dxa"/>
            <w:gridSpan w:val="2"/>
          </w:tcPr>
          <w:p w:rsidR="00452AD3" w:rsidRPr="0030208C" w:rsidRDefault="00452AD3" w:rsidP="0081101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3. Доступность</w:t>
            </w:r>
          </w:p>
        </w:tc>
      </w:tr>
      <w:tr w:rsidR="00452AD3" w:rsidRPr="0030208C" w:rsidTr="00452AD3"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3.1. 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99-100%</w:t>
            </w:r>
          </w:p>
        </w:tc>
      </w:tr>
      <w:tr w:rsidR="00452AD3" w:rsidRPr="0030208C" w:rsidTr="00452AD3"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3.2. % (доля) заявителей, считающих, что информация по вопросам предоставления муниципальной услуги, размещена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cr/>
              <w:t xml:space="preserve"> в сети Интернет, доступна и понятна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99-100%</w:t>
            </w:r>
          </w:p>
        </w:tc>
      </w:tr>
      <w:tr w:rsidR="00452AD3" w:rsidRPr="0030208C" w:rsidTr="00452AD3">
        <w:tc>
          <w:tcPr>
            <w:tcW w:w="9464" w:type="dxa"/>
            <w:gridSpan w:val="2"/>
          </w:tcPr>
          <w:p w:rsidR="00452AD3" w:rsidRPr="0030208C" w:rsidRDefault="00452AD3" w:rsidP="0081101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4. Процесс обжалования</w:t>
            </w:r>
          </w:p>
        </w:tc>
      </w:tr>
      <w:tr w:rsidR="00452AD3" w:rsidRPr="0030208C" w:rsidTr="00452AD3"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4.1. % (доля) обоснованных жалоб в сравнении с общим количеством </w:t>
            </w:r>
            <w:proofErr w:type="gramStart"/>
            <w:r w:rsidRPr="0030208C">
              <w:rPr>
                <w:rFonts w:ascii="PT Astra Serif" w:hAnsi="PT Astra Serif" w:cs="Times New Roman"/>
                <w:sz w:val="28"/>
                <w:szCs w:val="28"/>
              </w:rPr>
              <w:t>жалоб,  поданных</w:t>
            </w:r>
            <w:proofErr w:type="gramEnd"/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    заявителями    в ходе досудебного (внесудебного) обжалования 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0,02-0%</w:t>
            </w:r>
          </w:p>
        </w:tc>
      </w:tr>
      <w:tr w:rsidR="00452AD3" w:rsidRPr="0030208C" w:rsidTr="00452AD3"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4.2.</w:t>
            </w:r>
            <w:r w:rsidRPr="0030208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 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t>% (доля) обоснованных жалоб, рассмотренных и удовлетворенных в установленный срок в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cr/>
              <w:t xml:space="preserve">ходе досудебного 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cr/>
              <w:t>(внесудебного) о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cr/>
              <w:t>жалования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99-100%</w:t>
            </w:r>
          </w:p>
        </w:tc>
      </w:tr>
      <w:tr w:rsidR="00452AD3" w:rsidRPr="0030208C" w:rsidTr="00452AD3"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4.3.</w:t>
            </w:r>
            <w:r w:rsidRPr="0030208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 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t>% (доля) заявителей, удовлетворенных установленным досудебным (внесудебным) порядком обжалования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99-100%</w:t>
            </w:r>
          </w:p>
        </w:tc>
      </w:tr>
      <w:tr w:rsidR="00452AD3" w:rsidRPr="0030208C" w:rsidTr="00452AD3">
        <w:trPr>
          <w:trHeight w:val="1175"/>
        </w:trPr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4.4. % (доля) заявителей, удовлетворенных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cr/>
              <w:t xml:space="preserve"> сроками досудебного (внесудебного) обжалования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99-100%</w:t>
            </w:r>
          </w:p>
        </w:tc>
      </w:tr>
      <w:tr w:rsidR="00452AD3" w:rsidRPr="0030208C" w:rsidTr="00452AD3">
        <w:tc>
          <w:tcPr>
            <w:tcW w:w="9464" w:type="dxa"/>
            <w:gridSpan w:val="2"/>
          </w:tcPr>
          <w:p w:rsidR="00452AD3" w:rsidRPr="0030208C" w:rsidRDefault="00452AD3" w:rsidP="0081101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5. Вежливость</w:t>
            </w:r>
          </w:p>
        </w:tc>
      </w:tr>
      <w:tr w:rsidR="00452AD3" w:rsidRPr="0030208C" w:rsidTr="00452AD3">
        <w:trPr>
          <w:trHeight w:val="2033"/>
        </w:trPr>
        <w:tc>
          <w:tcPr>
            <w:tcW w:w="4928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5.1. 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4536" w:type="dxa"/>
          </w:tcPr>
          <w:p w:rsidR="00452AD3" w:rsidRPr="0030208C" w:rsidRDefault="00452AD3" w:rsidP="008110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99-100%</w:t>
            </w:r>
          </w:p>
        </w:tc>
      </w:tr>
    </w:tbl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12</w:t>
      </w:r>
      <w:r w:rsidR="00CD3709" w:rsidRPr="0030208C">
        <w:rPr>
          <w:rFonts w:ascii="PT Astra Serif" w:hAnsi="PT Astra Serif" w:cs="Times New Roman"/>
          <w:sz w:val="28"/>
          <w:szCs w:val="28"/>
        </w:rPr>
        <w:t>.3.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Продолжительность взаимодействия заявителя с должностными лицами и муниципальными служащими при предоставлении муниципальной услуги не должна превышать 15 минут.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CD3709" w:rsidP="0081101F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</w:t>
      </w:r>
      <w:r w:rsidR="00F53585" w:rsidRPr="0030208C">
        <w:rPr>
          <w:rFonts w:ascii="PT Astra Serif" w:hAnsi="PT Astra Serif" w:cs="Times New Roman"/>
          <w:sz w:val="28"/>
          <w:szCs w:val="28"/>
        </w:rPr>
        <w:t>3</w:t>
      </w:r>
      <w:r w:rsidRPr="0030208C">
        <w:rPr>
          <w:rFonts w:ascii="PT Astra Serif" w:hAnsi="PT Astra Serif" w:cs="Times New Roman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CD3709" w:rsidRPr="0030208C" w:rsidRDefault="00CD3709" w:rsidP="0081101F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.1. Информация о местах нахождения, почтовом адресе, графике работы и (или) графике приема заявителей, контактных телефонах, адресе электронной почты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="00CD3709" w:rsidRPr="0030208C">
        <w:rPr>
          <w:rFonts w:ascii="PT Astra Serif" w:hAnsi="PT Astra Serif" w:cs="Times New Roman"/>
          <w:sz w:val="28"/>
          <w:szCs w:val="28"/>
        </w:rPr>
        <w:t>, а также органов государственной власти, органов местного самоуправления города Барнаула, участвующих в предоставлении муниципальной услуги в порядке межведомственного информационного взаимодействия, размещена на сайте города, на городском портале и на информационных стендах в местах предоставления муниципальной услуги.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</w:t>
      </w:r>
      <w:r w:rsidR="00CD3709" w:rsidRPr="0030208C">
        <w:rPr>
          <w:rFonts w:ascii="PT Astra Serif" w:hAnsi="PT Astra Serif" w:cs="Times New Roman"/>
          <w:sz w:val="28"/>
          <w:szCs w:val="28"/>
        </w:rPr>
        <w:t>.2. Информация о порядке и сроках получения муниципальной услуги может быть получена заявителем посредством городского портала. В электронном виде муниципальная услуга может быть получена заявителем посредством Единого портала государственных и муниципальных услуг (функций).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Адреса Единого портала государственных и муниципальных у</w:t>
      </w:r>
      <w:r w:rsidR="00A71654" w:rsidRPr="0030208C">
        <w:rPr>
          <w:rFonts w:ascii="PT Astra Serif" w:hAnsi="PT Astra Serif" w:cs="Times New Roman"/>
          <w:sz w:val="28"/>
          <w:szCs w:val="28"/>
        </w:rPr>
        <w:t xml:space="preserve">слуг (функций) и </w:t>
      </w:r>
      <w:r w:rsidRPr="0030208C">
        <w:rPr>
          <w:rFonts w:ascii="PT Astra Serif" w:hAnsi="PT Astra Serif" w:cs="Times New Roman"/>
          <w:sz w:val="28"/>
          <w:szCs w:val="28"/>
        </w:rPr>
        <w:t>городского портала в информационно-телекоммуникационной сети «Интернет» (далее – сеть Интернет) указаны в приложении 2 к Регламенту.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Для получения муниципальной услуги с использованием Единого портала государственных и муниципальных услуг (функций)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</w:t>
      </w:r>
      <w:r w:rsidR="00CD3709" w:rsidRPr="0030208C">
        <w:rPr>
          <w:rFonts w:ascii="PT Astra Serif" w:hAnsi="PT Astra Serif" w:cs="Times New Roman"/>
          <w:sz w:val="28"/>
          <w:szCs w:val="28"/>
        </w:rPr>
        <w:t>.3. Муниципальная услуга может быть получена заявителем по принципу «одного окна» в МФЦ (филиалах МФЦ).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Информация о месте нахождения, графике работы, контактных телефонах, адресе электронной почты МФЦ (филиалов МФЦ) размещена на сайте города, на официальном сайте МФЦ – http://mfc22.ru (далее – сайт МФЦ) и на информационных стендах в местах предоставления муниципальной услуги.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</w:t>
      </w:r>
      <w:r w:rsidR="00CD3709" w:rsidRPr="0030208C">
        <w:rPr>
          <w:rFonts w:ascii="PT Astra Serif" w:hAnsi="PT Astra Serif" w:cs="Times New Roman"/>
          <w:sz w:val="28"/>
          <w:szCs w:val="28"/>
        </w:rPr>
        <w:t>.4. 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и общедоступной.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13.5.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Информация по вопросам предоставления муниципальной услуги может быть получена заявителем самостоятельно путем ознакомления с информацией: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 информационных стендах, в местах предоставления муниципальной услуги;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 сайте города;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 сайте МФЦ;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 городском портале.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13.5.1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 Информация по вопросам предоставления муниципальной услуги может быть получена заявителем посредством письменного и (или) устного обращения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или МФЦ (филиал МФЦ):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по почте;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по телефону;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ходе личного приема.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13.6</w:t>
      </w:r>
      <w:r w:rsidR="00CD3709" w:rsidRPr="0030208C">
        <w:rPr>
          <w:rFonts w:ascii="PT Astra Serif" w:hAnsi="PT Astra Serif" w:cs="Times New Roman"/>
          <w:sz w:val="28"/>
          <w:szCs w:val="28"/>
        </w:rPr>
        <w:t>. Сведения о ходе предоставления муниципальной услуги (по конкретному заявлению) могут быть получены заявителем: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13.6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.1. Самостоятельно в «Личном кабинете»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 (функций); </w:t>
      </w:r>
    </w:p>
    <w:p w:rsidR="00CD3709" w:rsidRPr="0030208C" w:rsidRDefault="00935530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</w:t>
      </w:r>
      <w:r w:rsidR="00F53585" w:rsidRPr="0030208C">
        <w:rPr>
          <w:rFonts w:ascii="PT Astra Serif" w:hAnsi="PT Astra Serif" w:cs="Times New Roman"/>
          <w:sz w:val="28"/>
          <w:szCs w:val="28"/>
        </w:rPr>
        <w:t>.6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.2. Посредством письменного и (или) устного обращения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или в МФЦ (филиал МФЦ) (в случае подачи заявления через МФЦ (филиал МФЦ):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по почте;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по контактным телефонам;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ходе личного приема.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13.7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или в МФЦ (филиал МФЦ) в следующих формах: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устной форме (при личном устном обращении по контактному телефону, в ходе личного приема (в случаях</w:t>
      </w:r>
      <w:r w:rsidR="00AB511E" w:rsidRPr="0030208C">
        <w:rPr>
          <w:rFonts w:ascii="PT Astra Serif" w:hAnsi="PT Astra Serif" w:cs="Times New Roman"/>
          <w:sz w:val="28"/>
          <w:szCs w:val="28"/>
        </w:rPr>
        <w:t>, предусмотренных подпунктом</w:t>
      </w:r>
      <w:r w:rsidR="00935530" w:rsidRPr="0030208C">
        <w:rPr>
          <w:rFonts w:ascii="PT Astra Serif" w:hAnsi="PT Astra Serif" w:cs="Times New Roman"/>
          <w:sz w:val="28"/>
          <w:szCs w:val="28"/>
        </w:rPr>
        <w:t xml:space="preserve"> 13</w:t>
      </w:r>
      <w:r w:rsidR="006262B3" w:rsidRPr="0030208C">
        <w:rPr>
          <w:rFonts w:ascii="PT Astra Serif" w:hAnsi="PT Astra Serif" w:cs="Times New Roman"/>
          <w:sz w:val="28"/>
          <w:szCs w:val="28"/>
        </w:rPr>
        <w:t>.7.1, 13.7.2</w:t>
      </w:r>
      <w:r w:rsidRPr="0030208C">
        <w:rPr>
          <w:rFonts w:ascii="PT Astra Serif" w:hAnsi="PT Astra Serif" w:cs="Times New Roman"/>
          <w:sz w:val="28"/>
          <w:szCs w:val="28"/>
        </w:rPr>
        <w:t xml:space="preserve"> настоящего пункта Регламента);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письменной форме (при личном устном обращении в ходе личного приема, при направлении обращения по почте (</w:t>
      </w:r>
      <w:r w:rsidR="00AB511E" w:rsidRPr="0030208C">
        <w:rPr>
          <w:rFonts w:ascii="PT Astra Serif" w:hAnsi="PT Astra Serif" w:cs="Times New Roman"/>
          <w:sz w:val="28"/>
          <w:szCs w:val="28"/>
        </w:rPr>
        <w:t>в случаях, предусмотренных подпунктом 13.</w:t>
      </w:r>
      <w:r w:rsidR="006262B3" w:rsidRPr="0030208C">
        <w:rPr>
          <w:rFonts w:ascii="PT Astra Serif" w:hAnsi="PT Astra Serif" w:cs="Times New Roman"/>
          <w:sz w:val="28"/>
          <w:szCs w:val="28"/>
        </w:rPr>
        <w:t>7.1, 13.7.3</w:t>
      </w:r>
      <w:r w:rsidR="00AB511E" w:rsidRPr="0030208C">
        <w:rPr>
          <w:rFonts w:ascii="PT Astra Serif" w:hAnsi="PT Astra Serif" w:cs="Times New Roman"/>
          <w:sz w:val="28"/>
          <w:szCs w:val="28"/>
        </w:rPr>
        <w:t xml:space="preserve"> настоящего пункта Регламента</w:t>
      </w:r>
      <w:r w:rsidRPr="0030208C">
        <w:rPr>
          <w:rFonts w:ascii="PT Astra Serif" w:hAnsi="PT Astra Serif" w:cs="Times New Roman"/>
          <w:sz w:val="28"/>
          <w:szCs w:val="28"/>
        </w:rPr>
        <w:t>), при обращении по электронной почте, или иным способом, позволяющим производить передачу данны</w:t>
      </w:r>
      <w:r w:rsidR="00873CC8" w:rsidRPr="0030208C">
        <w:rPr>
          <w:rFonts w:ascii="PT Astra Serif" w:hAnsi="PT Astra Serif" w:cs="Times New Roman"/>
          <w:sz w:val="28"/>
          <w:szCs w:val="28"/>
        </w:rPr>
        <w:t>х в электронной форме (в случаях,</w:t>
      </w:r>
      <w:r w:rsidR="006262B3" w:rsidRPr="0030208C">
        <w:rPr>
          <w:rFonts w:ascii="PT Astra Serif" w:hAnsi="PT Astra Serif" w:cs="Times New Roman"/>
          <w:sz w:val="28"/>
          <w:szCs w:val="28"/>
        </w:rPr>
        <w:t xml:space="preserve"> предусмотренных подпунктом 13.7.4</w:t>
      </w:r>
      <w:r w:rsidR="00873CC8" w:rsidRPr="0030208C">
        <w:rPr>
          <w:rFonts w:ascii="PT Astra Serif" w:hAnsi="PT Astra Serif" w:cs="Times New Roman"/>
          <w:sz w:val="28"/>
          <w:szCs w:val="28"/>
        </w:rPr>
        <w:t xml:space="preserve"> настоящего пункта Регламента</w:t>
      </w:r>
      <w:r w:rsidRPr="0030208C">
        <w:rPr>
          <w:rFonts w:ascii="PT Astra Serif" w:hAnsi="PT Astra Serif" w:cs="Times New Roman"/>
          <w:sz w:val="28"/>
          <w:szCs w:val="28"/>
        </w:rPr>
        <w:t>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форме электронного документа (при обращении по электронной почте или иным способом, позволяющим производить передачу данных в электронной форме (</w:t>
      </w:r>
      <w:r w:rsidR="00873CC8" w:rsidRPr="0030208C">
        <w:rPr>
          <w:rFonts w:ascii="PT Astra Serif" w:hAnsi="PT Astra Serif" w:cs="Times New Roman"/>
          <w:sz w:val="28"/>
          <w:szCs w:val="28"/>
        </w:rPr>
        <w:t>в случае,</w:t>
      </w:r>
      <w:r w:rsidR="006262B3" w:rsidRPr="0030208C">
        <w:rPr>
          <w:rFonts w:ascii="PT Astra Serif" w:hAnsi="PT Astra Serif" w:cs="Times New Roman"/>
          <w:sz w:val="28"/>
          <w:szCs w:val="28"/>
        </w:rPr>
        <w:t xml:space="preserve"> предусмотренном подпунктом 13.7.4</w:t>
      </w:r>
      <w:r w:rsidR="00873CC8" w:rsidRPr="0030208C">
        <w:rPr>
          <w:rFonts w:ascii="PT Astra Serif" w:hAnsi="PT Astra Serif" w:cs="Times New Roman"/>
          <w:sz w:val="28"/>
          <w:szCs w:val="28"/>
        </w:rPr>
        <w:t xml:space="preserve"> настоящего пункта Регламента</w:t>
      </w:r>
      <w:r w:rsidRPr="0030208C">
        <w:rPr>
          <w:rFonts w:ascii="PT Astra Serif" w:hAnsi="PT Astra Serif" w:cs="Times New Roman"/>
          <w:sz w:val="28"/>
          <w:szCs w:val="28"/>
        </w:rPr>
        <w:t>).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13.7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.1. При личном устном обращении заявителя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дает, с согласия заявителя, устный ответ, о чем делает запись в карточку личного приема заявителя. 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</w:t>
      </w:r>
      <w:r w:rsidR="00873CC8" w:rsidRPr="0030208C">
        <w:rPr>
          <w:rFonts w:ascii="PT Astra Serif" w:hAnsi="PT Astra Serif" w:cs="Times New Roman"/>
          <w:sz w:val="28"/>
          <w:szCs w:val="28"/>
        </w:rPr>
        <w:t xml:space="preserve">в в порядке, предусмотренном </w:t>
      </w:r>
      <w:r w:rsidRPr="0030208C">
        <w:rPr>
          <w:rFonts w:ascii="PT Astra Serif" w:hAnsi="PT Astra Serif" w:cs="Times New Roman"/>
          <w:sz w:val="28"/>
          <w:szCs w:val="28"/>
        </w:rPr>
        <w:t>пунктом 1</w:t>
      </w:r>
      <w:r w:rsidR="00873CC8" w:rsidRPr="0030208C">
        <w:rPr>
          <w:rFonts w:ascii="PT Astra Serif" w:hAnsi="PT Astra Serif" w:cs="Times New Roman"/>
          <w:sz w:val="28"/>
          <w:szCs w:val="28"/>
        </w:rPr>
        <w:t>3.7.3</w:t>
      </w:r>
      <w:r w:rsidRPr="0030208C">
        <w:rPr>
          <w:rFonts w:ascii="PT Astra Serif" w:hAnsi="PT Astra Serif" w:cs="Times New Roman"/>
          <w:sz w:val="28"/>
          <w:szCs w:val="28"/>
        </w:rPr>
        <w:t xml:space="preserve"> настоящего </w:t>
      </w:r>
      <w:r w:rsidR="00873CC8" w:rsidRPr="0030208C">
        <w:rPr>
          <w:rFonts w:ascii="PT Astra Serif" w:hAnsi="PT Astra Serif" w:cs="Times New Roman"/>
          <w:sz w:val="28"/>
          <w:szCs w:val="28"/>
        </w:rPr>
        <w:t>раздела</w:t>
      </w:r>
      <w:r w:rsidRPr="0030208C">
        <w:rPr>
          <w:rFonts w:ascii="PT Astra Serif" w:hAnsi="PT Astra Serif" w:cs="Times New Roman"/>
          <w:sz w:val="28"/>
          <w:szCs w:val="28"/>
        </w:rPr>
        <w:t xml:space="preserve"> Регламента.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документов, удостоверяющих личность заявителя и полномочия представителя (при обращении уполномоченного представителя).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13.7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.2. При личном устном обращении по контактному телефону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информирование о порядке предоставления муниципальной услуги, осуществляется в часы работы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="00CD3709" w:rsidRPr="0030208C">
        <w:rPr>
          <w:rFonts w:ascii="PT Astra Serif" w:hAnsi="PT Astra Serif" w:cs="Times New Roman"/>
          <w:sz w:val="28"/>
          <w:szCs w:val="28"/>
        </w:rPr>
        <w:t>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Специалист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называет наименование органа, который он представляет, свои фамилию, имя, отчество (последнее - при наличии) и должность, предлагает лицу, обратившемуся за информированием, представиться, выслушивает и уточняет, при необходимости, суть вопроса. 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После совершения указанных действий специалист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>. По телефону предоставляются сведения, не относящиеся к персональным данным.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Во время телефонного разговора специалист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должен быть четким, лаконичным, вежливым.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Информирование в устной форме при личном устном обращении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администрацию,</w:t>
      </w:r>
      <w:r w:rsidRPr="0030208C">
        <w:rPr>
          <w:rFonts w:ascii="PT Astra Serif" w:hAnsi="PT Astra Serif" w:cs="Times New Roman"/>
          <w:sz w:val="28"/>
          <w:szCs w:val="28"/>
        </w:rPr>
        <w:t xml:space="preserve"> в том числе в ходе личного приема и по телефону, осуществляется не более 15 минут.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13.7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.3. При письменном обращении по почте в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</w:t>
      </w:r>
      <w:r w:rsidR="0012088A" w:rsidRPr="0030208C">
        <w:rPr>
          <w:rFonts w:ascii="PT Astra Serif" w:hAnsi="PT Astra Serif" w:cs="Times New Roman"/>
          <w:sz w:val="28"/>
          <w:szCs w:val="28"/>
        </w:rPr>
        <w:t>главой сельской администрации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и должен содержать фамилию, инициалы и номер телефона специалиста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подготовившего проект ответа 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13.7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.4.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от способа, указанного заявителем в заявлении для направления ему ответа. В случае, 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 в течение 30 дней со дня регистрации обращения. Ответ подписывается </w:t>
      </w:r>
      <w:r w:rsidR="0012088A" w:rsidRPr="0030208C">
        <w:rPr>
          <w:rFonts w:ascii="PT Astra Serif" w:hAnsi="PT Astra Serif" w:cs="Times New Roman"/>
          <w:sz w:val="28"/>
          <w:szCs w:val="28"/>
        </w:rPr>
        <w:t>главой 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и должен содержать фамилию, инициалы и номер телефона специалиста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подготовившего проект ответа.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13.8</w:t>
      </w:r>
      <w:r w:rsidR="00CD3709" w:rsidRPr="0030208C">
        <w:rPr>
          <w:rFonts w:ascii="PT Astra Serif" w:hAnsi="PT Astra Serif" w:cs="Times New Roman"/>
          <w:sz w:val="28"/>
          <w:szCs w:val="28"/>
        </w:rPr>
        <w:t>. Основными требованиями к информированию заявителя о предоставлении муниципальной услуги являются: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достоверность предоставляемой информации;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четкость и лаконичность в изложении информации;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полнота и оперативность информирования;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наглядность форм предоставляемой информации;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удобство и доступность информации.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13.9</w:t>
      </w:r>
      <w:r w:rsidR="00CD3709" w:rsidRPr="0030208C">
        <w:rPr>
          <w:rFonts w:ascii="PT Astra Serif" w:hAnsi="PT Astra Serif" w:cs="Times New Roman"/>
          <w:sz w:val="28"/>
          <w:szCs w:val="28"/>
        </w:rPr>
        <w:t>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D3709" w:rsidRPr="0030208C" w:rsidRDefault="00282BA8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Сельская администрация</w:t>
      </w:r>
      <w:r w:rsidR="00CD3709" w:rsidRPr="0030208C">
        <w:rPr>
          <w:rFonts w:ascii="PT Astra Serif" w:hAnsi="PT Astra Serif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13.10</w:t>
      </w:r>
      <w:r w:rsidR="00CD3709" w:rsidRPr="0030208C">
        <w:rPr>
          <w:rFonts w:ascii="PT Astra Serif" w:hAnsi="PT Astra Serif" w:cs="Times New Roman"/>
          <w:sz w:val="28"/>
          <w:szCs w:val="28"/>
        </w:rPr>
        <w:t>. В ходе предоставления муниципальной услуги в «Личный кабинет» заявителя на Едином портале государственных и муниципальных услуг (функций) направляются уведомления и запросы, связанные с оказанием услуги.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13.11</w:t>
      </w:r>
      <w:r w:rsidR="00CD3709" w:rsidRPr="0030208C">
        <w:rPr>
          <w:rFonts w:ascii="PT Astra Serif" w:hAnsi="PT Astra Serif" w:cs="Times New Roman"/>
          <w:sz w:val="28"/>
          <w:szCs w:val="28"/>
        </w:rPr>
        <w:t>. На Едином портале государственных и муниципальных услуг (функций) заявителю в его «Личном кабинете» обеспечивается доступ к результату предоставления муниципальной услуги, полученному в форме электронного документа.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 </w:t>
      </w:r>
    </w:p>
    <w:p w:rsidR="00CD3709" w:rsidRPr="0030208C" w:rsidRDefault="00F53585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13.12</w:t>
      </w:r>
      <w:r w:rsidR="00CD3709" w:rsidRPr="0030208C">
        <w:rPr>
          <w:rFonts w:ascii="PT Astra Serif" w:hAnsi="PT Astra Serif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CD3709" w:rsidP="0081101F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III.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D3709" w:rsidRPr="0030208C" w:rsidRDefault="00CD3709" w:rsidP="0081101F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CD3709" w:rsidP="0081101F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1.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</w:r>
    </w:p>
    <w:p w:rsidR="00CD3709" w:rsidRPr="0030208C" w:rsidRDefault="00CD3709" w:rsidP="0081101F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1.1. </w:t>
      </w:r>
      <w:r w:rsidR="005341AF" w:rsidRPr="0030208C">
        <w:rPr>
          <w:rFonts w:ascii="PT Astra Serif" w:hAnsi="PT Astra Serif" w:cs="Times New Roman"/>
          <w:sz w:val="28"/>
          <w:szCs w:val="28"/>
        </w:rPr>
        <w:t xml:space="preserve">Предусмотрен следующий вариант </w:t>
      </w:r>
      <w:r w:rsidRPr="0030208C">
        <w:rPr>
          <w:rFonts w:ascii="PT Astra Serif" w:hAnsi="PT Astra Serif" w:cs="Times New Roman"/>
          <w:sz w:val="28"/>
          <w:szCs w:val="28"/>
        </w:rPr>
        <w:t>предоставления муниципальной услуги: принятие решения о проведении аукциона на право заключения договора аренды земельного участка.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1.2. В случае выявления в выданных в результате предоставления муниципальной услуги документах опечаток и ошибок специалист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, ответственный за предоставление муниципальной услуги (далее – ответственный специалист), в течение пяти рабочих дней со дня обращения заявителя бесплатно устраняет допущенные опечатки и ошибки, в течение одного дня со дня внесения исправлений направляет либо вручает заявителю исправленные документы.</w:t>
      </w:r>
    </w:p>
    <w:p w:rsidR="00CD3709" w:rsidRPr="0030208C" w:rsidRDefault="00CD3709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D3709" w:rsidRPr="0030208C" w:rsidRDefault="001A1E9C" w:rsidP="0081101F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2. Описание административной процедуры профилирования заявителя</w:t>
      </w:r>
    </w:p>
    <w:p w:rsidR="00CD3709" w:rsidRPr="0030208C" w:rsidRDefault="00CD3709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Административная процедура профилирования заявителя не предусмотрена.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 Описание вариантов предоставления муниципальной услуги</w:t>
      </w:r>
    </w:p>
    <w:p w:rsidR="001A1E9C" w:rsidRPr="0030208C" w:rsidRDefault="001A1E9C" w:rsidP="0081101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3.1. Предоставление муниципальной услуги включает в себя следую</w:t>
      </w:r>
      <w:r w:rsidR="005341AF" w:rsidRPr="0030208C">
        <w:rPr>
          <w:rFonts w:ascii="PT Astra Serif" w:hAnsi="PT Astra Serif" w:cs="Times New Roman"/>
          <w:sz w:val="28"/>
          <w:szCs w:val="28"/>
        </w:rPr>
        <w:t>щие административные процедуры: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3.1.1. Получение (прием), регистрация заявления и приложенных к нему документов;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3.1.2. Направление запросов в рамках межведомственного информационного взаимодействия;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3.1.3. Рассмотрение заявления и приложенных к нему документов, подписание (принятие) документа, являющегося результатом предоставления муниципальной услуги;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3.1.4. Направление (выдача) заявителю документа, являющегося результатом предоставления муниципальной услуги.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3.2. Получение (прием), регистрация заявления и приложенных к нему документов (при наличии).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3.2.1. Основанием для начала административной процедуры является получение (прием) </w:t>
      </w:r>
      <w:r w:rsidR="00282BA8" w:rsidRPr="0030208C">
        <w:rPr>
          <w:rFonts w:ascii="PT Astra Serif" w:hAnsi="PT Astra Serif" w:cs="Times New Roman"/>
          <w:sz w:val="28"/>
          <w:szCs w:val="28"/>
        </w:rPr>
        <w:t>сельской администрацией</w:t>
      </w:r>
      <w:r w:rsidRPr="0030208C">
        <w:rPr>
          <w:rFonts w:ascii="PT Astra Serif" w:hAnsi="PT Astra Serif" w:cs="Times New Roman"/>
          <w:sz w:val="28"/>
          <w:szCs w:val="28"/>
        </w:rPr>
        <w:t xml:space="preserve"> заявления и документов, указанных в подразделе </w:t>
      </w:r>
      <w:r w:rsidR="00DE2C8A" w:rsidRPr="0030208C">
        <w:rPr>
          <w:rFonts w:ascii="PT Astra Serif" w:hAnsi="PT Astra Serif" w:cs="Times New Roman"/>
          <w:sz w:val="28"/>
          <w:szCs w:val="28"/>
        </w:rPr>
        <w:t>5</w:t>
      </w:r>
      <w:r w:rsidRPr="0030208C">
        <w:rPr>
          <w:rFonts w:ascii="PT Astra Serif" w:hAnsi="PT Astra Serif" w:cs="Times New Roman"/>
          <w:sz w:val="28"/>
          <w:szCs w:val="28"/>
        </w:rPr>
        <w:t xml:space="preserve"> раздела II Регламента.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Установление личности осуществляется путем предоставления заявителем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Федерации, либо путем идентификации заявителя посредством авторизации на Едином портале государственных и муниципальных услуг (функций),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Возможен прием заявления МФЦ (филиалом МФЦ)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3.2.2.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Специалист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, ответственный за получение (прием) заявлений (далее – ответственный за прием документов специалист), в ходе личного приема: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устанавливает предмет обращения, личность заявителя и его полномочия на основании доку</w:t>
      </w:r>
      <w:r w:rsidR="00DE2C8A" w:rsidRPr="0030208C">
        <w:rPr>
          <w:rFonts w:ascii="PT Astra Serif" w:hAnsi="PT Astra Serif" w:cs="Times New Roman"/>
          <w:sz w:val="28"/>
          <w:szCs w:val="28"/>
        </w:rPr>
        <w:t>ментов, указанных в подразделе 5</w:t>
      </w:r>
      <w:r w:rsidRPr="0030208C">
        <w:rPr>
          <w:rFonts w:ascii="PT Astra Serif" w:hAnsi="PT Astra Serif" w:cs="Times New Roman"/>
          <w:sz w:val="28"/>
          <w:szCs w:val="28"/>
        </w:rPr>
        <w:t xml:space="preserve"> раздела II Регламента;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на соответствие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 xml:space="preserve"> которым производилась;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течение одного рабочего дня с момента поступления заявления в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 xml:space="preserve"> ответственный за прием документов специалист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день регистрации </w:t>
      </w:r>
      <w:r w:rsidR="00A61FB0" w:rsidRPr="0030208C">
        <w:rPr>
          <w:rFonts w:ascii="PT Astra Serif" w:hAnsi="PT Astra Serif" w:cs="Times New Roman"/>
          <w:sz w:val="28"/>
          <w:szCs w:val="28"/>
        </w:rPr>
        <w:t xml:space="preserve">ответственный за прием документов специалист </w:t>
      </w:r>
      <w:r w:rsidRPr="0030208C">
        <w:rPr>
          <w:rFonts w:ascii="PT Astra Serif" w:hAnsi="PT Astra Serif" w:cs="Times New Roman"/>
          <w:sz w:val="28"/>
          <w:szCs w:val="28"/>
        </w:rPr>
        <w:t xml:space="preserve">передает заявление и документы, приложенные к нему, на рассмотрение </w:t>
      </w:r>
      <w:r w:rsidR="004B2257" w:rsidRPr="0030208C">
        <w:rPr>
          <w:rFonts w:ascii="PT Astra Serif" w:hAnsi="PT Astra Serif" w:cs="Times New Roman"/>
          <w:sz w:val="28"/>
          <w:szCs w:val="28"/>
        </w:rPr>
        <w:t>главе 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3.2.3.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(филиал МФЦ).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Специалист МФЦ (филиала МФЦ) в ходе личного приема: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устанавливает предмет обращения, личность заявителя и его полномочия на основании доку</w:t>
      </w:r>
      <w:r w:rsidR="00DE2C8A" w:rsidRPr="0030208C">
        <w:rPr>
          <w:rFonts w:ascii="PT Astra Serif" w:hAnsi="PT Astra Serif" w:cs="Times New Roman"/>
          <w:sz w:val="28"/>
          <w:szCs w:val="28"/>
        </w:rPr>
        <w:t>ментов, указанных в подразделе 5</w:t>
      </w:r>
      <w:r w:rsidRPr="0030208C">
        <w:rPr>
          <w:rFonts w:ascii="PT Astra Serif" w:hAnsi="PT Astra Serif" w:cs="Times New Roman"/>
          <w:sz w:val="28"/>
          <w:szCs w:val="28"/>
        </w:rPr>
        <w:t xml:space="preserve"> раздела II Регламента;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на соответствие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 xml:space="preserve"> которым производилась;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Специалист МФЦ (филиала МФЦ) не позднее одного рабочего дня с момента приема заявления передает его через курьера МФЦ (филиала МФЦ) в </w:t>
      </w:r>
      <w:r w:rsidR="0012088A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>, ответственному за прием документов специалисту.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Ответственный за прием документов специалист принимает заявление от курьера МФЦ (филиала МФЦ) согласно ведомости приема-передачи дела (документов) и в тот же день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документы, приложенные к нему, на рассмотрение </w:t>
      </w:r>
      <w:r w:rsidR="004B2257" w:rsidRPr="0030208C">
        <w:rPr>
          <w:rFonts w:ascii="PT Astra Serif" w:hAnsi="PT Astra Serif" w:cs="Times New Roman"/>
          <w:sz w:val="28"/>
          <w:szCs w:val="28"/>
        </w:rPr>
        <w:t>главе 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3.2.4. 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(функций) или иным способом, позволяющим производить передачу данных в электронной форме.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случае направления заявителем заявления через Единый портал государственных и муниципальных услуг (функций) или иным способом, позволяющим производить передачу данных в электронной форме</w:t>
      </w:r>
      <w:r w:rsidR="00B57F43" w:rsidRPr="0030208C">
        <w:rPr>
          <w:rFonts w:ascii="PT Astra Serif" w:hAnsi="PT Astra Serif" w:cs="Times New Roman"/>
          <w:sz w:val="28"/>
          <w:szCs w:val="28"/>
        </w:rPr>
        <w:t>: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заявление регистрируется датой его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день, заявление регистрируется в начале следующего рабочего дня в последовательности поступления заявлений в нерабочее время;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ответственный за прием документов специалист распечатывает заявление и приложенные к нему документы, поступившие в электронной форме, регистрирует заявление в течение одного рабочего дня с момента поступления путем проставления на нем регистрационного штампа, в котором указывается входящий номер, дата п</w:t>
      </w:r>
      <w:r w:rsidR="00D1559D" w:rsidRPr="0030208C">
        <w:rPr>
          <w:rFonts w:ascii="PT Astra Serif" w:hAnsi="PT Astra Serif" w:cs="Times New Roman"/>
          <w:sz w:val="28"/>
          <w:szCs w:val="28"/>
        </w:rPr>
        <w:t>оступления</w:t>
      </w:r>
      <w:r w:rsidRPr="0030208C">
        <w:rPr>
          <w:rFonts w:ascii="PT Astra Serif" w:hAnsi="PT Astra Serif" w:cs="Times New Roman"/>
          <w:sz w:val="28"/>
          <w:szCs w:val="28"/>
        </w:rPr>
        <w:t xml:space="preserve"> заявления;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сведения о зарегистрированном заявлении вносятся в регистрационный журнал;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документы, приложенные к нему, на рассмотрение </w:t>
      </w:r>
      <w:r w:rsidR="004B2257" w:rsidRPr="0030208C">
        <w:rPr>
          <w:rFonts w:ascii="PT Astra Serif" w:hAnsi="PT Astra Serif" w:cs="Times New Roman"/>
          <w:sz w:val="28"/>
          <w:szCs w:val="28"/>
        </w:rPr>
        <w:t>главе 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;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не позднее рабочего дня, следующего за днем поступления заявления в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, получение заявления и прилагаемых к нему документов подтверждается </w:t>
      </w:r>
      <w:r w:rsidR="0012088A" w:rsidRPr="0030208C">
        <w:rPr>
          <w:rFonts w:ascii="PT Astra Serif" w:hAnsi="PT Astra Serif" w:cs="Times New Roman"/>
          <w:sz w:val="28"/>
          <w:szCs w:val="28"/>
        </w:rPr>
        <w:t>сельской администрацией</w:t>
      </w:r>
      <w:r w:rsidRPr="0030208C">
        <w:rPr>
          <w:rFonts w:ascii="PT Astra Serif" w:hAnsi="PT Astra Serif" w:cs="Times New Roman"/>
          <w:sz w:val="28"/>
          <w:szCs w:val="28"/>
        </w:rPr>
        <w:t xml:space="preserve"> путем направления в «Личный кабинет» заявителя на Едином портале государственных и муниципальных услуг (функций) уведомления о факте приема заявления, содержащего входящий регистрационный номер заявления, дату получения заявления и прилагаемых к нему документов, перечень файлов, предоставленных в форме электронных документов, с указанием их объема.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3.2.5.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Ответственный за прием документов специалист осуществляет прием почтовой корреспонденции,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заявления. Сведения о зарегистрированном заявлении вносятся в регистрационный журнал.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приложенные к нему документы на рассмотрение </w:t>
      </w:r>
      <w:r w:rsidR="0012088A" w:rsidRPr="0030208C">
        <w:rPr>
          <w:rFonts w:ascii="PT Astra Serif" w:hAnsi="PT Astra Serif" w:cs="Times New Roman"/>
          <w:sz w:val="28"/>
          <w:szCs w:val="28"/>
        </w:rPr>
        <w:t>главе 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3.2.6. Результатом административной процедуры является передача зарегистрированного заявления и приложенных к нему документов на рассмотрение </w:t>
      </w:r>
      <w:r w:rsidR="004B2257" w:rsidRPr="0030208C">
        <w:rPr>
          <w:rFonts w:ascii="PT Astra Serif" w:hAnsi="PT Astra Serif" w:cs="Times New Roman"/>
          <w:sz w:val="28"/>
          <w:szCs w:val="28"/>
        </w:rPr>
        <w:t>главе 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3.2.7. Срок административной процедуры − один рабочий день с момента поступления заявления и прилагаемых к нему документов в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3.3. Направление з</w:t>
      </w:r>
      <w:r w:rsidR="00AD692A" w:rsidRPr="0030208C">
        <w:rPr>
          <w:rFonts w:ascii="PT Astra Serif" w:hAnsi="PT Astra Serif" w:cs="Times New Roman"/>
          <w:sz w:val="28"/>
          <w:szCs w:val="28"/>
        </w:rPr>
        <w:t xml:space="preserve">апросов в </w:t>
      </w:r>
      <w:r w:rsidRPr="0030208C">
        <w:rPr>
          <w:rFonts w:ascii="PT Astra Serif" w:hAnsi="PT Astra Serif" w:cs="Times New Roman"/>
          <w:sz w:val="28"/>
          <w:szCs w:val="28"/>
        </w:rPr>
        <w:t>рамках межведомственного информационного взаимодействия.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3.3.1. Основанием для начала административной процедуры является пе</w:t>
      </w:r>
      <w:r w:rsidR="00010C07" w:rsidRPr="0030208C">
        <w:rPr>
          <w:rFonts w:ascii="PT Astra Serif" w:hAnsi="PT Astra Serif" w:cs="Times New Roman"/>
          <w:sz w:val="28"/>
          <w:szCs w:val="28"/>
        </w:rPr>
        <w:t xml:space="preserve">редача ответственным за прием </w:t>
      </w:r>
      <w:r w:rsidRPr="0030208C">
        <w:rPr>
          <w:rFonts w:ascii="PT Astra Serif" w:hAnsi="PT Astra Serif" w:cs="Times New Roman"/>
          <w:sz w:val="28"/>
          <w:szCs w:val="28"/>
        </w:rPr>
        <w:t xml:space="preserve">документов специалистом зарегистрированного заявления на рассмотрение </w:t>
      </w:r>
      <w:r w:rsidR="004B2257" w:rsidRPr="0030208C">
        <w:rPr>
          <w:rFonts w:ascii="PT Astra Serif" w:hAnsi="PT Astra Serif" w:cs="Times New Roman"/>
          <w:sz w:val="28"/>
          <w:szCs w:val="28"/>
        </w:rPr>
        <w:t>главе 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3.3.2. </w:t>
      </w:r>
      <w:r w:rsidR="004B2257" w:rsidRPr="0030208C">
        <w:rPr>
          <w:rFonts w:ascii="PT Astra Serif" w:hAnsi="PT Astra Serif" w:cs="Times New Roman"/>
          <w:sz w:val="28"/>
          <w:szCs w:val="28"/>
        </w:rPr>
        <w:t>Глава 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в течение одного календарного дня со дня поступления на рассмотрение заявления рассматривает заявление и приложенные к нему документы, передает его ответственному специалисту для организации дальнейшего исполнения.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3.3.3. Ответственный специалист в течение одного календарного дня со дня принятия заявления и приложенных к нему документов проводит их проверку, в том числе проверяет предоставление заявителем по собственной инициативе документов, предусмотренных </w:t>
      </w:r>
      <w:r w:rsidR="00DE2C8A" w:rsidRPr="0030208C">
        <w:rPr>
          <w:rFonts w:ascii="PT Astra Serif" w:hAnsi="PT Astra Serif" w:cs="Times New Roman"/>
          <w:sz w:val="28"/>
          <w:szCs w:val="28"/>
        </w:rPr>
        <w:t>пунктом 5.6 подраздела 5</w:t>
      </w:r>
      <w:r w:rsidRPr="0030208C">
        <w:rPr>
          <w:rFonts w:ascii="PT Astra Serif" w:hAnsi="PT Astra Serif" w:cs="Times New Roman"/>
          <w:sz w:val="28"/>
          <w:szCs w:val="28"/>
        </w:rPr>
        <w:t xml:space="preserve"> раздела II Регламент</w:t>
      </w:r>
      <w:r w:rsidR="00B52CE7" w:rsidRPr="0030208C">
        <w:rPr>
          <w:rFonts w:ascii="PT Astra Serif" w:hAnsi="PT Astra Serif" w:cs="Times New Roman"/>
          <w:sz w:val="28"/>
          <w:szCs w:val="28"/>
        </w:rPr>
        <w:t>а</w:t>
      </w:r>
      <w:r w:rsidR="00F45152" w:rsidRPr="0030208C">
        <w:rPr>
          <w:rFonts w:ascii="PT Astra Serif" w:hAnsi="PT Astra Serif" w:cs="Times New Roman"/>
          <w:sz w:val="28"/>
          <w:szCs w:val="28"/>
        </w:rPr>
        <w:t>, а также в случае поступления заявления в электронной форме проверяет его соответствие требованиям приказа Минэкономразвития России от 14.01.2015 №7.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случае </w:t>
      </w:r>
      <w:r w:rsidR="00F45152" w:rsidRPr="0030208C">
        <w:rPr>
          <w:rFonts w:ascii="PT Astra Serif" w:hAnsi="PT Astra Serif" w:cs="Times New Roman"/>
          <w:sz w:val="28"/>
          <w:szCs w:val="28"/>
        </w:rPr>
        <w:t xml:space="preserve">если </w:t>
      </w:r>
      <w:r w:rsidRPr="0030208C">
        <w:rPr>
          <w:rFonts w:ascii="PT Astra Serif" w:hAnsi="PT Astra Serif" w:cs="Times New Roman"/>
          <w:sz w:val="28"/>
          <w:szCs w:val="28"/>
        </w:rPr>
        <w:t>заявление</w:t>
      </w:r>
      <w:r w:rsidR="00F45152" w:rsidRPr="0030208C">
        <w:rPr>
          <w:rFonts w:ascii="PT Astra Serif" w:hAnsi="PT Astra Serif" w:cs="Times New Roman"/>
          <w:sz w:val="28"/>
          <w:szCs w:val="28"/>
        </w:rPr>
        <w:t xml:space="preserve">, поступившее в электронной форме, не соответствует </w:t>
      </w:r>
      <w:r w:rsidRPr="0030208C">
        <w:rPr>
          <w:rFonts w:ascii="PT Astra Serif" w:hAnsi="PT Astra Serif" w:cs="Times New Roman"/>
          <w:sz w:val="28"/>
          <w:szCs w:val="28"/>
        </w:rPr>
        <w:t>требовани</w:t>
      </w:r>
      <w:r w:rsidR="00F45152" w:rsidRPr="0030208C">
        <w:rPr>
          <w:rFonts w:ascii="PT Astra Serif" w:hAnsi="PT Astra Serif" w:cs="Times New Roman"/>
          <w:sz w:val="28"/>
          <w:szCs w:val="28"/>
        </w:rPr>
        <w:t>ям</w:t>
      </w:r>
      <w:r w:rsidRPr="0030208C">
        <w:rPr>
          <w:rFonts w:ascii="PT Astra Serif" w:hAnsi="PT Astra Serif" w:cs="Times New Roman"/>
          <w:sz w:val="28"/>
          <w:szCs w:val="28"/>
        </w:rPr>
        <w:t xml:space="preserve"> приказа Минэкономразв</w:t>
      </w:r>
      <w:r w:rsidR="002D7DD3" w:rsidRPr="0030208C">
        <w:rPr>
          <w:rFonts w:ascii="PT Astra Serif" w:hAnsi="PT Astra Serif" w:cs="Times New Roman"/>
          <w:sz w:val="28"/>
          <w:szCs w:val="28"/>
        </w:rPr>
        <w:t>ития России от 14.01.2015 №7</w:t>
      </w:r>
      <w:r w:rsidR="00F45152" w:rsidRPr="0030208C">
        <w:rPr>
          <w:rFonts w:ascii="PT Astra Serif" w:hAnsi="PT Astra Serif" w:cs="Times New Roman"/>
          <w:sz w:val="28"/>
          <w:szCs w:val="28"/>
        </w:rPr>
        <w:t xml:space="preserve">, </w:t>
      </w:r>
      <w:r w:rsidRPr="0030208C">
        <w:rPr>
          <w:rFonts w:ascii="PT Astra Serif" w:hAnsi="PT Astra Serif" w:cs="Times New Roman"/>
          <w:sz w:val="28"/>
          <w:szCs w:val="28"/>
        </w:rPr>
        <w:t>ответственный специалист готовит проект уведомления о возврате заявления в течение двух рабочих дней с</w:t>
      </w:r>
      <w:r w:rsidR="00F45152" w:rsidRPr="0030208C">
        <w:rPr>
          <w:rFonts w:ascii="PT Astra Serif" w:hAnsi="PT Astra Serif" w:cs="Times New Roman"/>
          <w:sz w:val="28"/>
          <w:szCs w:val="28"/>
        </w:rPr>
        <w:t>о дня</w:t>
      </w:r>
      <w:r w:rsidRPr="0030208C">
        <w:rPr>
          <w:rFonts w:ascii="PT Astra Serif" w:hAnsi="PT Astra Serif" w:cs="Times New Roman"/>
          <w:sz w:val="28"/>
          <w:szCs w:val="28"/>
        </w:rPr>
        <w:t xml:space="preserve"> поступления </w:t>
      </w:r>
      <w:r w:rsidR="002D7DD3" w:rsidRPr="0030208C">
        <w:rPr>
          <w:rFonts w:ascii="PT Astra Serif" w:hAnsi="PT Astra Serif" w:cs="Times New Roman"/>
          <w:sz w:val="28"/>
          <w:szCs w:val="28"/>
        </w:rPr>
        <w:t xml:space="preserve">ему </w:t>
      </w:r>
      <w:r w:rsidRPr="0030208C">
        <w:rPr>
          <w:rFonts w:ascii="PT Astra Serif" w:hAnsi="PT Astra Serif" w:cs="Times New Roman"/>
          <w:sz w:val="28"/>
          <w:szCs w:val="28"/>
        </w:rPr>
        <w:t>документов</w:t>
      </w:r>
      <w:r w:rsidR="00F45152" w:rsidRPr="0030208C">
        <w:rPr>
          <w:rFonts w:ascii="PT Astra Serif" w:hAnsi="PT Astra Serif" w:cs="Times New Roman"/>
          <w:sz w:val="28"/>
          <w:szCs w:val="28"/>
        </w:rPr>
        <w:t xml:space="preserve"> </w:t>
      </w:r>
      <w:r w:rsidR="002D7DD3" w:rsidRPr="0030208C">
        <w:rPr>
          <w:rFonts w:ascii="PT Astra Serif" w:hAnsi="PT Astra Serif" w:cs="Times New Roman"/>
          <w:sz w:val="28"/>
          <w:szCs w:val="28"/>
        </w:rPr>
        <w:t>и передает подготовленное</w:t>
      </w:r>
      <w:r w:rsidRPr="0030208C">
        <w:rPr>
          <w:rFonts w:ascii="PT Astra Serif" w:hAnsi="PT Astra Serif" w:cs="Times New Roman"/>
          <w:sz w:val="28"/>
          <w:szCs w:val="28"/>
        </w:rPr>
        <w:t xml:space="preserve"> уведомлени</w:t>
      </w:r>
      <w:r w:rsidR="002D7DD3" w:rsidRPr="0030208C">
        <w:rPr>
          <w:rFonts w:ascii="PT Astra Serif" w:hAnsi="PT Astra Serif" w:cs="Times New Roman"/>
          <w:sz w:val="28"/>
          <w:szCs w:val="28"/>
        </w:rPr>
        <w:t xml:space="preserve">е для подписания </w:t>
      </w:r>
      <w:r w:rsidR="004B2257" w:rsidRPr="0030208C">
        <w:rPr>
          <w:rFonts w:ascii="PT Astra Serif" w:hAnsi="PT Astra Serif" w:cs="Times New Roman"/>
          <w:sz w:val="28"/>
          <w:szCs w:val="28"/>
        </w:rPr>
        <w:t>главе сельской администрации</w:t>
      </w:r>
      <w:r w:rsidR="002D7DD3" w:rsidRPr="0030208C">
        <w:rPr>
          <w:rFonts w:ascii="PT Astra Serif" w:hAnsi="PT Astra Serif" w:cs="Times New Roman"/>
          <w:sz w:val="28"/>
          <w:szCs w:val="28"/>
        </w:rPr>
        <w:t>. Срок подписания указанного уведомления</w:t>
      </w:r>
      <w:r w:rsidRPr="0030208C">
        <w:rPr>
          <w:rFonts w:ascii="PT Astra Serif" w:hAnsi="PT Astra Serif" w:cs="Times New Roman"/>
          <w:sz w:val="28"/>
          <w:szCs w:val="28"/>
        </w:rPr>
        <w:t xml:space="preserve"> </w:t>
      </w:r>
      <w:r w:rsidR="00F45152" w:rsidRPr="0030208C">
        <w:rPr>
          <w:rFonts w:ascii="PT Astra Serif" w:hAnsi="PT Astra Serif" w:cs="Times New Roman"/>
          <w:sz w:val="28"/>
          <w:szCs w:val="28"/>
        </w:rPr>
        <w:t>составляет</w:t>
      </w:r>
      <w:r w:rsidRPr="0030208C">
        <w:rPr>
          <w:rFonts w:ascii="PT Astra Serif" w:hAnsi="PT Astra Serif" w:cs="Times New Roman"/>
          <w:sz w:val="28"/>
          <w:szCs w:val="28"/>
        </w:rPr>
        <w:t xml:space="preserve"> один рабочий день со дня </w:t>
      </w:r>
      <w:r w:rsidR="002D7DD3" w:rsidRPr="0030208C">
        <w:rPr>
          <w:rFonts w:ascii="PT Astra Serif" w:hAnsi="PT Astra Serif" w:cs="Times New Roman"/>
          <w:sz w:val="28"/>
          <w:szCs w:val="28"/>
        </w:rPr>
        <w:t xml:space="preserve">поступления уведомление о возврате заявления </w:t>
      </w:r>
      <w:r w:rsidR="004B2257" w:rsidRPr="0030208C">
        <w:rPr>
          <w:rFonts w:ascii="PT Astra Serif" w:hAnsi="PT Astra Serif" w:cs="Times New Roman"/>
          <w:sz w:val="28"/>
          <w:szCs w:val="28"/>
        </w:rPr>
        <w:t>главе сельской администрации</w:t>
      </w:r>
      <w:r w:rsidR="002D7DD3" w:rsidRPr="0030208C">
        <w:rPr>
          <w:rFonts w:ascii="PT Astra Serif" w:hAnsi="PT Astra Serif" w:cs="Times New Roman"/>
          <w:sz w:val="28"/>
          <w:szCs w:val="28"/>
        </w:rPr>
        <w:t xml:space="preserve"> для подписания.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</w:t>
      </w:r>
      <w:r w:rsidR="002D7DD3" w:rsidRPr="0030208C">
        <w:rPr>
          <w:rFonts w:ascii="PT Astra Serif" w:hAnsi="PT Astra Serif" w:cs="Times New Roman"/>
          <w:sz w:val="28"/>
          <w:szCs w:val="28"/>
        </w:rPr>
        <w:t>случаях, если заявителем не предоставлены по собственной инициативе документы, предусмотренные пунктом 5.6 подраздела 5 раздела II Регламент</w:t>
      </w:r>
      <w:r w:rsidR="00B52CE7" w:rsidRPr="0030208C">
        <w:rPr>
          <w:rFonts w:ascii="PT Astra Serif" w:hAnsi="PT Astra Serif" w:cs="Times New Roman"/>
          <w:sz w:val="28"/>
          <w:szCs w:val="28"/>
        </w:rPr>
        <w:t>а</w:t>
      </w:r>
      <w:r w:rsidRPr="0030208C">
        <w:rPr>
          <w:rFonts w:ascii="PT Astra Serif" w:hAnsi="PT Astra Serif" w:cs="Times New Roman"/>
          <w:sz w:val="28"/>
          <w:szCs w:val="28"/>
        </w:rPr>
        <w:t xml:space="preserve"> ответственный специалист готовит и направляет запросы в рамках межведомственного информационного взаимодействия: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– в Федеральную налоговую службу – о предоставлении выписки из Единого государственного реестра юридических лиц о юридическом лице, являющемся заявителем;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– в Федеральную налоговую службу – о предоставлении выписки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– в Росреестр – о предоставлении 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– в комитет по строительству, архитектуре и развитию города Барнаула – о предоставлении сведений о предельных параметрах разрешенного строительства, реконструкции, информации об утвержденном документе территориального планирования и (или) документации по планировке территории, предназначенной для размещения объектов федерального значения, объектов регионального значения или объектов местного значения.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Сведения запрашиваются с целью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52CE7" w:rsidRPr="0030208C">
        <w:rPr>
          <w:rFonts w:ascii="PT Astra Serif" w:hAnsi="PT Astra Serif" w:cs="Times New Roman"/>
          <w:sz w:val="28"/>
          <w:szCs w:val="28"/>
        </w:rPr>
        <w:t>, для размещения нестационарных объектов</w:t>
      </w:r>
      <w:r w:rsidRPr="0030208C">
        <w:rPr>
          <w:rFonts w:ascii="PT Astra Serif" w:hAnsi="PT Astra Serif" w:cs="Times New Roman"/>
          <w:sz w:val="28"/>
          <w:szCs w:val="28"/>
        </w:rPr>
        <w:t>».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Ответственный специалист осуществляет прием и регистрацию документов, предоставленных в рамках межведомственного информационного взаимодействия, в день их поступления, приобщает к заявлению поступившие документы.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3.3.4. Результатом административной процедуры является</w:t>
      </w:r>
      <w:r w:rsidR="002D7DD3" w:rsidRPr="0030208C">
        <w:rPr>
          <w:rFonts w:ascii="PT Astra Serif" w:hAnsi="PT Astra Serif" w:cs="Times New Roman"/>
          <w:sz w:val="28"/>
          <w:szCs w:val="28"/>
        </w:rPr>
        <w:t xml:space="preserve"> получение документов в рамках межведомственного информационного взаимодействия либо </w:t>
      </w:r>
      <w:r w:rsidRPr="0030208C">
        <w:rPr>
          <w:rFonts w:ascii="PT Astra Serif" w:hAnsi="PT Astra Serif" w:cs="Times New Roman"/>
          <w:sz w:val="28"/>
          <w:szCs w:val="28"/>
        </w:rPr>
        <w:t xml:space="preserve">подписание уведомления о возврате заявления, </w:t>
      </w:r>
      <w:r w:rsidR="002D7DD3" w:rsidRPr="0030208C">
        <w:rPr>
          <w:rFonts w:ascii="PT Astra Serif" w:hAnsi="PT Astra Serif" w:cs="Times New Roman"/>
          <w:sz w:val="28"/>
          <w:szCs w:val="28"/>
        </w:rPr>
        <w:t>если заявление, поступившее в электронной форме, не соответствует требованиям приказа Минэкономразвития России от 14.01.2015 №7.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 3.3.5. Срок выполнения административной процедуры:</w:t>
      </w:r>
    </w:p>
    <w:p w:rsidR="00462F52" w:rsidRPr="0030208C" w:rsidRDefault="00462F52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шесть календарных дней со дня регистрации заявления;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три рабочих дня со дня регистрации заявления, </w:t>
      </w:r>
      <w:r w:rsidR="002D7DD3" w:rsidRPr="0030208C">
        <w:rPr>
          <w:rFonts w:ascii="PT Astra Serif" w:hAnsi="PT Astra Serif" w:cs="Times New Roman"/>
          <w:sz w:val="28"/>
          <w:szCs w:val="28"/>
        </w:rPr>
        <w:t>если заявление, поступившее в электронной форме, не соответствует требованиям приказа Минэкономразвития России от 14.01.2015 №7.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3.4. Рассмотрение заявления и приложенных к нему документов, подписание (принятие) документа, являющегося результатом предоставления муниципальной услуги.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3.4.1. 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</w:r>
    </w:p>
    <w:p w:rsidR="00462F52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3.4.2. </w:t>
      </w:r>
      <w:r w:rsidR="00462F52" w:rsidRPr="0030208C">
        <w:rPr>
          <w:rFonts w:ascii="PT Astra Serif" w:hAnsi="PT Astra Serif" w:cs="Times New Roman"/>
          <w:sz w:val="28"/>
          <w:szCs w:val="28"/>
        </w:rPr>
        <w:t xml:space="preserve">Ответственный специалист в течение </w:t>
      </w:r>
      <w:r w:rsidR="00414FD7" w:rsidRPr="0030208C">
        <w:rPr>
          <w:rFonts w:ascii="PT Astra Serif" w:hAnsi="PT Astra Serif" w:cs="Times New Roman"/>
          <w:sz w:val="28"/>
          <w:szCs w:val="28"/>
        </w:rPr>
        <w:t>14</w:t>
      </w:r>
      <w:r w:rsidR="00462F52" w:rsidRPr="0030208C">
        <w:rPr>
          <w:rFonts w:ascii="PT Astra Serif" w:hAnsi="PT Astra Serif" w:cs="Times New Roman"/>
          <w:sz w:val="28"/>
          <w:szCs w:val="28"/>
        </w:rPr>
        <w:t xml:space="preserve"> календарных дней со дня</w:t>
      </w:r>
      <w:r w:rsidR="00462F52" w:rsidRPr="0030208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62F52" w:rsidRPr="0030208C">
        <w:rPr>
          <w:rFonts w:ascii="PT Astra Serif" w:hAnsi="PT Astra Serif" w:cs="Times New Roman"/>
          <w:sz w:val="28"/>
          <w:szCs w:val="28"/>
        </w:rPr>
        <w:t>поступления ответов на межведомственные запросы</w:t>
      </w:r>
      <w:r w:rsidR="00414FD7" w:rsidRPr="0030208C">
        <w:rPr>
          <w:rFonts w:ascii="PT Astra Serif" w:hAnsi="PT Astra Serif" w:cs="Times New Roman"/>
          <w:sz w:val="28"/>
          <w:szCs w:val="28"/>
        </w:rPr>
        <w:t xml:space="preserve"> изучает заявление, приложенные к нему документы и документы, поступившие в рамках межведомственного информационного взаимодействия</w:t>
      </w:r>
      <w:r w:rsidR="001663F8" w:rsidRPr="0030208C">
        <w:rPr>
          <w:rFonts w:ascii="PT Astra Serif" w:hAnsi="PT Astra Serif" w:cs="Times New Roman"/>
          <w:sz w:val="28"/>
          <w:szCs w:val="28"/>
        </w:rPr>
        <w:t>,</w:t>
      </w:r>
      <w:r w:rsidR="00414FD7" w:rsidRPr="0030208C">
        <w:rPr>
          <w:rFonts w:ascii="PT Astra Serif" w:hAnsi="PT Astra Serif" w:cs="Times New Roman"/>
          <w:sz w:val="28"/>
          <w:szCs w:val="28"/>
        </w:rPr>
        <w:t xml:space="preserve"> и</w:t>
      </w:r>
      <w:r w:rsidR="00462F52" w:rsidRPr="0030208C">
        <w:rPr>
          <w:rFonts w:ascii="PT Astra Serif" w:hAnsi="PT Astra Serif" w:cs="Times New Roman"/>
          <w:sz w:val="28"/>
          <w:szCs w:val="28"/>
        </w:rPr>
        <w:t xml:space="preserve"> в зависимости от наличия (отсутствия) оснований для отказа в предоставлении муниципальной услуги, установленных пунктом 7.2 подраздела 7 раздела </w:t>
      </w:r>
      <w:r w:rsidR="00462F52" w:rsidRPr="0030208C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462F52" w:rsidRPr="0030208C">
        <w:rPr>
          <w:rFonts w:ascii="PT Astra Serif" w:hAnsi="PT Astra Serif" w:cs="Times New Roman"/>
          <w:sz w:val="28"/>
          <w:szCs w:val="28"/>
        </w:rPr>
        <w:t xml:space="preserve"> Регламента, готовит проект документа, являющегося результатом пред</w:t>
      </w:r>
      <w:r w:rsidR="00675DEC" w:rsidRPr="0030208C">
        <w:rPr>
          <w:rFonts w:ascii="PT Astra Serif" w:hAnsi="PT Astra Serif" w:cs="Times New Roman"/>
          <w:sz w:val="28"/>
          <w:szCs w:val="28"/>
        </w:rPr>
        <w:t>оставления муниципальной услуги:</w:t>
      </w:r>
    </w:p>
    <w:p w:rsidR="00675DEC" w:rsidRPr="0030208C" w:rsidRDefault="00675DE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если имеются основания для отказа в предоставлении муниципальной услуги – проект </w:t>
      </w:r>
      <w:r w:rsidR="00D31034" w:rsidRPr="0030208C">
        <w:rPr>
          <w:rFonts w:ascii="PT Astra Serif" w:hAnsi="PT Astra Serif" w:cs="Times New Roman"/>
          <w:sz w:val="28"/>
          <w:szCs w:val="28"/>
          <w:lang w:bidi="ru-RU"/>
        </w:rPr>
        <w:t xml:space="preserve">постановления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об отказе в проведении аукциона;</w:t>
      </w:r>
    </w:p>
    <w:p w:rsidR="00675DEC" w:rsidRPr="0030208C" w:rsidRDefault="00675DE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если отсутствуют основания для отказа в предоставлении муниципальной услуги – проект постановлени</w:t>
      </w:r>
      <w:r w:rsidR="00D31034" w:rsidRPr="0030208C">
        <w:rPr>
          <w:rFonts w:ascii="PT Astra Serif" w:hAnsi="PT Astra Serif" w:cs="Times New Roman"/>
          <w:sz w:val="28"/>
          <w:szCs w:val="28"/>
        </w:rPr>
        <w:t>я</w:t>
      </w:r>
      <w:r w:rsidRPr="0030208C">
        <w:rPr>
          <w:rFonts w:ascii="PT Astra Serif" w:hAnsi="PT Astra Serif" w:cs="Times New Roman"/>
          <w:sz w:val="28"/>
          <w:szCs w:val="28"/>
        </w:rPr>
        <w:t xml:space="preserve">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 xml:space="preserve"> о проведении аукциона на право заключения договора аренды земельного участка.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Проект документа, являющегося результатом предоставления муниципальной услуги, в день подготовки передается ответственным специалистом для визирования заведующим правовым отделом администрации</w:t>
      </w:r>
      <w:r w:rsidR="004B2257" w:rsidRPr="0030208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4B2257" w:rsidRPr="0030208C">
        <w:rPr>
          <w:rFonts w:ascii="PT Astra Serif" w:hAnsi="PT Astra Serif" w:cs="Times New Roman"/>
          <w:sz w:val="28"/>
          <w:szCs w:val="28"/>
        </w:rPr>
        <w:t xml:space="preserve">Центрального </w:t>
      </w:r>
      <w:r w:rsidRPr="0030208C">
        <w:rPr>
          <w:rFonts w:ascii="PT Astra Serif" w:hAnsi="PT Astra Serif" w:cs="Times New Roman"/>
          <w:sz w:val="28"/>
          <w:szCs w:val="28"/>
        </w:rPr>
        <w:t xml:space="preserve"> района</w:t>
      </w:r>
      <w:proofErr w:type="gramEnd"/>
      <w:r w:rsidR="004B2257" w:rsidRPr="0030208C">
        <w:rPr>
          <w:rFonts w:ascii="PT Astra Serif" w:hAnsi="PT Astra Serif" w:cs="Times New Roman"/>
          <w:sz w:val="28"/>
          <w:szCs w:val="28"/>
        </w:rPr>
        <w:t xml:space="preserve"> города Барнаула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течение </w:t>
      </w:r>
      <w:r w:rsidR="00414FD7" w:rsidRPr="0030208C">
        <w:rPr>
          <w:rFonts w:ascii="PT Astra Serif" w:hAnsi="PT Astra Serif" w:cs="Times New Roman"/>
          <w:sz w:val="28"/>
          <w:szCs w:val="28"/>
        </w:rPr>
        <w:t>трех</w:t>
      </w:r>
      <w:r w:rsidRPr="0030208C">
        <w:rPr>
          <w:rFonts w:ascii="PT Astra Serif" w:hAnsi="PT Astra Serif" w:cs="Times New Roman"/>
          <w:sz w:val="28"/>
          <w:szCs w:val="28"/>
        </w:rPr>
        <w:t xml:space="preserve"> календарн</w:t>
      </w:r>
      <w:r w:rsidR="00414FD7" w:rsidRPr="0030208C">
        <w:rPr>
          <w:rFonts w:ascii="PT Astra Serif" w:hAnsi="PT Astra Serif" w:cs="Times New Roman"/>
          <w:sz w:val="28"/>
          <w:szCs w:val="28"/>
        </w:rPr>
        <w:t>ых</w:t>
      </w:r>
      <w:r w:rsidRPr="0030208C">
        <w:rPr>
          <w:rFonts w:ascii="PT Astra Serif" w:hAnsi="PT Astra Serif" w:cs="Times New Roman"/>
          <w:sz w:val="28"/>
          <w:szCs w:val="28"/>
        </w:rPr>
        <w:t xml:space="preserve"> дн</w:t>
      </w:r>
      <w:r w:rsidR="00414FD7" w:rsidRPr="0030208C">
        <w:rPr>
          <w:rFonts w:ascii="PT Astra Serif" w:hAnsi="PT Astra Serif" w:cs="Times New Roman"/>
          <w:sz w:val="28"/>
          <w:szCs w:val="28"/>
        </w:rPr>
        <w:t>ей</w:t>
      </w:r>
      <w:r w:rsidRPr="0030208C">
        <w:rPr>
          <w:rFonts w:ascii="PT Astra Serif" w:hAnsi="PT Astra Serif" w:cs="Times New Roman"/>
          <w:sz w:val="28"/>
          <w:szCs w:val="28"/>
        </w:rPr>
        <w:t xml:space="preserve"> со дня передачи ответственным специалистом проекта документа, являющегося результатом предоставления муниципальной услуги, указанный проект визируется заведующим правовым отделом администрации </w:t>
      </w:r>
      <w:r w:rsidR="004B2257" w:rsidRPr="0030208C">
        <w:rPr>
          <w:rFonts w:ascii="PT Astra Serif" w:hAnsi="PT Astra Serif" w:cs="Times New Roman"/>
          <w:sz w:val="28"/>
          <w:szCs w:val="28"/>
        </w:rPr>
        <w:t xml:space="preserve">Центрального </w:t>
      </w:r>
      <w:r w:rsidRPr="0030208C">
        <w:rPr>
          <w:rFonts w:ascii="PT Astra Serif" w:hAnsi="PT Astra Serif" w:cs="Times New Roman"/>
          <w:sz w:val="28"/>
          <w:szCs w:val="28"/>
        </w:rPr>
        <w:t>района</w:t>
      </w:r>
      <w:r w:rsidR="004B2257" w:rsidRPr="0030208C">
        <w:rPr>
          <w:rFonts w:ascii="PT Astra Serif" w:hAnsi="PT Astra Serif" w:cs="Times New Roman"/>
          <w:sz w:val="28"/>
          <w:szCs w:val="28"/>
        </w:rPr>
        <w:t xml:space="preserve"> города Барнаула</w:t>
      </w:r>
      <w:r w:rsidRPr="0030208C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Завизированный проект документа, являющегося результатом предоставления муниципальной услуги, передается должностному лицу, уполномоченному на его подписание (принятие). Срок подписания документа уполномоченным должностным лицом – </w:t>
      </w:r>
      <w:r w:rsidR="00873CC8" w:rsidRPr="0030208C">
        <w:rPr>
          <w:rFonts w:ascii="PT Astra Serif" w:hAnsi="PT Astra Serif" w:cs="Times New Roman"/>
          <w:sz w:val="28"/>
          <w:szCs w:val="28"/>
        </w:rPr>
        <w:t>три календарных дня</w:t>
      </w:r>
      <w:r w:rsidRPr="0030208C">
        <w:rPr>
          <w:rFonts w:ascii="PT Astra Serif" w:hAnsi="PT Astra Serif" w:cs="Times New Roman"/>
          <w:sz w:val="28"/>
          <w:szCs w:val="28"/>
        </w:rPr>
        <w:t xml:space="preserve"> со дня визирования указанного проекта заведующим правовым отделом администрации</w:t>
      </w:r>
      <w:r w:rsidR="004B2257" w:rsidRPr="0030208C">
        <w:rPr>
          <w:rFonts w:ascii="PT Astra Serif" w:hAnsi="PT Astra Serif" w:cs="Times New Roman"/>
          <w:sz w:val="28"/>
          <w:szCs w:val="28"/>
        </w:rPr>
        <w:t xml:space="preserve"> Центрального</w:t>
      </w:r>
      <w:r w:rsidRPr="0030208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4B2257" w:rsidRPr="0030208C">
        <w:rPr>
          <w:rFonts w:ascii="PT Astra Serif" w:hAnsi="PT Astra Serif" w:cs="Times New Roman"/>
          <w:sz w:val="28"/>
          <w:szCs w:val="28"/>
        </w:rPr>
        <w:t xml:space="preserve"> города Барнаула</w:t>
      </w:r>
      <w:r w:rsidRPr="0030208C">
        <w:rPr>
          <w:rFonts w:ascii="PT Astra Serif" w:hAnsi="PT Astra Serif" w:cs="Times New Roman"/>
          <w:sz w:val="28"/>
          <w:szCs w:val="28"/>
        </w:rPr>
        <w:t xml:space="preserve">. 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3.4.3. Подписанный документ, являющийся результатом предоставления муниципальной услуги, в день его подписания регистрируется и передается специалисту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сельской администрации</w:t>
      </w:r>
      <w:r w:rsidRPr="0030208C">
        <w:rPr>
          <w:rFonts w:ascii="PT Astra Serif" w:hAnsi="PT Astra Serif" w:cs="Times New Roman"/>
          <w:sz w:val="28"/>
          <w:szCs w:val="28"/>
        </w:rPr>
        <w:t>, ответственному за направление (выдачу) данного документа (сообщения о возможности его получения) заявителю (далее – специалист, ответственный за направление (выдачу) документа).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3.4.4. В случае, если заявление и прилагаемые к нему документы поступили посредством Единого портала государственных и муниципальных услуг (функций), то в срок, не превышающий одного рабочего дня со дня подписания (принятия) документа, являющегося результатом предоставления муниципальной услуги, в «Личный кабинет» заявителя на Едином портале государственных и муниципальных услуг (функций) направляется уведомление о результате рассмотрения заявления и приложенных к нему документов.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Данное уведомление содержит сведения о принятии положительного решения о предоставлении муниципальной услуги (подписании (принятии) постановления </w:t>
      </w:r>
      <w:r w:rsidR="0012088A" w:rsidRPr="0030208C">
        <w:rPr>
          <w:rFonts w:ascii="PT Astra Serif" w:hAnsi="PT Astra Serif" w:cs="Times New Roman"/>
          <w:sz w:val="28"/>
          <w:szCs w:val="28"/>
        </w:rPr>
        <w:t xml:space="preserve">сельской администрации </w:t>
      </w:r>
      <w:r w:rsidRPr="0030208C">
        <w:rPr>
          <w:rFonts w:ascii="PT Astra Serif" w:hAnsi="PT Astra Serif" w:cs="Times New Roman"/>
          <w:sz w:val="28"/>
          <w:szCs w:val="28"/>
        </w:rPr>
        <w:t xml:space="preserve">о проведении аукциона на право заключения договора аренды земельного участка) либо мотивированный отказ в  предоставлении муниципальной услуги (подписании (принятии) </w:t>
      </w:r>
      <w:r w:rsidR="00C30ABE" w:rsidRPr="0030208C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12088A" w:rsidRPr="0030208C">
        <w:rPr>
          <w:rFonts w:ascii="PT Astra Serif" w:hAnsi="PT Astra Serif" w:cs="Times New Roman"/>
          <w:sz w:val="28"/>
          <w:szCs w:val="28"/>
        </w:rPr>
        <w:t xml:space="preserve">сельской администрации </w:t>
      </w:r>
      <w:r w:rsidRPr="0030208C">
        <w:rPr>
          <w:rFonts w:ascii="PT Astra Serif" w:hAnsi="PT Astra Serif" w:cs="Times New Roman"/>
          <w:sz w:val="28"/>
          <w:szCs w:val="28"/>
        </w:rPr>
        <w:t>об отказе в проведении аукциона)</w:t>
      </w:r>
      <w:r w:rsidR="001663F8" w:rsidRPr="0030208C">
        <w:rPr>
          <w:rFonts w:ascii="PT Astra Serif" w:hAnsi="PT Astra Serif" w:cs="Times New Roman"/>
          <w:sz w:val="28"/>
          <w:szCs w:val="28"/>
        </w:rPr>
        <w:t xml:space="preserve"> и возможности получения результата предоставления муниципальной услуги с указанием способа его получения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3.4.5. Результатом административной процедуры является подписание (принятие) документа, являющегося результатом предоставления муниципальной услуги, должностным лицом, уполномоченным на его подписание (принятие), и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передача  указанного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 xml:space="preserve"> документа специалисту, ответственному за направление (выдачу) документа.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3.4.6. Срок административной процедуры составляет </w:t>
      </w:r>
      <w:r w:rsidR="00414FD7" w:rsidRPr="0030208C">
        <w:rPr>
          <w:rFonts w:ascii="PT Astra Serif" w:hAnsi="PT Astra Serif" w:cs="Times New Roman"/>
          <w:sz w:val="28"/>
          <w:szCs w:val="28"/>
        </w:rPr>
        <w:t>20</w:t>
      </w:r>
      <w:r w:rsidR="00873CC8" w:rsidRPr="0030208C">
        <w:rPr>
          <w:rFonts w:ascii="PT Astra Serif" w:hAnsi="PT Astra Serif" w:cs="Times New Roman"/>
          <w:sz w:val="28"/>
          <w:szCs w:val="28"/>
        </w:rPr>
        <w:t xml:space="preserve"> </w:t>
      </w:r>
      <w:r w:rsidRPr="0030208C">
        <w:rPr>
          <w:rFonts w:ascii="PT Astra Serif" w:hAnsi="PT Astra Serif" w:cs="Times New Roman"/>
          <w:sz w:val="28"/>
          <w:szCs w:val="28"/>
        </w:rPr>
        <w:t>календарных дней со дня получения специалистом документов, поступивших в рамках межведомственного информационного взаимодействия.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3.5. Направление (выдача) заявителю документа, являющегося результатом предоставления муниципальной услуги.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3.5.1. Основанием для начала исполнения административной процедуры является поступление документа, являющегося результатом предоставления муниципальной услуги, специалисту, ответственному за направле</w:t>
      </w:r>
      <w:r w:rsidR="00A47F86" w:rsidRPr="0030208C">
        <w:rPr>
          <w:rFonts w:ascii="PT Astra Serif" w:hAnsi="PT Astra Serif" w:cs="Times New Roman"/>
          <w:sz w:val="28"/>
          <w:szCs w:val="28"/>
        </w:rPr>
        <w:t>ние (выдачу) документа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3.5.2. В случае, если заявление и прилагаемые к нему документы поступили посредством Единого портала государственных и муниципальных услуг (функций), то специалистом, ответственным за направление (выдачу) документа, является ответственный специалист.</w:t>
      </w:r>
    </w:p>
    <w:p w:rsidR="0082157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 случае, если заявление поступило через МФЦ, посредством личного обращения в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 xml:space="preserve">, посредством почтового отправления или по электронной почте, то специалистом, ответственным за направление (выдачу) документа, </w:t>
      </w:r>
      <w:r w:rsidR="0082157C" w:rsidRPr="0030208C">
        <w:rPr>
          <w:rFonts w:ascii="PT Astra Serif" w:hAnsi="PT Astra Serif" w:cs="Times New Roman"/>
          <w:sz w:val="28"/>
          <w:szCs w:val="28"/>
        </w:rPr>
        <w:t>является ответственный специалист.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3.5.3. </w:t>
      </w:r>
      <w:r w:rsidR="00414FD7" w:rsidRPr="0030208C">
        <w:rPr>
          <w:rFonts w:ascii="PT Astra Serif" w:hAnsi="PT Astra Serif" w:cs="Times New Roman"/>
          <w:sz w:val="28"/>
          <w:szCs w:val="28"/>
        </w:rPr>
        <w:t>В случае если заявление, поступившее в электронной форме, не соответствует требованиям приказа Минэкономразвития России от 14.01.2015 №7</w:t>
      </w:r>
      <w:r w:rsidRPr="0030208C">
        <w:rPr>
          <w:rFonts w:ascii="PT Astra Serif" w:hAnsi="PT Astra Serif" w:cs="Times New Roman"/>
          <w:sz w:val="28"/>
          <w:szCs w:val="28"/>
        </w:rPr>
        <w:t xml:space="preserve"> специалист, ответственный за направление (выдачу) документа заявителю, в течение одного</w:t>
      </w:r>
      <w:r w:rsidR="00414FD7" w:rsidRPr="0030208C">
        <w:rPr>
          <w:rFonts w:ascii="PT Astra Serif" w:hAnsi="PT Astra Serif" w:cs="Times New Roman"/>
          <w:sz w:val="28"/>
          <w:szCs w:val="28"/>
        </w:rPr>
        <w:t xml:space="preserve"> рабочего</w:t>
      </w:r>
      <w:r w:rsidRPr="0030208C">
        <w:rPr>
          <w:rFonts w:ascii="PT Astra Serif" w:hAnsi="PT Astra Serif" w:cs="Times New Roman"/>
          <w:sz w:val="28"/>
          <w:szCs w:val="28"/>
        </w:rPr>
        <w:t xml:space="preserve"> дня с</w:t>
      </w:r>
      <w:r w:rsidR="00414FD7" w:rsidRPr="0030208C">
        <w:rPr>
          <w:rFonts w:ascii="PT Astra Serif" w:hAnsi="PT Astra Serif" w:cs="Times New Roman"/>
          <w:sz w:val="28"/>
          <w:szCs w:val="28"/>
        </w:rPr>
        <w:t xml:space="preserve">о дня </w:t>
      </w:r>
      <w:r w:rsidRPr="0030208C">
        <w:rPr>
          <w:rFonts w:ascii="PT Astra Serif" w:hAnsi="PT Astra Serif" w:cs="Times New Roman"/>
          <w:sz w:val="28"/>
          <w:szCs w:val="28"/>
        </w:rPr>
        <w:t xml:space="preserve">подписания уведомления о возврате заявления, направляет его заявителю, в зависимости от способа, указанного в заявлении для предоставления результата предоставления муниципальной услуги в виде электронного документа по электронной почте (на адрес, указанный в заявлении) или  в виде бумажного документа посредством почтового отправления (на почтовый адрес, указанный в заявлении (почтовом отправлении), либо направляет заявителю сообщение о возможности его получения в виде бумажного документа при личном обращении в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 xml:space="preserve">, если в заявлении указан данный </w:t>
      </w:r>
      <w:r w:rsidR="0082157C" w:rsidRPr="0030208C">
        <w:rPr>
          <w:rFonts w:ascii="PT Astra Serif" w:hAnsi="PT Astra Serif" w:cs="Times New Roman"/>
          <w:sz w:val="28"/>
          <w:szCs w:val="28"/>
        </w:rPr>
        <w:t>способ для получения результата.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день получения документа, являющегося результатом предоставления муниципальной услуги (кроме уведомления о возврате заявления), в зависимости от способа, указанного в заявлении для предоставления результата предоставления муниципальной услуги, специалист, ответственный за направление (выдачу) документа заявителю: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направляет заявителю по электронной почте (на адрес, указанный в заявлении), или по почте (на почтовый адрес, указанный в заявлении (почтовом отправлении), или путем СМС-оповещения (по телефону, указанному в заявлении) сообщение о возможности получения при личном обращении в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 xml:space="preserve"> документа, являющегося результатом предоставления муниципальной услуги;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направляет заявителю посредством почтового отправления (на почтовый адрес, указанный в заявлении (почтовом отправлении) документ, являющийся результатом предоставления муниципальной услуги;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направляет заявителю посредством электронной почты (на адрес, указанный в заявлении) документ, являющийся результатом предоставления муниципальной услуги, в виде электронного документа;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направляет документ, являющийся результатом предоставления муниципальной услуги, подлежащий выдаче при личном обращении в МФЦ (филиал МФЦ);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выдает документ, являющийся результатом предоставления муниципальной услуги, при личном обращении заявителя в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При обращении заявителя посредством Единого портала государственных и муниципальных услуг (функций) результат предоставления муниципальной услуги независимо от выбранного заявителем способа получения (либо отсутствия указания в заявлении способа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его «Личный кабинет» на Едином портале государственных и муниципальных услуг (функций).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Отметка о направлении (выдаче) документа, являющегося результатом предоставления муниципальной услуги, или сообщения о возможности его получения при личном обращении в </w:t>
      </w:r>
      <w:r w:rsidR="004B2257" w:rsidRPr="0030208C">
        <w:rPr>
          <w:rFonts w:ascii="PT Astra Serif" w:hAnsi="PT Astra Serif" w:cs="Times New Roman"/>
          <w:sz w:val="28"/>
          <w:szCs w:val="28"/>
        </w:rPr>
        <w:t>сельскую администрацию</w:t>
      </w:r>
      <w:r w:rsidRPr="0030208C">
        <w:rPr>
          <w:rFonts w:ascii="PT Astra Serif" w:hAnsi="PT Astra Serif" w:cs="Times New Roman"/>
          <w:sz w:val="28"/>
          <w:szCs w:val="28"/>
        </w:rPr>
        <w:t xml:space="preserve"> заявителю, либо направлении его в МФЦ (филиал МФЦ) </w:t>
      </w:r>
      <w:r w:rsidR="00AB0964" w:rsidRPr="0030208C">
        <w:rPr>
          <w:rFonts w:ascii="PT Astra Serif" w:hAnsi="PT Astra Serif" w:cs="Times New Roman"/>
          <w:sz w:val="28"/>
          <w:szCs w:val="28"/>
        </w:rPr>
        <w:t>проставляется</w:t>
      </w:r>
      <w:r w:rsidRPr="0030208C">
        <w:rPr>
          <w:rFonts w:ascii="PT Astra Serif" w:hAnsi="PT Astra Serif" w:cs="Times New Roman"/>
          <w:sz w:val="28"/>
          <w:szCs w:val="28"/>
        </w:rPr>
        <w:t xml:space="preserve"> в регистрационном журнале (указывается дата, время, способ, фамилия, имя, отчество (последнее - при наличии), должность муниципального служащего, направившего (выдавшего) соответствующий документ).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При отсутствии указания в заявлении способа получения результата предоставления муниципальной услуги в течение трех дней с момента подписания (принятия) документа, являющегося результатом предоставления муниципальной услуги (кроме уведомления о возврате заявления) специалист, ответственный за направление (выдачу) документа заявителю, направляет его заявителю посредством почтового отправления (на почтовый адрес, указанный в заявлении (почтовом отправлении).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Отметка о направлении (выдаче) документа, являющегося результатом предоставления муниципальной услуги, проставляется в регистрационном журнале (указывается дата, время, способ, фамилия, имя, отчество (последнее – при наличии) специалиста, ответственного за направление (выдачу) документа.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3.5.4. Возможно пре</w:t>
      </w:r>
      <w:r w:rsidR="000744B5" w:rsidRPr="0030208C">
        <w:rPr>
          <w:rFonts w:ascii="PT Astra Serif" w:hAnsi="PT Astra Serif" w:cs="Times New Roman"/>
          <w:sz w:val="28"/>
          <w:szCs w:val="28"/>
        </w:rPr>
        <w:t xml:space="preserve">доставление МФЦ (филиалом МФЦ) </w:t>
      </w:r>
      <w:r w:rsidRPr="0030208C">
        <w:rPr>
          <w:rFonts w:ascii="PT Astra Serif" w:hAnsi="PT Astra Serif" w:cs="Times New Roman"/>
          <w:sz w:val="28"/>
          <w:szCs w:val="28"/>
        </w:rPr>
        <w:t xml:space="preserve">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3.5.5. Срок административной процедуры с</w:t>
      </w:r>
      <w:r w:rsidR="000744B5" w:rsidRPr="0030208C">
        <w:rPr>
          <w:rFonts w:ascii="PT Astra Serif" w:hAnsi="PT Astra Serif" w:cs="Times New Roman"/>
          <w:sz w:val="28"/>
          <w:szCs w:val="28"/>
        </w:rPr>
        <w:t>о дня</w:t>
      </w:r>
      <w:r w:rsidRPr="0030208C">
        <w:rPr>
          <w:rFonts w:ascii="PT Astra Serif" w:hAnsi="PT Astra Serif" w:cs="Times New Roman"/>
          <w:sz w:val="28"/>
          <w:szCs w:val="28"/>
        </w:rPr>
        <w:t xml:space="preserve"> принятия (подписания) документа, являющегося результатом предоставления муниципальной услуги, составляет: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три календарных дня - для направления заявителю документа, являющегося результатом предоставления муниципальной услуги (кроме уведомления о возврате заявления);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один рабочий день - для направления заявителю уведомления о возврате заявления </w:t>
      </w:r>
      <w:r w:rsidR="000744B5" w:rsidRPr="0030208C">
        <w:rPr>
          <w:rFonts w:ascii="PT Astra Serif" w:hAnsi="PT Astra Serif" w:cs="Times New Roman"/>
          <w:sz w:val="28"/>
          <w:szCs w:val="28"/>
        </w:rPr>
        <w:t>в случае если заявление, поступившее в электронной форме, не соответствует требованиям приказа Минэкономразвития России от 14.01.2015 №7</w:t>
      </w:r>
    </w:p>
    <w:p w:rsidR="001A1E9C" w:rsidRPr="0030208C" w:rsidRDefault="001A1E9C" w:rsidP="0081101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3.5.6. Результатом административной процедуры является направление (выдача) заявителю документа, являющегося результатом предоставления муниципальной услуги.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F61AA" w:rsidRPr="0030208C" w:rsidRDefault="006F61AA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6F61AA" w:rsidRPr="0030208C" w:rsidRDefault="006F61AA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6F61AA" w:rsidRPr="0030208C" w:rsidRDefault="006F61AA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6F61AA" w:rsidRPr="0030208C" w:rsidRDefault="006F61AA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6F61AA" w:rsidRPr="0030208C" w:rsidRDefault="006F61AA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6F61AA" w:rsidRPr="0030208C" w:rsidRDefault="006F61AA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C30ABE" w:rsidRPr="0030208C" w:rsidRDefault="00C30ABE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0744B5" w:rsidRPr="0030208C" w:rsidRDefault="000744B5" w:rsidP="0081101F">
      <w:pPr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1E9C" w:rsidRPr="0030208C" w:rsidRDefault="001A1E9C" w:rsidP="00394852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bCs/>
          <w:sz w:val="28"/>
          <w:szCs w:val="28"/>
        </w:rPr>
        <w:t>Приложение 1</w:t>
      </w:r>
    </w:p>
    <w:p w:rsidR="00394852" w:rsidRPr="0030208C" w:rsidRDefault="001A1E9C" w:rsidP="00394852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bCs/>
          <w:sz w:val="28"/>
          <w:szCs w:val="28"/>
        </w:rPr>
        <w:t xml:space="preserve">к </w:t>
      </w:r>
      <w:r w:rsidRPr="0030208C">
        <w:rPr>
          <w:rFonts w:ascii="PT Astra Serif" w:hAnsi="PT Astra Serif" w:cs="Times New Roman"/>
          <w:sz w:val="28"/>
          <w:szCs w:val="28"/>
        </w:rPr>
        <w:t>Регламенту</w:t>
      </w:r>
      <w:r w:rsidR="00394852" w:rsidRPr="0030208C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</w:t>
      </w:r>
    </w:p>
    <w:p w:rsidR="00394852" w:rsidRPr="0030208C" w:rsidRDefault="00394852" w:rsidP="00394852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для размещения нестационарных объектов»</w:t>
      </w:r>
    </w:p>
    <w:p w:rsidR="001A1E9C" w:rsidRPr="0030208C" w:rsidRDefault="001A1E9C" w:rsidP="0081101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B2257" w:rsidRPr="0030208C" w:rsidRDefault="001A1E9C" w:rsidP="0081101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Главе </w:t>
      </w:r>
      <w:r w:rsidR="00EF4847" w:rsidRPr="0030208C">
        <w:rPr>
          <w:rFonts w:ascii="PT Astra Serif" w:hAnsi="PT Astra Serif" w:cs="Times New Roman"/>
          <w:sz w:val="28"/>
          <w:szCs w:val="28"/>
        </w:rPr>
        <w:t xml:space="preserve">Научногородокской </w:t>
      </w:r>
      <w:r w:rsidR="004B2257" w:rsidRPr="0030208C">
        <w:rPr>
          <w:rFonts w:ascii="PT Astra Serif" w:hAnsi="PT Astra Serif" w:cs="Times New Roman"/>
          <w:sz w:val="28"/>
          <w:szCs w:val="28"/>
        </w:rPr>
        <w:t xml:space="preserve">сельской </w:t>
      </w:r>
    </w:p>
    <w:p w:rsidR="001A1E9C" w:rsidRPr="0030208C" w:rsidRDefault="001A1E9C" w:rsidP="0081101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EF4847" w:rsidRPr="0030208C">
        <w:rPr>
          <w:rFonts w:ascii="PT Astra Serif" w:hAnsi="PT Astra Serif" w:cs="Times New Roman"/>
          <w:sz w:val="28"/>
          <w:szCs w:val="28"/>
        </w:rPr>
        <w:t>Ленинского</w:t>
      </w:r>
      <w:r w:rsidRPr="0030208C">
        <w:rPr>
          <w:rFonts w:ascii="PT Astra Serif" w:hAnsi="PT Astra Serif" w:cs="Times New Roman"/>
          <w:sz w:val="28"/>
          <w:szCs w:val="28"/>
        </w:rPr>
        <w:t xml:space="preserve"> района города Барнаула</w:t>
      </w:r>
    </w:p>
    <w:p w:rsidR="001A1E9C" w:rsidRPr="0030208C" w:rsidRDefault="001A1E9C" w:rsidP="0081101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__________________ </w:t>
      </w:r>
    </w:p>
    <w:p w:rsidR="001A1E9C" w:rsidRPr="0030208C" w:rsidRDefault="001A1E9C" w:rsidP="0081101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 Ф.И.О.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ФОРМА ЗАЯВЛЕНИЯ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Фамилия__________________________________________________________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Имя_______________________________________________________________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Отчество (при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наличии)_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Место жительства__________________________________________________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30208C">
        <w:rPr>
          <w:rFonts w:ascii="PT Astra Serif" w:hAnsi="PT Astra Serif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Документ, удостоверяющего личность заявителя (для граждан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),_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>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№  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    </w:t>
      </w:r>
      <w:r w:rsidRPr="0030208C">
        <w:rPr>
          <w:rFonts w:ascii="PT Astra Serif" w:hAnsi="PT Astra Serif" w:cs="Times New Roman"/>
          <w:sz w:val="28"/>
          <w:szCs w:val="28"/>
        </w:rPr>
        <w:t xml:space="preserve"> серия 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</w:t>
      </w:r>
      <w:r w:rsidRPr="0030208C">
        <w:rPr>
          <w:rFonts w:ascii="PT Astra Serif" w:hAnsi="PT Astra Serif" w:cs="Times New Roman"/>
          <w:sz w:val="28"/>
          <w:szCs w:val="28"/>
        </w:rPr>
        <w:t>выдан____________________________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(дата выдачи и орган, выдавший документ)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*СНИЛС__________________________________________________________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ИНН______________________________________________________________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Номера контактных телефонов________________________________________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Адрес электронной почты____________________________________________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Наименование юридического лица____________________________________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Место нахождения юридического лица_________________________________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Адрес регистрации юридического лица_________________________________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ИНН/ОГРН________________________________________________________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Номера контактных телефонов________________________________________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Данные представителя_______________________________________________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Ф.И.О.____________________________________________________________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Документа, удостоверяющего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личность,_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№ 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</w:t>
      </w:r>
      <w:r w:rsidRPr="0030208C">
        <w:rPr>
          <w:rFonts w:ascii="PT Astra Serif" w:hAnsi="PT Astra Serif" w:cs="Times New Roman"/>
          <w:sz w:val="28"/>
          <w:szCs w:val="28"/>
        </w:rPr>
        <w:t xml:space="preserve">серия 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</w:t>
      </w:r>
      <w:r w:rsidRPr="0030208C">
        <w:rPr>
          <w:rFonts w:ascii="PT Astra Serif" w:hAnsi="PT Astra Serif" w:cs="Times New Roman"/>
          <w:sz w:val="28"/>
          <w:szCs w:val="28"/>
        </w:rPr>
        <w:t>выдан_________________________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(дата выдачи и орган, выдавший документ)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Место жительства__________________________________________________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30208C">
        <w:rPr>
          <w:rFonts w:ascii="PT Astra Serif" w:hAnsi="PT Astra Serif" w:cs="Times New Roman"/>
          <w:sz w:val="28"/>
          <w:szCs w:val="28"/>
        </w:rPr>
        <w:t>__________________________________________________________________,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(индекс, населенный пункт, улица, номер дома, квартиры)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действующий на основании__________________________________________,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выданной (удостоверенной)__________________________________________,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30208C">
        <w:rPr>
          <w:rFonts w:ascii="PT Astra Serif" w:hAnsi="PT Astra Serif" w:cs="Times New Roman"/>
          <w:sz w:val="28"/>
          <w:szCs w:val="28"/>
        </w:rPr>
        <w:t>зарегистрированной_________________________________________________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</w:t>
      </w:r>
      <w:r w:rsidRPr="0030208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Номера контактных телефонов________________________________________  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заявление.</w:t>
      </w:r>
    </w:p>
    <w:p w:rsidR="001A1E9C" w:rsidRPr="0030208C" w:rsidRDefault="001A1E9C" w:rsidP="0081101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30208C">
        <w:rPr>
          <w:rFonts w:ascii="PT Astra Serif" w:hAnsi="PT Astra Serif" w:cs="Times New Roman"/>
          <w:sz w:val="28"/>
          <w:szCs w:val="28"/>
        </w:rPr>
        <w:t>Прошу принять решение о проведении аукциона на право заключения договора аренды земельного участка, расположенного по адресу: г.Барнаул,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                                              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с кадастровым номером______________________________________________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                   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площадью 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  </w:t>
      </w:r>
      <w:r w:rsidRPr="0030208C">
        <w:rPr>
          <w:rFonts w:ascii="PT Astra Serif" w:hAnsi="PT Astra Serif" w:cs="Times New Roman"/>
          <w:sz w:val="28"/>
          <w:szCs w:val="28"/>
        </w:rPr>
        <w:t xml:space="preserve"> кв.м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(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proofErr w:type="gramEnd"/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</w:t>
      </w:r>
      <w:r w:rsidRPr="0030208C">
        <w:rPr>
          <w:rFonts w:ascii="PT Astra Serif" w:hAnsi="PT Astra Serif" w:cs="Times New Roman"/>
          <w:sz w:val="28"/>
          <w:szCs w:val="28"/>
        </w:rPr>
        <w:t xml:space="preserve">га), 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для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цели:_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 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30208C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30208C">
        <w:rPr>
          <w:rFonts w:ascii="PT Astra Serif" w:hAnsi="PT Astra Serif" w:cs="Times New Roman"/>
          <w:sz w:val="28"/>
          <w:szCs w:val="28"/>
        </w:rPr>
        <w:t xml:space="preserve">   </w:t>
      </w:r>
      <w:r w:rsidRPr="0030208C">
        <w:rPr>
          <w:rFonts w:ascii="PT Astra Serif" w:hAnsi="PT Astra Serif" w:cs="Times New Roman"/>
          <w:sz w:val="28"/>
          <w:szCs w:val="28"/>
          <w:u w:val="single"/>
        </w:rPr>
        <w:t xml:space="preserve">       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Результат предоставления муниципальной услуги «Принятие решения </w:t>
      </w:r>
      <w:r w:rsidRPr="0030208C">
        <w:rPr>
          <w:rFonts w:ascii="PT Astra Serif" w:hAnsi="PT Astra Serif" w:cs="Times New Roman"/>
          <w:sz w:val="28"/>
          <w:szCs w:val="28"/>
        </w:rPr>
        <w:br/>
        <w:t>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E54EFD" w:rsidRPr="0030208C">
        <w:rPr>
          <w:rFonts w:ascii="PT Astra Serif" w:hAnsi="PT Astra Serif" w:cs="Times New Roman"/>
          <w:sz w:val="28"/>
          <w:szCs w:val="28"/>
        </w:rPr>
        <w:t xml:space="preserve">, </w:t>
      </w:r>
      <w:r w:rsidR="00E54EFD" w:rsidRPr="0030208C">
        <w:rPr>
          <w:rFonts w:ascii="PT Astra Serif" w:hAnsi="PT Astra Serif" w:cs="Times New Roman"/>
          <w:bCs/>
          <w:sz w:val="28"/>
          <w:szCs w:val="28"/>
        </w:rPr>
        <w:t>для размещения нестационарных объектов</w:t>
      </w:r>
      <w:r w:rsidRPr="0030208C">
        <w:rPr>
          <w:rFonts w:ascii="PT Astra Serif" w:hAnsi="PT Astra Serif" w:cs="Times New Roman"/>
          <w:sz w:val="28"/>
          <w:szCs w:val="28"/>
        </w:rPr>
        <w:t>» прошу предоставить следующим способом (сделать отметку в поле слева от выбранного способа):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53"/>
      </w:tblGrid>
      <w:tr w:rsidR="001A1E9C" w:rsidRPr="0030208C" w:rsidTr="00394852">
        <w:trPr>
          <w:jc w:val="center"/>
        </w:trPr>
        <w:tc>
          <w:tcPr>
            <w:tcW w:w="709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услугу;</w:t>
            </w:r>
          </w:p>
        </w:tc>
      </w:tr>
      <w:tr w:rsidR="001A1E9C" w:rsidRPr="0030208C" w:rsidTr="00394852">
        <w:trPr>
          <w:jc w:val="center"/>
        </w:trPr>
        <w:tc>
          <w:tcPr>
            <w:tcW w:w="709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      </w:r>
          </w:p>
        </w:tc>
      </w:tr>
      <w:tr w:rsidR="001A1E9C" w:rsidRPr="0030208C" w:rsidTr="00394852">
        <w:trPr>
          <w:jc w:val="center"/>
        </w:trPr>
        <w:tc>
          <w:tcPr>
            <w:tcW w:w="709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предоставляющий муниципальную услугу заявителю посредством электронной почты;</w:t>
            </w:r>
          </w:p>
        </w:tc>
      </w:tr>
      <w:tr w:rsidR="001A1E9C" w:rsidRPr="0030208C" w:rsidTr="00394852">
        <w:trPr>
          <w:jc w:val="center"/>
        </w:trPr>
        <w:tc>
          <w:tcPr>
            <w:tcW w:w="709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в виде бумажного документа, который направляется органом, предоставляющий муниципальную услугу заявителю посредством почтового отправления;</w:t>
            </w:r>
          </w:p>
        </w:tc>
      </w:tr>
      <w:tr w:rsidR="001A1E9C" w:rsidRPr="0030208C" w:rsidTr="00394852">
        <w:trPr>
          <w:jc w:val="center"/>
        </w:trPr>
        <w:tc>
          <w:tcPr>
            <w:tcW w:w="709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Единого портала государственных и муниципальных услуг (функций);</w:t>
            </w:r>
          </w:p>
        </w:tc>
      </w:tr>
    </w:tbl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02"/>
      </w:tblGrid>
      <w:tr w:rsidR="001A1E9C" w:rsidRPr="0030208C" w:rsidTr="00394852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и другие </w:t>
            </w:r>
          </w:p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1A1E9C" w:rsidRPr="0030208C" w:rsidTr="00394852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0208C">
              <w:rPr>
                <w:rFonts w:ascii="PT Astra Serif" w:hAnsi="PT Astra Serif" w:cs="Times New Roman"/>
                <w:sz w:val="28"/>
                <w:szCs w:val="28"/>
              </w:rPr>
              <w:t>–  в</w:t>
            </w:r>
            <w:proofErr w:type="gramEnd"/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 ____ экз., на ___ л.</w:t>
            </w:r>
          </w:p>
        </w:tc>
      </w:tr>
      <w:tr w:rsidR="001A1E9C" w:rsidRPr="0030208C" w:rsidTr="00394852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0208C">
              <w:rPr>
                <w:rFonts w:ascii="PT Astra Serif" w:hAnsi="PT Astra Serif" w:cs="Times New Roman"/>
                <w:sz w:val="28"/>
                <w:szCs w:val="28"/>
              </w:rPr>
              <w:t>–  в</w:t>
            </w:r>
            <w:proofErr w:type="gramEnd"/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 ____ экз., на ___ л.</w:t>
            </w:r>
          </w:p>
        </w:tc>
      </w:tr>
      <w:tr w:rsidR="001A1E9C" w:rsidRPr="0030208C" w:rsidTr="00394852">
        <w:trPr>
          <w:trHeight w:val="37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0208C">
              <w:rPr>
                <w:rFonts w:ascii="PT Astra Serif" w:hAnsi="PT Astra Serif" w:cs="Times New Roman"/>
                <w:sz w:val="28"/>
                <w:szCs w:val="28"/>
              </w:rPr>
              <w:t>–  в</w:t>
            </w:r>
            <w:proofErr w:type="gramEnd"/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 ____ экз., на ___ л.</w:t>
            </w:r>
          </w:p>
        </w:tc>
      </w:tr>
    </w:tbl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Мне разъяснено, что в соответствии с Федеральным законом                        от 27.07.2010 №210-ФЗ «Об организации предоставления государственных и муниципальных услуг»</w:t>
      </w:r>
      <w:r w:rsidR="00DE2C8A" w:rsidRPr="0030208C">
        <w:rPr>
          <w:rFonts w:ascii="PT Astra Serif" w:hAnsi="PT Astra Serif" w:cs="Times New Roman"/>
          <w:sz w:val="28"/>
          <w:szCs w:val="28"/>
        </w:rPr>
        <w:t xml:space="preserve"> документы, указанные в пункте 5.6 подраздела 5</w:t>
      </w:r>
      <w:r w:rsidRPr="0030208C">
        <w:rPr>
          <w:rFonts w:ascii="PT Astra Serif" w:hAnsi="PT Astra Serif" w:cs="Times New Roman"/>
          <w:sz w:val="28"/>
          <w:szCs w:val="28"/>
        </w:rPr>
        <w:t xml:space="preserve"> раздела II 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E54EFD" w:rsidRPr="0030208C">
        <w:rPr>
          <w:rFonts w:ascii="PT Astra Serif" w:hAnsi="PT Astra Serif" w:cs="Times New Roman"/>
          <w:sz w:val="28"/>
          <w:szCs w:val="28"/>
        </w:rPr>
        <w:t xml:space="preserve">, </w:t>
      </w:r>
      <w:r w:rsidR="00E54EFD" w:rsidRPr="0030208C">
        <w:rPr>
          <w:rFonts w:ascii="PT Astra Serif" w:hAnsi="PT Astra Serif" w:cs="Times New Roman"/>
          <w:bCs/>
          <w:sz w:val="28"/>
          <w:szCs w:val="28"/>
        </w:rPr>
        <w:t>для размещения нестационарных объектов</w:t>
      </w:r>
      <w:r w:rsidRPr="0030208C">
        <w:rPr>
          <w:rFonts w:ascii="PT Astra Serif" w:hAnsi="PT Astra Serif" w:cs="Times New Roman"/>
          <w:sz w:val="28"/>
          <w:szCs w:val="28"/>
        </w:rPr>
        <w:t>»,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взаимодействия, документы (сделать отметку в поле слева от выбранного варианта)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498"/>
      </w:tblGrid>
      <w:tr w:rsidR="001A1E9C" w:rsidRPr="0030208C" w:rsidTr="00394852">
        <w:trPr>
          <w:jc w:val="center"/>
        </w:trPr>
        <w:tc>
          <w:tcPr>
            <w:tcW w:w="850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1A1E9C" w:rsidRPr="0030208C" w:rsidTr="00394852">
        <w:trPr>
          <w:jc w:val="center"/>
        </w:trPr>
        <w:tc>
          <w:tcPr>
            <w:tcW w:w="850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приобщаются к </w:t>
            </w:r>
            <w:proofErr w:type="gramStart"/>
            <w:r w:rsidRPr="0030208C">
              <w:rPr>
                <w:rFonts w:ascii="PT Astra Serif" w:hAnsi="PT Astra Serif" w:cs="Times New Roman"/>
                <w:sz w:val="28"/>
                <w:szCs w:val="28"/>
              </w:rPr>
              <w:t>заявлению  по</w:t>
            </w:r>
            <w:proofErr w:type="gramEnd"/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 собственной инициативе</w:t>
            </w:r>
          </w:p>
        </w:tc>
      </w:tr>
    </w:tbl>
    <w:p w:rsidR="001A1E9C" w:rsidRPr="0030208C" w:rsidRDefault="001A1E9C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790"/>
        <w:gridCol w:w="3712"/>
      </w:tblGrid>
      <w:tr w:rsidR="001A1E9C" w:rsidRPr="0030208C" w:rsidTr="00394852">
        <w:trPr>
          <w:jc w:val="center"/>
        </w:trPr>
        <w:tc>
          <w:tcPr>
            <w:tcW w:w="851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747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свое согласие</w:t>
            </w:r>
          </w:p>
        </w:tc>
      </w:tr>
      <w:tr w:rsidR="001A1E9C" w:rsidRPr="0030208C" w:rsidTr="00394852">
        <w:trPr>
          <w:jc w:val="center"/>
        </w:trPr>
        <w:tc>
          <w:tcPr>
            <w:tcW w:w="851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747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на обработку персональных данных в соответствии с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требованиями  Федерального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 xml:space="preserve"> закона от 27.07.2006 №152-ФЗ «О персональных данных». </w:t>
      </w:r>
    </w:p>
    <w:p w:rsidR="001A1E9C" w:rsidRPr="0030208C" w:rsidRDefault="001A1E9C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 Согласие на обработку персональных данных        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 xml:space="preserve">   (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 xml:space="preserve">далее – согласие) действует  </w:t>
      </w:r>
      <w:r w:rsidR="00C30ABE" w:rsidRPr="0030208C">
        <w:rPr>
          <w:rFonts w:ascii="PT Astra Serif" w:hAnsi="PT Astra Serif" w:cs="Times New Roman"/>
          <w:sz w:val="28"/>
          <w:szCs w:val="28"/>
        </w:rPr>
        <w:t>до момента его отзыва</w:t>
      </w:r>
      <w:r w:rsidRPr="0030208C">
        <w:rPr>
          <w:rFonts w:ascii="PT Astra Serif" w:hAnsi="PT Astra Serif" w:cs="Times New Roman"/>
          <w:sz w:val="28"/>
          <w:szCs w:val="28"/>
        </w:rPr>
        <w:t>.</w:t>
      </w:r>
    </w:p>
    <w:p w:rsidR="001A1E9C" w:rsidRPr="0030208C" w:rsidRDefault="001A1E9C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A1E9C" w:rsidRPr="0030208C" w:rsidRDefault="001A1E9C" w:rsidP="0081101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</w:t>
      </w:r>
      <w:proofErr w:type="gramStart"/>
      <w:r w:rsidRPr="0030208C">
        <w:rPr>
          <w:rFonts w:ascii="PT Astra Serif" w:hAnsi="PT Astra Serif" w:cs="Times New Roman"/>
          <w:sz w:val="28"/>
          <w:szCs w:val="28"/>
        </w:rPr>
        <w:t>заявления  (</w:t>
      </w:r>
      <w:proofErr w:type="gramEnd"/>
      <w:r w:rsidRPr="0030208C">
        <w:rPr>
          <w:rFonts w:ascii="PT Astra Serif" w:hAnsi="PT Astra Serif" w:cs="Times New Roman"/>
          <w:sz w:val="28"/>
          <w:szCs w:val="28"/>
        </w:rPr>
        <w:t>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 №126-ФЗ «О связи».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1A1E9C" w:rsidRPr="0030208C" w:rsidTr="002A37D6">
        <w:tc>
          <w:tcPr>
            <w:tcW w:w="3085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(дата подачи </w:t>
            </w:r>
          </w:p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(направления)</w:t>
            </w:r>
          </w:p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заявления)</w:t>
            </w:r>
          </w:p>
        </w:tc>
        <w:tc>
          <w:tcPr>
            <w:tcW w:w="2977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(подпись </w:t>
            </w:r>
          </w:p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заявителя)</w:t>
            </w:r>
          </w:p>
        </w:tc>
        <w:tc>
          <w:tcPr>
            <w:tcW w:w="3402" w:type="dxa"/>
          </w:tcPr>
          <w:p w:rsidR="001A1E9C" w:rsidRPr="0030208C" w:rsidRDefault="00C30ABE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(Ф.И.О.</w:t>
            </w:r>
            <w:r w:rsidR="001A1E9C" w:rsidRPr="0030208C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1663F8"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 заявителя</w:t>
            </w:r>
          </w:p>
        </w:tc>
      </w:tr>
    </w:tbl>
    <w:p w:rsidR="006F61AA" w:rsidRPr="0030208C" w:rsidRDefault="006F61AA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  <w:lang w:val="en-US"/>
        </w:rPr>
        <w:t>___________________</w:t>
      </w:r>
    </w:p>
    <w:p w:rsidR="001A1E9C" w:rsidRPr="0030208C" w:rsidRDefault="006F61AA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  <w:sectPr w:rsidR="001A1E9C" w:rsidRPr="0030208C" w:rsidSect="00104747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30208C">
        <w:rPr>
          <w:rFonts w:ascii="PT Astra Serif" w:hAnsi="PT Astra Serif" w:cs="Times New Roman"/>
          <w:sz w:val="28"/>
          <w:szCs w:val="28"/>
        </w:rPr>
        <w:t xml:space="preserve">* </w:t>
      </w:r>
      <w:r w:rsidR="001A1E9C" w:rsidRPr="0030208C">
        <w:rPr>
          <w:rFonts w:ascii="PT Astra Serif" w:hAnsi="PT Astra Serif" w:cs="Times New Roman"/>
          <w:sz w:val="28"/>
          <w:szCs w:val="28"/>
        </w:rPr>
        <w:t>Поля, заполняемые по усмотрению заявителя</w:t>
      </w:r>
    </w:p>
    <w:p w:rsidR="001A1E9C" w:rsidRPr="0030208C" w:rsidRDefault="001A1E9C" w:rsidP="00394852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Приложение 2</w:t>
      </w:r>
    </w:p>
    <w:p w:rsidR="00394852" w:rsidRPr="0030208C" w:rsidRDefault="001A1E9C" w:rsidP="00394852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к Регламенту</w:t>
      </w:r>
      <w:r w:rsidR="00394852" w:rsidRPr="0030208C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</w:t>
      </w:r>
    </w:p>
    <w:p w:rsidR="001A1E9C" w:rsidRPr="0030208C" w:rsidRDefault="00394852" w:rsidP="00394852">
      <w:pPr>
        <w:spacing w:after="0" w:line="240" w:lineRule="auto"/>
        <w:ind w:left="5387"/>
        <w:jc w:val="both"/>
        <w:rPr>
          <w:rFonts w:ascii="PT Astra Serif" w:hAnsi="PT Astra Serif" w:cs="Times New Roman"/>
          <w:sz w:val="28"/>
          <w:szCs w:val="28"/>
        </w:rPr>
      </w:pPr>
      <w:r w:rsidRPr="0030208C">
        <w:rPr>
          <w:rFonts w:ascii="PT Astra Serif" w:hAnsi="PT Astra Serif" w:cs="Times New Roman"/>
          <w:sz w:val="28"/>
          <w:szCs w:val="28"/>
        </w:rPr>
        <w:t>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для размещения нестационарных объектов»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50ED2" w:rsidRPr="0030208C" w:rsidRDefault="00F50ED2" w:rsidP="0081101F">
      <w:pPr>
        <w:pStyle w:val="Standard"/>
        <w:widowControl w:val="0"/>
        <w:ind w:firstLine="0"/>
        <w:jc w:val="center"/>
        <w:rPr>
          <w:rFonts w:ascii="PT Astra Serif" w:hAnsi="PT Astra Serif"/>
          <w:bCs/>
          <w:szCs w:val="28"/>
        </w:rPr>
      </w:pPr>
      <w:r w:rsidRPr="0030208C">
        <w:rPr>
          <w:rFonts w:ascii="PT Astra Serif" w:hAnsi="PT Astra Serif"/>
          <w:bCs/>
          <w:szCs w:val="28"/>
        </w:rPr>
        <w:t>СВЕДЕНИЯ</w:t>
      </w:r>
    </w:p>
    <w:p w:rsidR="00F50ED2" w:rsidRPr="0030208C" w:rsidRDefault="00F50ED2" w:rsidP="0081101F">
      <w:pPr>
        <w:pStyle w:val="Standard"/>
        <w:widowControl w:val="0"/>
        <w:ind w:firstLine="0"/>
        <w:jc w:val="center"/>
        <w:rPr>
          <w:rFonts w:ascii="PT Astra Serif" w:hAnsi="PT Astra Serif"/>
          <w:bCs/>
          <w:szCs w:val="28"/>
        </w:rPr>
      </w:pPr>
      <w:r w:rsidRPr="0030208C">
        <w:rPr>
          <w:rFonts w:ascii="PT Astra Serif" w:hAnsi="PT Astra Serif"/>
          <w:bCs/>
          <w:szCs w:val="28"/>
        </w:rPr>
        <w:t>об информационных системах, обеспечивающих</w:t>
      </w:r>
    </w:p>
    <w:p w:rsidR="00F50ED2" w:rsidRPr="0030208C" w:rsidRDefault="00F50ED2" w:rsidP="0081101F">
      <w:pPr>
        <w:pStyle w:val="Standard"/>
        <w:widowControl w:val="0"/>
        <w:ind w:firstLine="0"/>
        <w:jc w:val="center"/>
        <w:rPr>
          <w:rFonts w:ascii="PT Astra Serif" w:hAnsi="PT Astra Serif"/>
          <w:bCs/>
          <w:szCs w:val="28"/>
        </w:rPr>
      </w:pPr>
      <w:r w:rsidRPr="0030208C">
        <w:rPr>
          <w:rFonts w:ascii="PT Astra Serif" w:hAnsi="PT Astra Serif"/>
          <w:bCs/>
          <w:szCs w:val="28"/>
        </w:rPr>
        <w:t>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A1E9C" w:rsidRPr="0030208C" w:rsidRDefault="001A1E9C" w:rsidP="0081101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2977"/>
        <w:gridCol w:w="2977"/>
      </w:tblGrid>
      <w:tr w:rsidR="001A1E9C" w:rsidRPr="0030208C" w:rsidTr="00394852">
        <w:trPr>
          <w:trHeight w:val="1467"/>
          <w:jc w:val="center"/>
        </w:trPr>
        <w:tc>
          <w:tcPr>
            <w:tcW w:w="3289" w:type="dxa"/>
          </w:tcPr>
          <w:p w:rsidR="00F50ED2" w:rsidRPr="0030208C" w:rsidRDefault="00F50ED2" w:rsidP="0081101F">
            <w:pPr>
              <w:pStyle w:val="Standard"/>
              <w:widowControl w:val="0"/>
              <w:ind w:firstLine="0"/>
              <w:jc w:val="both"/>
              <w:rPr>
                <w:rFonts w:ascii="PT Astra Serif" w:hAnsi="PT Astra Serif"/>
                <w:bCs/>
                <w:iCs/>
                <w:color w:val="000000"/>
                <w:szCs w:val="28"/>
              </w:rPr>
            </w:pPr>
            <w:r w:rsidRPr="0030208C">
              <w:rPr>
                <w:rFonts w:ascii="PT Astra Serif" w:hAnsi="PT Astra Serif"/>
                <w:bCs/>
                <w:iCs/>
                <w:color w:val="000000"/>
                <w:szCs w:val="28"/>
              </w:rPr>
              <w:t>Полное наименование информационной системы, обеспечивающей возможность получения информации о муниципальной услуге, возможность получения муниципальной услуги в электронной форме</w:t>
            </w:r>
          </w:p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1E9C" w:rsidRPr="0030208C" w:rsidRDefault="001A1E9C" w:rsidP="0039485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2977" w:type="dxa"/>
          </w:tcPr>
          <w:p w:rsidR="00F50ED2" w:rsidRPr="0030208C" w:rsidRDefault="00F50ED2" w:rsidP="0081101F">
            <w:pPr>
              <w:pStyle w:val="Standard"/>
              <w:widowControl w:val="0"/>
              <w:tabs>
                <w:tab w:val="left" w:pos="3449"/>
              </w:tabs>
              <w:ind w:firstLine="34"/>
              <w:jc w:val="both"/>
              <w:rPr>
                <w:rFonts w:ascii="PT Astra Serif" w:hAnsi="PT Astra Serif"/>
                <w:bCs/>
                <w:iCs/>
                <w:color w:val="000000"/>
                <w:szCs w:val="28"/>
              </w:rPr>
            </w:pPr>
            <w:r w:rsidRPr="0030208C">
              <w:rPr>
                <w:rFonts w:ascii="PT Astra Serif" w:hAnsi="PT Astra Serif"/>
                <w:bCs/>
                <w:iCs/>
                <w:color w:val="000000"/>
                <w:szCs w:val="28"/>
              </w:rPr>
              <w:t>Наличие/отсутствие технической возможности получения информации о муниципальной услуге, возможности получения муниципальной услуги в электронной форме</w:t>
            </w:r>
          </w:p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A1E9C" w:rsidRPr="0030208C" w:rsidTr="00394852">
        <w:trPr>
          <w:jc w:val="center"/>
        </w:trPr>
        <w:tc>
          <w:tcPr>
            <w:tcW w:w="3289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77" w:type="dxa"/>
          </w:tcPr>
          <w:p w:rsidR="001A1E9C" w:rsidRPr="0030208C" w:rsidRDefault="001A1E9C" w:rsidP="0039485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http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t>://</w:t>
            </w:r>
            <w:r w:rsidRPr="0030208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www.gosuslugi.ru</w:t>
            </w:r>
          </w:p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1A1E9C" w:rsidRPr="0030208C" w:rsidTr="00394852">
        <w:trPr>
          <w:jc w:val="center"/>
        </w:trPr>
        <w:tc>
          <w:tcPr>
            <w:tcW w:w="3289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77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http</w:t>
            </w:r>
            <w:r w:rsidRPr="0030208C">
              <w:rPr>
                <w:rFonts w:ascii="PT Astra Serif" w:hAnsi="PT Astra Serif" w:cs="Times New Roman"/>
                <w:sz w:val="28"/>
                <w:szCs w:val="28"/>
              </w:rPr>
              <w:t>://</w:t>
            </w:r>
            <w:r w:rsidRPr="0030208C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2977" w:type="dxa"/>
          </w:tcPr>
          <w:p w:rsidR="001A1E9C" w:rsidRPr="0030208C" w:rsidRDefault="001A1E9C" w:rsidP="0081101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0208C">
              <w:rPr>
                <w:rFonts w:ascii="PT Astra Serif" w:hAnsi="PT Astra Serif" w:cs="Times New Roman"/>
                <w:sz w:val="28"/>
                <w:szCs w:val="28"/>
              </w:rPr>
              <w:t xml:space="preserve">Отсутствует возможность получения муниципальной услуги в электронной форме </w:t>
            </w:r>
          </w:p>
        </w:tc>
      </w:tr>
    </w:tbl>
    <w:p w:rsidR="001A1E9C" w:rsidRPr="0030208C" w:rsidRDefault="001A1E9C" w:rsidP="0039485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1A1E9C" w:rsidRPr="0030208C" w:rsidSect="00FF6680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6C" w:rsidRDefault="0083296C" w:rsidP="00967101">
      <w:pPr>
        <w:spacing w:after="0" w:line="240" w:lineRule="auto"/>
      </w:pPr>
      <w:r>
        <w:separator/>
      </w:r>
    </w:p>
  </w:endnote>
  <w:endnote w:type="continuationSeparator" w:id="0">
    <w:p w:rsidR="0083296C" w:rsidRDefault="0083296C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6C" w:rsidRDefault="0083296C" w:rsidP="00967101">
      <w:pPr>
        <w:spacing w:after="0" w:line="240" w:lineRule="auto"/>
      </w:pPr>
      <w:r>
        <w:separator/>
      </w:r>
    </w:p>
  </w:footnote>
  <w:footnote w:type="continuationSeparator" w:id="0">
    <w:p w:rsidR="0083296C" w:rsidRDefault="0083296C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A8" w:rsidRPr="00872460" w:rsidRDefault="00282BA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4C2E0E">
      <w:rPr>
        <w:rFonts w:ascii="Times New Roman" w:hAnsi="Times New Roman" w:cs="Times New Roman"/>
        <w:noProof/>
        <w:sz w:val="28"/>
        <w:szCs w:val="28"/>
      </w:rPr>
      <w:t>22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A8" w:rsidRDefault="00282BA8" w:rsidP="00AF3954">
    <w:pPr>
      <w:pStyle w:val="a4"/>
      <w:jc w:val="center"/>
    </w:pPr>
  </w:p>
  <w:p w:rsidR="00282BA8" w:rsidRDefault="00282BA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A8" w:rsidRPr="00872460" w:rsidRDefault="00282BA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A8" w:rsidRPr="00394852" w:rsidRDefault="00282BA8" w:rsidP="003948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36"/>
    <w:multiLevelType w:val="hybridMultilevel"/>
    <w:tmpl w:val="9662DAEE"/>
    <w:lvl w:ilvl="0" w:tplc="55FE4878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40CA114">
      <w:numFmt w:val="decimal"/>
      <w:lvlText w:val=""/>
      <w:lvlJc w:val="left"/>
      <w:pPr>
        <w:ind w:left="0" w:firstLine="0"/>
      </w:pPr>
    </w:lvl>
    <w:lvl w:ilvl="2" w:tplc="14D21926">
      <w:numFmt w:val="decimal"/>
      <w:lvlText w:val=""/>
      <w:lvlJc w:val="left"/>
      <w:pPr>
        <w:ind w:left="0" w:firstLine="0"/>
      </w:pPr>
    </w:lvl>
    <w:lvl w:ilvl="3" w:tplc="2CB221E4">
      <w:numFmt w:val="decimal"/>
      <w:lvlText w:val=""/>
      <w:lvlJc w:val="left"/>
      <w:pPr>
        <w:ind w:left="0" w:firstLine="0"/>
      </w:pPr>
    </w:lvl>
    <w:lvl w:ilvl="4" w:tplc="9C68D45E">
      <w:numFmt w:val="decimal"/>
      <w:lvlText w:val=""/>
      <w:lvlJc w:val="left"/>
      <w:pPr>
        <w:ind w:left="0" w:firstLine="0"/>
      </w:pPr>
    </w:lvl>
    <w:lvl w:ilvl="5" w:tplc="A6627458">
      <w:numFmt w:val="decimal"/>
      <w:lvlText w:val=""/>
      <w:lvlJc w:val="left"/>
      <w:pPr>
        <w:ind w:left="0" w:firstLine="0"/>
      </w:pPr>
    </w:lvl>
    <w:lvl w:ilvl="6" w:tplc="E500AE9A">
      <w:numFmt w:val="decimal"/>
      <w:lvlText w:val=""/>
      <w:lvlJc w:val="left"/>
      <w:pPr>
        <w:ind w:left="0" w:firstLine="0"/>
      </w:pPr>
    </w:lvl>
    <w:lvl w:ilvl="7" w:tplc="CE484CB6">
      <w:numFmt w:val="decimal"/>
      <w:lvlText w:val=""/>
      <w:lvlJc w:val="left"/>
      <w:pPr>
        <w:ind w:left="0" w:firstLine="0"/>
      </w:pPr>
    </w:lvl>
    <w:lvl w:ilvl="8" w:tplc="319EE07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B35EDC"/>
    <w:multiLevelType w:val="hybridMultilevel"/>
    <w:tmpl w:val="EC285DD2"/>
    <w:lvl w:ilvl="0" w:tplc="CDD29CFE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4C9B12">
      <w:numFmt w:val="decimal"/>
      <w:lvlText w:val=""/>
      <w:lvlJc w:val="left"/>
      <w:pPr>
        <w:ind w:left="0" w:firstLine="0"/>
      </w:pPr>
    </w:lvl>
    <w:lvl w:ilvl="2" w:tplc="73BED106">
      <w:numFmt w:val="decimal"/>
      <w:lvlText w:val=""/>
      <w:lvlJc w:val="left"/>
      <w:pPr>
        <w:ind w:left="0" w:firstLine="0"/>
      </w:pPr>
    </w:lvl>
    <w:lvl w:ilvl="3" w:tplc="7B48E652">
      <w:numFmt w:val="decimal"/>
      <w:lvlText w:val=""/>
      <w:lvlJc w:val="left"/>
      <w:pPr>
        <w:ind w:left="0" w:firstLine="0"/>
      </w:pPr>
    </w:lvl>
    <w:lvl w:ilvl="4" w:tplc="7954FB9A">
      <w:numFmt w:val="decimal"/>
      <w:lvlText w:val=""/>
      <w:lvlJc w:val="left"/>
      <w:pPr>
        <w:ind w:left="0" w:firstLine="0"/>
      </w:pPr>
    </w:lvl>
    <w:lvl w:ilvl="5" w:tplc="0C6C0B02">
      <w:numFmt w:val="decimal"/>
      <w:lvlText w:val=""/>
      <w:lvlJc w:val="left"/>
      <w:pPr>
        <w:ind w:left="0" w:firstLine="0"/>
      </w:pPr>
    </w:lvl>
    <w:lvl w:ilvl="6" w:tplc="A0E2A972">
      <w:numFmt w:val="decimal"/>
      <w:lvlText w:val=""/>
      <w:lvlJc w:val="left"/>
      <w:pPr>
        <w:ind w:left="0" w:firstLine="0"/>
      </w:pPr>
    </w:lvl>
    <w:lvl w:ilvl="7" w:tplc="250C9842">
      <w:numFmt w:val="decimal"/>
      <w:lvlText w:val=""/>
      <w:lvlJc w:val="left"/>
      <w:pPr>
        <w:ind w:left="0" w:firstLine="0"/>
      </w:pPr>
    </w:lvl>
    <w:lvl w:ilvl="8" w:tplc="9C0602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B97CBB"/>
    <w:multiLevelType w:val="hybridMultilevel"/>
    <w:tmpl w:val="CB202F38"/>
    <w:lvl w:ilvl="0" w:tplc="BBB807BA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AD6FA66">
      <w:numFmt w:val="decimal"/>
      <w:lvlText w:val=""/>
      <w:lvlJc w:val="left"/>
      <w:pPr>
        <w:ind w:left="0" w:firstLine="0"/>
      </w:pPr>
    </w:lvl>
    <w:lvl w:ilvl="2" w:tplc="C29C7642">
      <w:numFmt w:val="decimal"/>
      <w:lvlText w:val=""/>
      <w:lvlJc w:val="left"/>
      <w:pPr>
        <w:ind w:left="0" w:firstLine="0"/>
      </w:pPr>
    </w:lvl>
    <w:lvl w:ilvl="3" w:tplc="48B24D84">
      <w:numFmt w:val="decimal"/>
      <w:lvlText w:val=""/>
      <w:lvlJc w:val="left"/>
      <w:pPr>
        <w:ind w:left="0" w:firstLine="0"/>
      </w:pPr>
    </w:lvl>
    <w:lvl w:ilvl="4" w:tplc="3F365DA6">
      <w:numFmt w:val="decimal"/>
      <w:lvlText w:val=""/>
      <w:lvlJc w:val="left"/>
      <w:pPr>
        <w:ind w:left="0" w:firstLine="0"/>
      </w:pPr>
    </w:lvl>
    <w:lvl w:ilvl="5" w:tplc="00BA5BCE">
      <w:numFmt w:val="decimal"/>
      <w:lvlText w:val=""/>
      <w:lvlJc w:val="left"/>
      <w:pPr>
        <w:ind w:left="0" w:firstLine="0"/>
      </w:pPr>
    </w:lvl>
    <w:lvl w:ilvl="6" w:tplc="4D60B240">
      <w:numFmt w:val="decimal"/>
      <w:lvlText w:val=""/>
      <w:lvlJc w:val="left"/>
      <w:pPr>
        <w:ind w:left="0" w:firstLine="0"/>
      </w:pPr>
    </w:lvl>
    <w:lvl w:ilvl="7" w:tplc="BB8A0C2E">
      <w:numFmt w:val="decimal"/>
      <w:lvlText w:val=""/>
      <w:lvlJc w:val="left"/>
      <w:pPr>
        <w:ind w:left="0" w:firstLine="0"/>
      </w:pPr>
    </w:lvl>
    <w:lvl w:ilvl="8" w:tplc="87AA04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2F281D"/>
    <w:multiLevelType w:val="hybridMultilevel"/>
    <w:tmpl w:val="32C4DAC4"/>
    <w:lvl w:ilvl="0" w:tplc="1BE8ECC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F30A97A">
      <w:numFmt w:val="decimal"/>
      <w:lvlText w:val=""/>
      <w:lvlJc w:val="left"/>
      <w:pPr>
        <w:ind w:left="0" w:firstLine="0"/>
      </w:pPr>
    </w:lvl>
    <w:lvl w:ilvl="2" w:tplc="2B2CA310">
      <w:numFmt w:val="decimal"/>
      <w:lvlText w:val=""/>
      <w:lvlJc w:val="left"/>
      <w:pPr>
        <w:ind w:left="0" w:firstLine="0"/>
      </w:pPr>
    </w:lvl>
    <w:lvl w:ilvl="3" w:tplc="44A60FA8">
      <w:numFmt w:val="decimal"/>
      <w:lvlText w:val=""/>
      <w:lvlJc w:val="left"/>
      <w:pPr>
        <w:ind w:left="0" w:firstLine="0"/>
      </w:pPr>
    </w:lvl>
    <w:lvl w:ilvl="4" w:tplc="F4109D46">
      <w:numFmt w:val="decimal"/>
      <w:lvlText w:val=""/>
      <w:lvlJc w:val="left"/>
      <w:pPr>
        <w:ind w:left="0" w:firstLine="0"/>
      </w:pPr>
    </w:lvl>
    <w:lvl w:ilvl="5" w:tplc="2410F430">
      <w:numFmt w:val="decimal"/>
      <w:lvlText w:val=""/>
      <w:lvlJc w:val="left"/>
      <w:pPr>
        <w:ind w:left="0" w:firstLine="0"/>
      </w:pPr>
    </w:lvl>
    <w:lvl w:ilvl="6" w:tplc="A022C85C">
      <w:numFmt w:val="decimal"/>
      <w:lvlText w:val=""/>
      <w:lvlJc w:val="left"/>
      <w:pPr>
        <w:ind w:left="0" w:firstLine="0"/>
      </w:pPr>
    </w:lvl>
    <w:lvl w:ilvl="7" w:tplc="26D8AEDE">
      <w:numFmt w:val="decimal"/>
      <w:lvlText w:val=""/>
      <w:lvlJc w:val="left"/>
      <w:pPr>
        <w:ind w:left="0" w:firstLine="0"/>
      </w:pPr>
    </w:lvl>
    <w:lvl w:ilvl="8" w:tplc="FB9AF47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7E1368"/>
    <w:multiLevelType w:val="hybridMultilevel"/>
    <w:tmpl w:val="631476C2"/>
    <w:lvl w:ilvl="0" w:tplc="4FF0409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2DCE93A">
      <w:numFmt w:val="decimal"/>
      <w:lvlText w:val=""/>
      <w:lvlJc w:val="left"/>
      <w:pPr>
        <w:ind w:left="0" w:firstLine="0"/>
      </w:pPr>
    </w:lvl>
    <w:lvl w:ilvl="2" w:tplc="1244F9B8">
      <w:numFmt w:val="decimal"/>
      <w:lvlText w:val=""/>
      <w:lvlJc w:val="left"/>
      <w:pPr>
        <w:ind w:left="0" w:firstLine="0"/>
      </w:pPr>
    </w:lvl>
    <w:lvl w:ilvl="3" w:tplc="8EC6D2D8">
      <w:numFmt w:val="decimal"/>
      <w:lvlText w:val=""/>
      <w:lvlJc w:val="left"/>
      <w:pPr>
        <w:ind w:left="0" w:firstLine="0"/>
      </w:pPr>
    </w:lvl>
    <w:lvl w:ilvl="4" w:tplc="6874B024">
      <w:numFmt w:val="decimal"/>
      <w:lvlText w:val=""/>
      <w:lvlJc w:val="left"/>
      <w:pPr>
        <w:ind w:left="0" w:firstLine="0"/>
      </w:pPr>
    </w:lvl>
    <w:lvl w:ilvl="5" w:tplc="CC50CD3E">
      <w:numFmt w:val="decimal"/>
      <w:lvlText w:val=""/>
      <w:lvlJc w:val="left"/>
      <w:pPr>
        <w:ind w:left="0" w:firstLine="0"/>
      </w:pPr>
    </w:lvl>
    <w:lvl w:ilvl="6" w:tplc="488A43DE">
      <w:numFmt w:val="decimal"/>
      <w:lvlText w:val=""/>
      <w:lvlJc w:val="left"/>
      <w:pPr>
        <w:ind w:left="0" w:firstLine="0"/>
      </w:pPr>
    </w:lvl>
    <w:lvl w:ilvl="7" w:tplc="080AB6F6">
      <w:numFmt w:val="decimal"/>
      <w:lvlText w:val=""/>
      <w:lvlJc w:val="left"/>
      <w:pPr>
        <w:ind w:left="0" w:firstLine="0"/>
      </w:pPr>
    </w:lvl>
    <w:lvl w:ilvl="8" w:tplc="A2EA868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955423"/>
    <w:multiLevelType w:val="hybridMultilevel"/>
    <w:tmpl w:val="32BCE828"/>
    <w:lvl w:ilvl="0" w:tplc="07A6DE7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B6E75C2">
      <w:numFmt w:val="decimal"/>
      <w:lvlText w:val=""/>
      <w:lvlJc w:val="left"/>
      <w:pPr>
        <w:ind w:left="0" w:firstLine="0"/>
      </w:pPr>
    </w:lvl>
    <w:lvl w:ilvl="2" w:tplc="3182C3DA">
      <w:numFmt w:val="decimal"/>
      <w:lvlText w:val=""/>
      <w:lvlJc w:val="left"/>
      <w:pPr>
        <w:ind w:left="0" w:firstLine="0"/>
      </w:pPr>
    </w:lvl>
    <w:lvl w:ilvl="3" w:tplc="0F3A8C08">
      <w:numFmt w:val="decimal"/>
      <w:lvlText w:val=""/>
      <w:lvlJc w:val="left"/>
      <w:pPr>
        <w:ind w:left="0" w:firstLine="0"/>
      </w:pPr>
    </w:lvl>
    <w:lvl w:ilvl="4" w:tplc="98BA8B3A">
      <w:numFmt w:val="decimal"/>
      <w:lvlText w:val=""/>
      <w:lvlJc w:val="left"/>
      <w:pPr>
        <w:ind w:left="0" w:firstLine="0"/>
      </w:pPr>
    </w:lvl>
    <w:lvl w:ilvl="5" w:tplc="AFFE2308">
      <w:numFmt w:val="decimal"/>
      <w:lvlText w:val=""/>
      <w:lvlJc w:val="left"/>
      <w:pPr>
        <w:ind w:left="0" w:firstLine="0"/>
      </w:pPr>
    </w:lvl>
    <w:lvl w:ilvl="6" w:tplc="35320E62">
      <w:numFmt w:val="decimal"/>
      <w:lvlText w:val=""/>
      <w:lvlJc w:val="left"/>
      <w:pPr>
        <w:ind w:left="0" w:firstLine="0"/>
      </w:pPr>
    </w:lvl>
    <w:lvl w:ilvl="7" w:tplc="07189F5E">
      <w:numFmt w:val="decimal"/>
      <w:lvlText w:val=""/>
      <w:lvlJc w:val="left"/>
      <w:pPr>
        <w:ind w:left="0" w:firstLine="0"/>
      </w:pPr>
    </w:lvl>
    <w:lvl w:ilvl="8" w:tplc="72C2FA9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690037B"/>
    <w:multiLevelType w:val="hybridMultilevel"/>
    <w:tmpl w:val="63E01110"/>
    <w:lvl w:ilvl="0" w:tplc="F6AE0DDE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AC859FA">
      <w:numFmt w:val="decimal"/>
      <w:lvlText w:val=""/>
      <w:lvlJc w:val="left"/>
      <w:pPr>
        <w:ind w:left="0" w:firstLine="0"/>
      </w:pPr>
    </w:lvl>
    <w:lvl w:ilvl="2" w:tplc="60668BFC">
      <w:numFmt w:val="decimal"/>
      <w:lvlText w:val=""/>
      <w:lvlJc w:val="left"/>
      <w:pPr>
        <w:ind w:left="0" w:firstLine="0"/>
      </w:pPr>
    </w:lvl>
    <w:lvl w:ilvl="3" w:tplc="E3828DCE">
      <w:numFmt w:val="decimal"/>
      <w:lvlText w:val=""/>
      <w:lvlJc w:val="left"/>
      <w:pPr>
        <w:ind w:left="0" w:firstLine="0"/>
      </w:pPr>
    </w:lvl>
    <w:lvl w:ilvl="4" w:tplc="A7643F0A">
      <w:numFmt w:val="decimal"/>
      <w:lvlText w:val=""/>
      <w:lvlJc w:val="left"/>
      <w:pPr>
        <w:ind w:left="0" w:firstLine="0"/>
      </w:pPr>
    </w:lvl>
    <w:lvl w:ilvl="5" w:tplc="C0AC2FF6">
      <w:numFmt w:val="decimal"/>
      <w:lvlText w:val=""/>
      <w:lvlJc w:val="left"/>
      <w:pPr>
        <w:ind w:left="0" w:firstLine="0"/>
      </w:pPr>
    </w:lvl>
    <w:lvl w:ilvl="6" w:tplc="3810349A">
      <w:numFmt w:val="decimal"/>
      <w:lvlText w:val=""/>
      <w:lvlJc w:val="left"/>
      <w:pPr>
        <w:ind w:left="0" w:firstLine="0"/>
      </w:pPr>
    </w:lvl>
    <w:lvl w:ilvl="7" w:tplc="51D0F092">
      <w:numFmt w:val="decimal"/>
      <w:lvlText w:val=""/>
      <w:lvlJc w:val="left"/>
      <w:pPr>
        <w:ind w:left="0" w:firstLine="0"/>
      </w:pPr>
    </w:lvl>
    <w:lvl w:ilvl="8" w:tplc="A688471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6B45EEC"/>
    <w:multiLevelType w:val="hybridMultilevel"/>
    <w:tmpl w:val="BE125760"/>
    <w:lvl w:ilvl="0" w:tplc="8746F1FC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4B62984">
      <w:numFmt w:val="decimal"/>
      <w:lvlText w:val=""/>
      <w:lvlJc w:val="left"/>
      <w:pPr>
        <w:ind w:left="0" w:firstLine="0"/>
      </w:pPr>
    </w:lvl>
    <w:lvl w:ilvl="2" w:tplc="EF9CFA0C">
      <w:numFmt w:val="decimal"/>
      <w:lvlText w:val=""/>
      <w:lvlJc w:val="left"/>
      <w:pPr>
        <w:ind w:left="0" w:firstLine="0"/>
      </w:pPr>
    </w:lvl>
    <w:lvl w:ilvl="3" w:tplc="40740680">
      <w:numFmt w:val="decimal"/>
      <w:lvlText w:val=""/>
      <w:lvlJc w:val="left"/>
      <w:pPr>
        <w:ind w:left="0" w:firstLine="0"/>
      </w:pPr>
    </w:lvl>
    <w:lvl w:ilvl="4" w:tplc="C3A4E50E">
      <w:numFmt w:val="decimal"/>
      <w:lvlText w:val=""/>
      <w:lvlJc w:val="left"/>
      <w:pPr>
        <w:ind w:left="0" w:firstLine="0"/>
      </w:pPr>
    </w:lvl>
    <w:lvl w:ilvl="5" w:tplc="FD00A41E">
      <w:numFmt w:val="decimal"/>
      <w:lvlText w:val=""/>
      <w:lvlJc w:val="left"/>
      <w:pPr>
        <w:ind w:left="0" w:firstLine="0"/>
      </w:pPr>
    </w:lvl>
    <w:lvl w:ilvl="6" w:tplc="9EE43128">
      <w:numFmt w:val="decimal"/>
      <w:lvlText w:val=""/>
      <w:lvlJc w:val="left"/>
      <w:pPr>
        <w:ind w:left="0" w:firstLine="0"/>
      </w:pPr>
    </w:lvl>
    <w:lvl w:ilvl="7" w:tplc="3204363E">
      <w:numFmt w:val="decimal"/>
      <w:lvlText w:val=""/>
      <w:lvlJc w:val="left"/>
      <w:pPr>
        <w:ind w:left="0" w:firstLine="0"/>
      </w:pPr>
    </w:lvl>
    <w:lvl w:ilvl="8" w:tplc="645464C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7086C52"/>
    <w:multiLevelType w:val="hybridMultilevel"/>
    <w:tmpl w:val="8474D72E"/>
    <w:lvl w:ilvl="0" w:tplc="B0320CCE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11EC938">
      <w:numFmt w:val="decimal"/>
      <w:lvlText w:val=""/>
      <w:lvlJc w:val="left"/>
      <w:pPr>
        <w:ind w:left="0" w:firstLine="0"/>
      </w:pPr>
    </w:lvl>
    <w:lvl w:ilvl="2" w:tplc="15ACDF08">
      <w:numFmt w:val="decimal"/>
      <w:lvlText w:val=""/>
      <w:lvlJc w:val="left"/>
      <w:pPr>
        <w:ind w:left="0" w:firstLine="0"/>
      </w:pPr>
    </w:lvl>
    <w:lvl w:ilvl="3" w:tplc="BAE6C02C">
      <w:numFmt w:val="decimal"/>
      <w:lvlText w:val=""/>
      <w:lvlJc w:val="left"/>
      <w:pPr>
        <w:ind w:left="0" w:firstLine="0"/>
      </w:pPr>
    </w:lvl>
    <w:lvl w:ilvl="4" w:tplc="140A0B1E">
      <w:numFmt w:val="decimal"/>
      <w:lvlText w:val=""/>
      <w:lvlJc w:val="left"/>
      <w:pPr>
        <w:ind w:left="0" w:firstLine="0"/>
      </w:pPr>
    </w:lvl>
    <w:lvl w:ilvl="5" w:tplc="C1E4C7A0">
      <w:numFmt w:val="decimal"/>
      <w:lvlText w:val=""/>
      <w:lvlJc w:val="left"/>
      <w:pPr>
        <w:ind w:left="0" w:firstLine="0"/>
      </w:pPr>
    </w:lvl>
    <w:lvl w:ilvl="6" w:tplc="02466E60">
      <w:numFmt w:val="decimal"/>
      <w:lvlText w:val=""/>
      <w:lvlJc w:val="left"/>
      <w:pPr>
        <w:ind w:left="0" w:firstLine="0"/>
      </w:pPr>
    </w:lvl>
    <w:lvl w:ilvl="7" w:tplc="FB6E4228">
      <w:numFmt w:val="decimal"/>
      <w:lvlText w:val=""/>
      <w:lvlJc w:val="left"/>
      <w:pPr>
        <w:ind w:left="0" w:firstLine="0"/>
      </w:pPr>
    </w:lvl>
    <w:lvl w:ilvl="8" w:tplc="4810E9F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713080B"/>
    <w:multiLevelType w:val="hybridMultilevel"/>
    <w:tmpl w:val="770A5B6A"/>
    <w:lvl w:ilvl="0" w:tplc="561CE788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D92A090">
      <w:numFmt w:val="decimal"/>
      <w:lvlText w:val=""/>
      <w:lvlJc w:val="left"/>
      <w:pPr>
        <w:ind w:left="0" w:firstLine="0"/>
      </w:pPr>
    </w:lvl>
    <w:lvl w:ilvl="2" w:tplc="4418BE20">
      <w:numFmt w:val="decimal"/>
      <w:lvlText w:val=""/>
      <w:lvlJc w:val="left"/>
      <w:pPr>
        <w:ind w:left="0" w:firstLine="0"/>
      </w:pPr>
    </w:lvl>
    <w:lvl w:ilvl="3" w:tplc="6DA495AC">
      <w:numFmt w:val="decimal"/>
      <w:lvlText w:val=""/>
      <w:lvlJc w:val="left"/>
      <w:pPr>
        <w:ind w:left="0" w:firstLine="0"/>
      </w:pPr>
    </w:lvl>
    <w:lvl w:ilvl="4" w:tplc="85AC8CDE">
      <w:numFmt w:val="decimal"/>
      <w:lvlText w:val=""/>
      <w:lvlJc w:val="left"/>
      <w:pPr>
        <w:ind w:left="0" w:firstLine="0"/>
      </w:pPr>
    </w:lvl>
    <w:lvl w:ilvl="5" w:tplc="A3BE41B4">
      <w:numFmt w:val="decimal"/>
      <w:lvlText w:val=""/>
      <w:lvlJc w:val="left"/>
      <w:pPr>
        <w:ind w:left="0" w:firstLine="0"/>
      </w:pPr>
    </w:lvl>
    <w:lvl w:ilvl="6" w:tplc="0F268A90">
      <w:numFmt w:val="decimal"/>
      <w:lvlText w:val=""/>
      <w:lvlJc w:val="left"/>
      <w:pPr>
        <w:ind w:left="0" w:firstLine="0"/>
      </w:pPr>
    </w:lvl>
    <w:lvl w:ilvl="7" w:tplc="40B49766">
      <w:numFmt w:val="decimal"/>
      <w:lvlText w:val=""/>
      <w:lvlJc w:val="left"/>
      <w:pPr>
        <w:ind w:left="0" w:firstLine="0"/>
      </w:pPr>
    </w:lvl>
    <w:lvl w:ilvl="8" w:tplc="C984442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A2A2375"/>
    <w:multiLevelType w:val="hybridMultilevel"/>
    <w:tmpl w:val="D458BFD0"/>
    <w:lvl w:ilvl="0" w:tplc="1D40789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D267F4">
      <w:numFmt w:val="decimal"/>
      <w:lvlText w:val=""/>
      <w:lvlJc w:val="left"/>
      <w:pPr>
        <w:ind w:left="0" w:firstLine="0"/>
      </w:pPr>
    </w:lvl>
    <w:lvl w:ilvl="2" w:tplc="60C86170">
      <w:numFmt w:val="decimal"/>
      <w:lvlText w:val=""/>
      <w:lvlJc w:val="left"/>
      <w:pPr>
        <w:ind w:left="0" w:firstLine="0"/>
      </w:pPr>
    </w:lvl>
    <w:lvl w:ilvl="3" w:tplc="7804AE7A">
      <w:numFmt w:val="decimal"/>
      <w:lvlText w:val=""/>
      <w:lvlJc w:val="left"/>
      <w:pPr>
        <w:ind w:left="0" w:firstLine="0"/>
      </w:pPr>
    </w:lvl>
    <w:lvl w:ilvl="4" w:tplc="19A64830">
      <w:numFmt w:val="decimal"/>
      <w:lvlText w:val=""/>
      <w:lvlJc w:val="left"/>
      <w:pPr>
        <w:ind w:left="0" w:firstLine="0"/>
      </w:pPr>
    </w:lvl>
    <w:lvl w:ilvl="5" w:tplc="DBCA8D56">
      <w:numFmt w:val="decimal"/>
      <w:lvlText w:val=""/>
      <w:lvlJc w:val="left"/>
      <w:pPr>
        <w:ind w:left="0" w:firstLine="0"/>
      </w:pPr>
    </w:lvl>
    <w:lvl w:ilvl="6" w:tplc="C1F4593C">
      <w:numFmt w:val="decimal"/>
      <w:lvlText w:val=""/>
      <w:lvlJc w:val="left"/>
      <w:pPr>
        <w:ind w:left="0" w:firstLine="0"/>
      </w:pPr>
    </w:lvl>
    <w:lvl w:ilvl="7" w:tplc="BAD049B2">
      <w:numFmt w:val="decimal"/>
      <w:lvlText w:val=""/>
      <w:lvlJc w:val="left"/>
      <w:pPr>
        <w:ind w:left="0" w:firstLine="0"/>
      </w:pPr>
    </w:lvl>
    <w:lvl w:ilvl="8" w:tplc="7E46CBB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E4C1CA9"/>
    <w:multiLevelType w:val="hybridMultilevel"/>
    <w:tmpl w:val="6B644EAE"/>
    <w:lvl w:ilvl="0" w:tplc="CAC8D08E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62EC5A">
      <w:numFmt w:val="decimal"/>
      <w:lvlText w:val=""/>
      <w:lvlJc w:val="left"/>
      <w:pPr>
        <w:ind w:left="0" w:firstLine="0"/>
      </w:pPr>
    </w:lvl>
    <w:lvl w:ilvl="2" w:tplc="BC4AE6EA">
      <w:numFmt w:val="decimal"/>
      <w:lvlText w:val=""/>
      <w:lvlJc w:val="left"/>
      <w:pPr>
        <w:ind w:left="0" w:firstLine="0"/>
      </w:pPr>
    </w:lvl>
    <w:lvl w:ilvl="3" w:tplc="620CE0AA">
      <w:numFmt w:val="decimal"/>
      <w:lvlText w:val=""/>
      <w:lvlJc w:val="left"/>
      <w:pPr>
        <w:ind w:left="0" w:firstLine="0"/>
      </w:pPr>
    </w:lvl>
    <w:lvl w:ilvl="4" w:tplc="5C6C1A52">
      <w:numFmt w:val="decimal"/>
      <w:lvlText w:val=""/>
      <w:lvlJc w:val="left"/>
      <w:pPr>
        <w:ind w:left="0" w:firstLine="0"/>
      </w:pPr>
    </w:lvl>
    <w:lvl w:ilvl="5" w:tplc="327ADB2E">
      <w:numFmt w:val="decimal"/>
      <w:lvlText w:val=""/>
      <w:lvlJc w:val="left"/>
      <w:pPr>
        <w:ind w:left="0" w:firstLine="0"/>
      </w:pPr>
    </w:lvl>
    <w:lvl w:ilvl="6" w:tplc="F9CCB1F6">
      <w:numFmt w:val="decimal"/>
      <w:lvlText w:val=""/>
      <w:lvlJc w:val="left"/>
      <w:pPr>
        <w:ind w:left="0" w:firstLine="0"/>
      </w:pPr>
    </w:lvl>
    <w:lvl w:ilvl="7" w:tplc="C9AC5F5E">
      <w:numFmt w:val="decimal"/>
      <w:lvlText w:val=""/>
      <w:lvlJc w:val="left"/>
      <w:pPr>
        <w:ind w:left="0" w:firstLine="0"/>
      </w:pPr>
    </w:lvl>
    <w:lvl w:ilvl="8" w:tplc="1BFCE86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F91601A"/>
    <w:multiLevelType w:val="hybridMultilevel"/>
    <w:tmpl w:val="31641A8A"/>
    <w:lvl w:ilvl="0" w:tplc="9814D15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A603B8E">
      <w:numFmt w:val="decimal"/>
      <w:lvlText w:val=""/>
      <w:lvlJc w:val="left"/>
      <w:pPr>
        <w:ind w:left="0" w:firstLine="0"/>
      </w:pPr>
    </w:lvl>
    <w:lvl w:ilvl="2" w:tplc="380A5104">
      <w:numFmt w:val="decimal"/>
      <w:lvlText w:val=""/>
      <w:lvlJc w:val="left"/>
      <w:pPr>
        <w:ind w:left="0" w:firstLine="0"/>
      </w:pPr>
    </w:lvl>
    <w:lvl w:ilvl="3" w:tplc="7FA20FBE">
      <w:numFmt w:val="decimal"/>
      <w:lvlText w:val=""/>
      <w:lvlJc w:val="left"/>
      <w:pPr>
        <w:ind w:left="0" w:firstLine="0"/>
      </w:pPr>
    </w:lvl>
    <w:lvl w:ilvl="4" w:tplc="44D2AA86">
      <w:numFmt w:val="decimal"/>
      <w:lvlText w:val=""/>
      <w:lvlJc w:val="left"/>
      <w:pPr>
        <w:ind w:left="0" w:firstLine="0"/>
      </w:pPr>
    </w:lvl>
    <w:lvl w:ilvl="5" w:tplc="73F4F1A2">
      <w:numFmt w:val="decimal"/>
      <w:lvlText w:val=""/>
      <w:lvlJc w:val="left"/>
      <w:pPr>
        <w:ind w:left="0" w:firstLine="0"/>
      </w:pPr>
    </w:lvl>
    <w:lvl w:ilvl="6" w:tplc="5FFE1444">
      <w:numFmt w:val="decimal"/>
      <w:lvlText w:val=""/>
      <w:lvlJc w:val="left"/>
      <w:pPr>
        <w:ind w:left="0" w:firstLine="0"/>
      </w:pPr>
    </w:lvl>
    <w:lvl w:ilvl="7" w:tplc="D4602608">
      <w:numFmt w:val="decimal"/>
      <w:lvlText w:val=""/>
      <w:lvlJc w:val="left"/>
      <w:pPr>
        <w:ind w:left="0" w:firstLine="0"/>
      </w:pPr>
    </w:lvl>
    <w:lvl w:ilvl="8" w:tplc="679E7F1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FC17F4C"/>
    <w:multiLevelType w:val="hybridMultilevel"/>
    <w:tmpl w:val="96F0F9D6"/>
    <w:lvl w:ilvl="0" w:tplc="27B4AB32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3CECE86">
      <w:numFmt w:val="decimal"/>
      <w:lvlText w:val=""/>
      <w:lvlJc w:val="left"/>
      <w:pPr>
        <w:ind w:left="0" w:firstLine="0"/>
      </w:pPr>
    </w:lvl>
    <w:lvl w:ilvl="2" w:tplc="A52AD73E">
      <w:numFmt w:val="decimal"/>
      <w:lvlText w:val=""/>
      <w:lvlJc w:val="left"/>
      <w:pPr>
        <w:ind w:left="0" w:firstLine="0"/>
      </w:pPr>
    </w:lvl>
    <w:lvl w:ilvl="3" w:tplc="0CFECB6A">
      <w:numFmt w:val="decimal"/>
      <w:lvlText w:val=""/>
      <w:lvlJc w:val="left"/>
      <w:pPr>
        <w:ind w:left="0" w:firstLine="0"/>
      </w:pPr>
    </w:lvl>
    <w:lvl w:ilvl="4" w:tplc="55ECCA98">
      <w:numFmt w:val="decimal"/>
      <w:lvlText w:val=""/>
      <w:lvlJc w:val="left"/>
      <w:pPr>
        <w:ind w:left="0" w:firstLine="0"/>
      </w:pPr>
    </w:lvl>
    <w:lvl w:ilvl="5" w:tplc="CBF89F2A">
      <w:numFmt w:val="decimal"/>
      <w:lvlText w:val=""/>
      <w:lvlJc w:val="left"/>
      <w:pPr>
        <w:ind w:left="0" w:firstLine="0"/>
      </w:pPr>
    </w:lvl>
    <w:lvl w:ilvl="6" w:tplc="79762F82">
      <w:numFmt w:val="decimal"/>
      <w:lvlText w:val=""/>
      <w:lvlJc w:val="left"/>
      <w:pPr>
        <w:ind w:left="0" w:firstLine="0"/>
      </w:pPr>
    </w:lvl>
    <w:lvl w:ilvl="7" w:tplc="D576BD3A">
      <w:numFmt w:val="decimal"/>
      <w:lvlText w:val=""/>
      <w:lvlJc w:val="left"/>
      <w:pPr>
        <w:ind w:left="0" w:firstLine="0"/>
      </w:pPr>
    </w:lvl>
    <w:lvl w:ilvl="8" w:tplc="12628BB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025038B"/>
    <w:multiLevelType w:val="hybridMultilevel"/>
    <w:tmpl w:val="4D56346A"/>
    <w:lvl w:ilvl="0" w:tplc="54E082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D45FA"/>
    <w:multiLevelType w:val="hybridMultilevel"/>
    <w:tmpl w:val="A134C8CC"/>
    <w:lvl w:ilvl="0" w:tplc="C2E668A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B72291C">
      <w:numFmt w:val="decimal"/>
      <w:lvlText w:val=""/>
      <w:lvlJc w:val="left"/>
      <w:pPr>
        <w:ind w:left="0" w:firstLine="0"/>
      </w:pPr>
    </w:lvl>
    <w:lvl w:ilvl="2" w:tplc="7D407840">
      <w:numFmt w:val="decimal"/>
      <w:lvlText w:val=""/>
      <w:lvlJc w:val="left"/>
      <w:pPr>
        <w:ind w:left="0" w:firstLine="0"/>
      </w:pPr>
    </w:lvl>
    <w:lvl w:ilvl="3" w:tplc="D2243D06">
      <w:numFmt w:val="decimal"/>
      <w:lvlText w:val=""/>
      <w:lvlJc w:val="left"/>
      <w:pPr>
        <w:ind w:left="0" w:firstLine="0"/>
      </w:pPr>
    </w:lvl>
    <w:lvl w:ilvl="4" w:tplc="6DB41DD0">
      <w:numFmt w:val="decimal"/>
      <w:lvlText w:val=""/>
      <w:lvlJc w:val="left"/>
      <w:pPr>
        <w:ind w:left="0" w:firstLine="0"/>
      </w:pPr>
    </w:lvl>
    <w:lvl w:ilvl="5" w:tplc="12768B90">
      <w:numFmt w:val="decimal"/>
      <w:lvlText w:val=""/>
      <w:lvlJc w:val="left"/>
      <w:pPr>
        <w:ind w:left="0" w:firstLine="0"/>
      </w:pPr>
    </w:lvl>
    <w:lvl w:ilvl="6" w:tplc="795092FC">
      <w:numFmt w:val="decimal"/>
      <w:lvlText w:val=""/>
      <w:lvlJc w:val="left"/>
      <w:pPr>
        <w:ind w:left="0" w:firstLine="0"/>
      </w:pPr>
    </w:lvl>
    <w:lvl w:ilvl="7" w:tplc="3DC4E64E">
      <w:numFmt w:val="decimal"/>
      <w:lvlText w:val=""/>
      <w:lvlJc w:val="left"/>
      <w:pPr>
        <w:ind w:left="0" w:firstLine="0"/>
      </w:pPr>
    </w:lvl>
    <w:lvl w:ilvl="8" w:tplc="E0828AF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20F745E"/>
    <w:multiLevelType w:val="hybridMultilevel"/>
    <w:tmpl w:val="FF30678E"/>
    <w:lvl w:ilvl="0" w:tplc="08C6EBDE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1C63208">
      <w:numFmt w:val="decimal"/>
      <w:lvlText w:val=""/>
      <w:lvlJc w:val="left"/>
      <w:pPr>
        <w:ind w:left="0" w:firstLine="0"/>
      </w:pPr>
    </w:lvl>
    <w:lvl w:ilvl="2" w:tplc="A9A6D208">
      <w:numFmt w:val="decimal"/>
      <w:lvlText w:val=""/>
      <w:lvlJc w:val="left"/>
      <w:pPr>
        <w:ind w:left="0" w:firstLine="0"/>
      </w:pPr>
    </w:lvl>
    <w:lvl w:ilvl="3" w:tplc="1AF0ADC6">
      <w:numFmt w:val="decimal"/>
      <w:lvlText w:val=""/>
      <w:lvlJc w:val="left"/>
      <w:pPr>
        <w:ind w:left="0" w:firstLine="0"/>
      </w:pPr>
    </w:lvl>
    <w:lvl w:ilvl="4" w:tplc="F446E3E6">
      <w:numFmt w:val="decimal"/>
      <w:lvlText w:val=""/>
      <w:lvlJc w:val="left"/>
      <w:pPr>
        <w:ind w:left="0" w:firstLine="0"/>
      </w:pPr>
    </w:lvl>
    <w:lvl w:ilvl="5" w:tplc="81AC17F2">
      <w:numFmt w:val="decimal"/>
      <w:lvlText w:val=""/>
      <w:lvlJc w:val="left"/>
      <w:pPr>
        <w:ind w:left="0" w:firstLine="0"/>
      </w:pPr>
    </w:lvl>
    <w:lvl w:ilvl="6" w:tplc="E8F6D008">
      <w:numFmt w:val="decimal"/>
      <w:lvlText w:val=""/>
      <w:lvlJc w:val="left"/>
      <w:pPr>
        <w:ind w:left="0" w:firstLine="0"/>
      </w:pPr>
    </w:lvl>
    <w:lvl w:ilvl="7" w:tplc="6460545E">
      <w:numFmt w:val="decimal"/>
      <w:lvlText w:val=""/>
      <w:lvlJc w:val="left"/>
      <w:pPr>
        <w:ind w:left="0" w:firstLine="0"/>
      </w:pPr>
    </w:lvl>
    <w:lvl w:ilvl="8" w:tplc="F17EFE7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4FF2BD6"/>
    <w:multiLevelType w:val="hybridMultilevel"/>
    <w:tmpl w:val="D7FA1FD4"/>
    <w:lvl w:ilvl="0" w:tplc="6316C654">
      <w:start w:val="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E3A8710">
      <w:numFmt w:val="decimal"/>
      <w:lvlText w:val=""/>
      <w:lvlJc w:val="left"/>
      <w:pPr>
        <w:ind w:left="0" w:firstLine="0"/>
      </w:pPr>
    </w:lvl>
    <w:lvl w:ilvl="2" w:tplc="ECF89FA2">
      <w:numFmt w:val="decimal"/>
      <w:lvlText w:val=""/>
      <w:lvlJc w:val="left"/>
      <w:pPr>
        <w:ind w:left="0" w:firstLine="0"/>
      </w:pPr>
    </w:lvl>
    <w:lvl w:ilvl="3" w:tplc="ABD0ED4E">
      <w:numFmt w:val="decimal"/>
      <w:lvlText w:val=""/>
      <w:lvlJc w:val="left"/>
      <w:pPr>
        <w:ind w:left="0" w:firstLine="0"/>
      </w:pPr>
    </w:lvl>
    <w:lvl w:ilvl="4" w:tplc="787495DC">
      <w:numFmt w:val="decimal"/>
      <w:lvlText w:val=""/>
      <w:lvlJc w:val="left"/>
      <w:pPr>
        <w:ind w:left="0" w:firstLine="0"/>
      </w:pPr>
    </w:lvl>
    <w:lvl w:ilvl="5" w:tplc="94D060DE">
      <w:numFmt w:val="decimal"/>
      <w:lvlText w:val=""/>
      <w:lvlJc w:val="left"/>
      <w:pPr>
        <w:ind w:left="0" w:firstLine="0"/>
      </w:pPr>
    </w:lvl>
    <w:lvl w:ilvl="6" w:tplc="C1881132">
      <w:numFmt w:val="decimal"/>
      <w:lvlText w:val=""/>
      <w:lvlJc w:val="left"/>
      <w:pPr>
        <w:ind w:left="0" w:firstLine="0"/>
      </w:pPr>
    </w:lvl>
    <w:lvl w:ilvl="7" w:tplc="046E684A">
      <w:numFmt w:val="decimal"/>
      <w:lvlText w:val=""/>
      <w:lvlJc w:val="left"/>
      <w:pPr>
        <w:ind w:left="0" w:firstLine="0"/>
      </w:pPr>
    </w:lvl>
    <w:lvl w:ilvl="8" w:tplc="782E08A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59F1677"/>
    <w:multiLevelType w:val="hybridMultilevel"/>
    <w:tmpl w:val="F0A8FFBC"/>
    <w:lvl w:ilvl="0" w:tplc="84BA5B3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D8ABE8">
      <w:numFmt w:val="decimal"/>
      <w:lvlText w:val=""/>
      <w:lvlJc w:val="left"/>
      <w:pPr>
        <w:ind w:left="0" w:firstLine="0"/>
      </w:pPr>
    </w:lvl>
    <w:lvl w:ilvl="2" w:tplc="6B3A0F12">
      <w:numFmt w:val="decimal"/>
      <w:lvlText w:val=""/>
      <w:lvlJc w:val="left"/>
      <w:pPr>
        <w:ind w:left="0" w:firstLine="0"/>
      </w:pPr>
    </w:lvl>
    <w:lvl w:ilvl="3" w:tplc="9A9E437E">
      <w:numFmt w:val="decimal"/>
      <w:lvlText w:val=""/>
      <w:lvlJc w:val="left"/>
      <w:pPr>
        <w:ind w:left="0" w:firstLine="0"/>
      </w:pPr>
    </w:lvl>
    <w:lvl w:ilvl="4" w:tplc="BCC2D3B0">
      <w:numFmt w:val="decimal"/>
      <w:lvlText w:val=""/>
      <w:lvlJc w:val="left"/>
      <w:pPr>
        <w:ind w:left="0" w:firstLine="0"/>
      </w:pPr>
    </w:lvl>
    <w:lvl w:ilvl="5" w:tplc="B9602C00">
      <w:numFmt w:val="decimal"/>
      <w:lvlText w:val=""/>
      <w:lvlJc w:val="left"/>
      <w:pPr>
        <w:ind w:left="0" w:firstLine="0"/>
      </w:pPr>
    </w:lvl>
    <w:lvl w:ilvl="6" w:tplc="77B28C82">
      <w:numFmt w:val="decimal"/>
      <w:lvlText w:val=""/>
      <w:lvlJc w:val="left"/>
      <w:pPr>
        <w:ind w:left="0" w:firstLine="0"/>
      </w:pPr>
    </w:lvl>
    <w:lvl w:ilvl="7" w:tplc="F3606CA4">
      <w:numFmt w:val="decimal"/>
      <w:lvlText w:val=""/>
      <w:lvlJc w:val="left"/>
      <w:pPr>
        <w:ind w:left="0" w:firstLine="0"/>
      </w:pPr>
    </w:lvl>
    <w:lvl w:ilvl="8" w:tplc="3574EBD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80538C7"/>
    <w:multiLevelType w:val="hybridMultilevel"/>
    <w:tmpl w:val="AD006024"/>
    <w:lvl w:ilvl="0" w:tplc="BBE00F5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49458E2">
      <w:numFmt w:val="decimal"/>
      <w:lvlText w:val=""/>
      <w:lvlJc w:val="left"/>
      <w:pPr>
        <w:ind w:left="0" w:firstLine="0"/>
      </w:pPr>
    </w:lvl>
    <w:lvl w:ilvl="2" w:tplc="609EE1A0">
      <w:numFmt w:val="decimal"/>
      <w:lvlText w:val=""/>
      <w:lvlJc w:val="left"/>
      <w:pPr>
        <w:ind w:left="0" w:firstLine="0"/>
      </w:pPr>
    </w:lvl>
    <w:lvl w:ilvl="3" w:tplc="516402E6">
      <w:numFmt w:val="decimal"/>
      <w:lvlText w:val=""/>
      <w:lvlJc w:val="left"/>
      <w:pPr>
        <w:ind w:left="0" w:firstLine="0"/>
      </w:pPr>
    </w:lvl>
    <w:lvl w:ilvl="4" w:tplc="ABE602C4">
      <w:numFmt w:val="decimal"/>
      <w:lvlText w:val=""/>
      <w:lvlJc w:val="left"/>
      <w:pPr>
        <w:ind w:left="0" w:firstLine="0"/>
      </w:pPr>
    </w:lvl>
    <w:lvl w:ilvl="5" w:tplc="71F0A488">
      <w:numFmt w:val="decimal"/>
      <w:lvlText w:val=""/>
      <w:lvlJc w:val="left"/>
      <w:pPr>
        <w:ind w:left="0" w:firstLine="0"/>
      </w:pPr>
    </w:lvl>
    <w:lvl w:ilvl="6" w:tplc="82A0A4B8">
      <w:numFmt w:val="decimal"/>
      <w:lvlText w:val=""/>
      <w:lvlJc w:val="left"/>
      <w:pPr>
        <w:ind w:left="0" w:firstLine="0"/>
      </w:pPr>
    </w:lvl>
    <w:lvl w:ilvl="7" w:tplc="D78CB1D4">
      <w:numFmt w:val="decimal"/>
      <w:lvlText w:val=""/>
      <w:lvlJc w:val="left"/>
      <w:pPr>
        <w:ind w:left="0" w:firstLine="0"/>
      </w:pPr>
    </w:lvl>
    <w:lvl w:ilvl="8" w:tplc="8D4CFD3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8DE25F8"/>
    <w:multiLevelType w:val="hybridMultilevel"/>
    <w:tmpl w:val="B872770A"/>
    <w:lvl w:ilvl="0" w:tplc="1F44F2B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87C7088">
      <w:numFmt w:val="decimal"/>
      <w:lvlText w:val=""/>
      <w:lvlJc w:val="left"/>
      <w:pPr>
        <w:ind w:left="0" w:firstLine="0"/>
      </w:pPr>
    </w:lvl>
    <w:lvl w:ilvl="2" w:tplc="9EC68662">
      <w:numFmt w:val="decimal"/>
      <w:lvlText w:val=""/>
      <w:lvlJc w:val="left"/>
      <w:pPr>
        <w:ind w:left="0" w:firstLine="0"/>
      </w:pPr>
    </w:lvl>
    <w:lvl w:ilvl="3" w:tplc="D4544C8A">
      <w:numFmt w:val="decimal"/>
      <w:lvlText w:val=""/>
      <w:lvlJc w:val="left"/>
      <w:pPr>
        <w:ind w:left="0" w:firstLine="0"/>
      </w:pPr>
    </w:lvl>
    <w:lvl w:ilvl="4" w:tplc="D7D47848">
      <w:numFmt w:val="decimal"/>
      <w:lvlText w:val=""/>
      <w:lvlJc w:val="left"/>
      <w:pPr>
        <w:ind w:left="0" w:firstLine="0"/>
      </w:pPr>
    </w:lvl>
    <w:lvl w:ilvl="5" w:tplc="E86C37AE">
      <w:numFmt w:val="decimal"/>
      <w:lvlText w:val=""/>
      <w:lvlJc w:val="left"/>
      <w:pPr>
        <w:ind w:left="0" w:firstLine="0"/>
      </w:pPr>
    </w:lvl>
    <w:lvl w:ilvl="6" w:tplc="5C4EA0EA">
      <w:numFmt w:val="decimal"/>
      <w:lvlText w:val=""/>
      <w:lvlJc w:val="left"/>
      <w:pPr>
        <w:ind w:left="0" w:firstLine="0"/>
      </w:pPr>
    </w:lvl>
    <w:lvl w:ilvl="7" w:tplc="CC0C8594">
      <w:numFmt w:val="decimal"/>
      <w:lvlText w:val=""/>
      <w:lvlJc w:val="left"/>
      <w:pPr>
        <w:ind w:left="0" w:firstLine="0"/>
      </w:pPr>
    </w:lvl>
    <w:lvl w:ilvl="8" w:tplc="0FAC987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97668D0"/>
    <w:multiLevelType w:val="hybridMultilevel"/>
    <w:tmpl w:val="7ED29F70"/>
    <w:lvl w:ilvl="0" w:tplc="FC285582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D645CEC">
      <w:numFmt w:val="decimal"/>
      <w:lvlText w:val=""/>
      <w:lvlJc w:val="left"/>
      <w:pPr>
        <w:ind w:left="0" w:firstLine="0"/>
      </w:pPr>
    </w:lvl>
    <w:lvl w:ilvl="2" w:tplc="3424C85E">
      <w:numFmt w:val="decimal"/>
      <w:lvlText w:val=""/>
      <w:lvlJc w:val="left"/>
      <w:pPr>
        <w:ind w:left="0" w:firstLine="0"/>
      </w:pPr>
    </w:lvl>
    <w:lvl w:ilvl="3" w:tplc="3B6C2206">
      <w:numFmt w:val="decimal"/>
      <w:lvlText w:val=""/>
      <w:lvlJc w:val="left"/>
      <w:pPr>
        <w:ind w:left="0" w:firstLine="0"/>
      </w:pPr>
    </w:lvl>
    <w:lvl w:ilvl="4" w:tplc="8D22BB56">
      <w:numFmt w:val="decimal"/>
      <w:lvlText w:val=""/>
      <w:lvlJc w:val="left"/>
      <w:pPr>
        <w:ind w:left="0" w:firstLine="0"/>
      </w:pPr>
    </w:lvl>
    <w:lvl w:ilvl="5" w:tplc="4E1CD7DA">
      <w:numFmt w:val="decimal"/>
      <w:lvlText w:val=""/>
      <w:lvlJc w:val="left"/>
      <w:pPr>
        <w:ind w:left="0" w:firstLine="0"/>
      </w:pPr>
    </w:lvl>
    <w:lvl w:ilvl="6" w:tplc="7AD01244">
      <w:numFmt w:val="decimal"/>
      <w:lvlText w:val=""/>
      <w:lvlJc w:val="left"/>
      <w:pPr>
        <w:ind w:left="0" w:firstLine="0"/>
      </w:pPr>
    </w:lvl>
    <w:lvl w:ilvl="7" w:tplc="0172B4E0">
      <w:numFmt w:val="decimal"/>
      <w:lvlText w:val=""/>
      <w:lvlJc w:val="left"/>
      <w:pPr>
        <w:ind w:left="0" w:firstLine="0"/>
      </w:pPr>
    </w:lvl>
    <w:lvl w:ilvl="8" w:tplc="A56EF70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1DB31D01"/>
    <w:multiLevelType w:val="hybridMultilevel"/>
    <w:tmpl w:val="B73E5D72"/>
    <w:lvl w:ilvl="0" w:tplc="469A121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</w:rPr>
    </w:lvl>
    <w:lvl w:ilvl="1" w:tplc="6A8E4DB2">
      <w:numFmt w:val="decimal"/>
      <w:lvlText w:val=""/>
      <w:lvlJc w:val="left"/>
      <w:pPr>
        <w:ind w:left="0" w:firstLine="0"/>
      </w:pPr>
    </w:lvl>
    <w:lvl w:ilvl="2" w:tplc="09B01F70">
      <w:numFmt w:val="decimal"/>
      <w:lvlText w:val=""/>
      <w:lvlJc w:val="left"/>
      <w:pPr>
        <w:ind w:left="0" w:firstLine="0"/>
      </w:pPr>
    </w:lvl>
    <w:lvl w:ilvl="3" w:tplc="4F1E82C6">
      <w:numFmt w:val="decimal"/>
      <w:lvlText w:val=""/>
      <w:lvlJc w:val="left"/>
      <w:pPr>
        <w:ind w:left="0" w:firstLine="0"/>
      </w:pPr>
    </w:lvl>
    <w:lvl w:ilvl="4" w:tplc="52B0C1A4">
      <w:numFmt w:val="decimal"/>
      <w:lvlText w:val=""/>
      <w:lvlJc w:val="left"/>
      <w:pPr>
        <w:ind w:left="0" w:firstLine="0"/>
      </w:pPr>
    </w:lvl>
    <w:lvl w:ilvl="5" w:tplc="4E8CD6E0">
      <w:numFmt w:val="decimal"/>
      <w:lvlText w:val=""/>
      <w:lvlJc w:val="left"/>
      <w:pPr>
        <w:ind w:left="0" w:firstLine="0"/>
      </w:pPr>
    </w:lvl>
    <w:lvl w:ilvl="6" w:tplc="F54615B6">
      <w:numFmt w:val="decimal"/>
      <w:lvlText w:val=""/>
      <w:lvlJc w:val="left"/>
      <w:pPr>
        <w:ind w:left="0" w:firstLine="0"/>
      </w:pPr>
    </w:lvl>
    <w:lvl w:ilvl="7" w:tplc="64DE35FA">
      <w:numFmt w:val="decimal"/>
      <w:lvlText w:val=""/>
      <w:lvlJc w:val="left"/>
      <w:pPr>
        <w:ind w:left="0" w:firstLine="0"/>
      </w:pPr>
    </w:lvl>
    <w:lvl w:ilvl="8" w:tplc="22ACA16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0A3558E"/>
    <w:multiLevelType w:val="hybridMultilevel"/>
    <w:tmpl w:val="04DA965C"/>
    <w:lvl w:ilvl="0" w:tplc="E70AF8F8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8C0E00A">
      <w:numFmt w:val="decimal"/>
      <w:lvlText w:val=""/>
      <w:lvlJc w:val="left"/>
      <w:pPr>
        <w:ind w:left="0" w:firstLine="0"/>
      </w:pPr>
    </w:lvl>
    <w:lvl w:ilvl="2" w:tplc="64185ED2">
      <w:numFmt w:val="decimal"/>
      <w:lvlText w:val=""/>
      <w:lvlJc w:val="left"/>
      <w:pPr>
        <w:ind w:left="0" w:firstLine="0"/>
      </w:pPr>
    </w:lvl>
    <w:lvl w:ilvl="3" w:tplc="2D00C6C0">
      <w:numFmt w:val="decimal"/>
      <w:lvlText w:val=""/>
      <w:lvlJc w:val="left"/>
      <w:pPr>
        <w:ind w:left="0" w:firstLine="0"/>
      </w:pPr>
    </w:lvl>
    <w:lvl w:ilvl="4" w:tplc="5CB2AFC8">
      <w:numFmt w:val="decimal"/>
      <w:lvlText w:val=""/>
      <w:lvlJc w:val="left"/>
      <w:pPr>
        <w:ind w:left="0" w:firstLine="0"/>
      </w:pPr>
    </w:lvl>
    <w:lvl w:ilvl="5" w:tplc="2F042EE6">
      <w:numFmt w:val="decimal"/>
      <w:lvlText w:val=""/>
      <w:lvlJc w:val="left"/>
      <w:pPr>
        <w:ind w:left="0" w:firstLine="0"/>
      </w:pPr>
    </w:lvl>
    <w:lvl w:ilvl="6" w:tplc="9B58FCB4">
      <w:numFmt w:val="decimal"/>
      <w:lvlText w:val=""/>
      <w:lvlJc w:val="left"/>
      <w:pPr>
        <w:ind w:left="0" w:firstLine="0"/>
      </w:pPr>
    </w:lvl>
    <w:lvl w:ilvl="7" w:tplc="4058DD8C">
      <w:numFmt w:val="decimal"/>
      <w:lvlText w:val=""/>
      <w:lvlJc w:val="left"/>
      <w:pPr>
        <w:ind w:left="0" w:firstLine="0"/>
      </w:pPr>
    </w:lvl>
    <w:lvl w:ilvl="8" w:tplc="D534E99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2111120"/>
    <w:multiLevelType w:val="hybridMultilevel"/>
    <w:tmpl w:val="6B7CEF82"/>
    <w:lvl w:ilvl="0" w:tplc="EF867912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A4051C">
      <w:numFmt w:val="decimal"/>
      <w:lvlText w:val=""/>
      <w:lvlJc w:val="left"/>
      <w:pPr>
        <w:ind w:left="0" w:firstLine="0"/>
      </w:pPr>
    </w:lvl>
    <w:lvl w:ilvl="2" w:tplc="647EAD40">
      <w:numFmt w:val="decimal"/>
      <w:lvlText w:val=""/>
      <w:lvlJc w:val="left"/>
      <w:pPr>
        <w:ind w:left="0" w:firstLine="0"/>
      </w:pPr>
    </w:lvl>
    <w:lvl w:ilvl="3" w:tplc="0158E1E6">
      <w:numFmt w:val="decimal"/>
      <w:lvlText w:val=""/>
      <w:lvlJc w:val="left"/>
      <w:pPr>
        <w:ind w:left="0" w:firstLine="0"/>
      </w:pPr>
    </w:lvl>
    <w:lvl w:ilvl="4" w:tplc="FAA2B63E">
      <w:numFmt w:val="decimal"/>
      <w:lvlText w:val=""/>
      <w:lvlJc w:val="left"/>
      <w:pPr>
        <w:ind w:left="0" w:firstLine="0"/>
      </w:pPr>
    </w:lvl>
    <w:lvl w:ilvl="5" w:tplc="058E5B3C">
      <w:numFmt w:val="decimal"/>
      <w:lvlText w:val=""/>
      <w:lvlJc w:val="left"/>
      <w:pPr>
        <w:ind w:left="0" w:firstLine="0"/>
      </w:pPr>
    </w:lvl>
    <w:lvl w:ilvl="6" w:tplc="96B06C9A">
      <w:numFmt w:val="decimal"/>
      <w:lvlText w:val=""/>
      <w:lvlJc w:val="left"/>
      <w:pPr>
        <w:ind w:left="0" w:firstLine="0"/>
      </w:pPr>
    </w:lvl>
    <w:lvl w:ilvl="7" w:tplc="CBE8FF10">
      <w:numFmt w:val="decimal"/>
      <w:lvlText w:val=""/>
      <w:lvlJc w:val="left"/>
      <w:pPr>
        <w:ind w:left="0" w:firstLine="0"/>
      </w:pPr>
    </w:lvl>
    <w:lvl w:ilvl="8" w:tplc="B75E273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42713A7"/>
    <w:multiLevelType w:val="hybridMultilevel"/>
    <w:tmpl w:val="66229EC4"/>
    <w:lvl w:ilvl="0" w:tplc="59BAB6A8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61A7EFC">
      <w:numFmt w:val="decimal"/>
      <w:lvlText w:val=""/>
      <w:lvlJc w:val="left"/>
      <w:pPr>
        <w:ind w:left="0" w:firstLine="0"/>
      </w:pPr>
    </w:lvl>
    <w:lvl w:ilvl="2" w:tplc="0D1437F8">
      <w:numFmt w:val="decimal"/>
      <w:lvlText w:val=""/>
      <w:lvlJc w:val="left"/>
      <w:pPr>
        <w:ind w:left="0" w:firstLine="0"/>
      </w:pPr>
    </w:lvl>
    <w:lvl w:ilvl="3" w:tplc="80FA85FC">
      <w:numFmt w:val="decimal"/>
      <w:lvlText w:val=""/>
      <w:lvlJc w:val="left"/>
      <w:pPr>
        <w:ind w:left="0" w:firstLine="0"/>
      </w:pPr>
    </w:lvl>
    <w:lvl w:ilvl="4" w:tplc="AFFCC528">
      <w:numFmt w:val="decimal"/>
      <w:lvlText w:val=""/>
      <w:lvlJc w:val="left"/>
      <w:pPr>
        <w:ind w:left="0" w:firstLine="0"/>
      </w:pPr>
    </w:lvl>
    <w:lvl w:ilvl="5" w:tplc="056A141A">
      <w:numFmt w:val="decimal"/>
      <w:lvlText w:val=""/>
      <w:lvlJc w:val="left"/>
      <w:pPr>
        <w:ind w:left="0" w:firstLine="0"/>
      </w:pPr>
    </w:lvl>
    <w:lvl w:ilvl="6" w:tplc="998E5562">
      <w:numFmt w:val="decimal"/>
      <w:lvlText w:val=""/>
      <w:lvlJc w:val="left"/>
      <w:pPr>
        <w:ind w:left="0" w:firstLine="0"/>
      </w:pPr>
    </w:lvl>
    <w:lvl w:ilvl="7" w:tplc="F1D28EBA">
      <w:numFmt w:val="decimal"/>
      <w:lvlText w:val=""/>
      <w:lvlJc w:val="left"/>
      <w:pPr>
        <w:ind w:left="0" w:firstLine="0"/>
      </w:pPr>
    </w:lvl>
    <w:lvl w:ilvl="8" w:tplc="0944BA6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4350C"/>
    <w:multiLevelType w:val="hybridMultilevel"/>
    <w:tmpl w:val="A3EC21C2"/>
    <w:lvl w:ilvl="0" w:tplc="6B9252E8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EC0F7C">
      <w:numFmt w:val="decimal"/>
      <w:lvlText w:val=""/>
      <w:lvlJc w:val="left"/>
      <w:pPr>
        <w:ind w:left="0" w:firstLine="0"/>
      </w:pPr>
    </w:lvl>
    <w:lvl w:ilvl="2" w:tplc="450EBF20">
      <w:numFmt w:val="decimal"/>
      <w:lvlText w:val=""/>
      <w:lvlJc w:val="left"/>
      <w:pPr>
        <w:ind w:left="0" w:firstLine="0"/>
      </w:pPr>
    </w:lvl>
    <w:lvl w:ilvl="3" w:tplc="C09240C0">
      <w:numFmt w:val="decimal"/>
      <w:lvlText w:val=""/>
      <w:lvlJc w:val="left"/>
      <w:pPr>
        <w:ind w:left="0" w:firstLine="0"/>
      </w:pPr>
    </w:lvl>
    <w:lvl w:ilvl="4" w:tplc="707CDECE">
      <w:numFmt w:val="decimal"/>
      <w:lvlText w:val=""/>
      <w:lvlJc w:val="left"/>
      <w:pPr>
        <w:ind w:left="0" w:firstLine="0"/>
      </w:pPr>
    </w:lvl>
    <w:lvl w:ilvl="5" w:tplc="21C63594">
      <w:numFmt w:val="decimal"/>
      <w:lvlText w:val=""/>
      <w:lvlJc w:val="left"/>
      <w:pPr>
        <w:ind w:left="0" w:firstLine="0"/>
      </w:pPr>
    </w:lvl>
    <w:lvl w:ilvl="6" w:tplc="FC4ED7AE">
      <w:numFmt w:val="decimal"/>
      <w:lvlText w:val=""/>
      <w:lvlJc w:val="left"/>
      <w:pPr>
        <w:ind w:left="0" w:firstLine="0"/>
      </w:pPr>
    </w:lvl>
    <w:lvl w:ilvl="7" w:tplc="A71C5B2A">
      <w:numFmt w:val="decimal"/>
      <w:lvlText w:val=""/>
      <w:lvlJc w:val="left"/>
      <w:pPr>
        <w:ind w:left="0" w:firstLine="0"/>
      </w:pPr>
    </w:lvl>
    <w:lvl w:ilvl="8" w:tplc="EF2AE3E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8A57DB2"/>
    <w:multiLevelType w:val="hybridMultilevel"/>
    <w:tmpl w:val="ED00C72E"/>
    <w:lvl w:ilvl="0" w:tplc="C6206E3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63E2816">
      <w:numFmt w:val="decimal"/>
      <w:lvlText w:val=""/>
      <w:lvlJc w:val="left"/>
      <w:pPr>
        <w:ind w:left="0" w:firstLine="0"/>
      </w:pPr>
    </w:lvl>
    <w:lvl w:ilvl="2" w:tplc="2F86AC4A">
      <w:numFmt w:val="decimal"/>
      <w:lvlText w:val=""/>
      <w:lvlJc w:val="left"/>
      <w:pPr>
        <w:ind w:left="0" w:firstLine="0"/>
      </w:pPr>
    </w:lvl>
    <w:lvl w:ilvl="3" w:tplc="30CA41D8">
      <w:numFmt w:val="decimal"/>
      <w:lvlText w:val=""/>
      <w:lvlJc w:val="left"/>
      <w:pPr>
        <w:ind w:left="0" w:firstLine="0"/>
      </w:pPr>
    </w:lvl>
    <w:lvl w:ilvl="4" w:tplc="7456907A">
      <w:numFmt w:val="decimal"/>
      <w:lvlText w:val=""/>
      <w:lvlJc w:val="left"/>
      <w:pPr>
        <w:ind w:left="0" w:firstLine="0"/>
      </w:pPr>
    </w:lvl>
    <w:lvl w:ilvl="5" w:tplc="FF445C1C">
      <w:numFmt w:val="decimal"/>
      <w:lvlText w:val=""/>
      <w:lvlJc w:val="left"/>
      <w:pPr>
        <w:ind w:left="0" w:firstLine="0"/>
      </w:pPr>
    </w:lvl>
    <w:lvl w:ilvl="6" w:tplc="149CFBC0">
      <w:numFmt w:val="decimal"/>
      <w:lvlText w:val=""/>
      <w:lvlJc w:val="left"/>
      <w:pPr>
        <w:ind w:left="0" w:firstLine="0"/>
      </w:pPr>
    </w:lvl>
    <w:lvl w:ilvl="7" w:tplc="7B5E34D0">
      <w:numFmt w:val="decimal"/>
      <w:lvlText w:val=""/>
      <w:lvlJc w:val="left"/>
      <w:pPr>
        <w:ind w:left="0" w:firstLine="0"/>
      </w:pPr>
    </w:lvl>
    <w:lvl w:ilvl="8" w:tplc="7C2AED80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8ED445D"/>
    <w:multiLevelType w:val="hybridMultilevel"/>
    <w:tmpl w:val="C98A3122"/>
    <w:lvl w:ilvl="0" w:tplc="2D18450E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C3C2026">
      <w:numFmt w:val="decimal"/>
      <w:lvlText w:val=""/>
      <w:lvlJc w:val="left"/>
      <w:pPr>
        <w:ind w:left="0" w:firstLine="0"/>
      </w:pPr>
    </w:lvl>
    <w:lvl w:ilvl="2" w:tplc="D7E040B6">
      <w:numFmt w:val="decimal"/>
      <w:lvlText w:val=""/>
      <w:lvlJc w:val="left"/>
      <w:pPr>
        <w:ind w:left="0" w:firstLine="0"/>
      </w:pPr>
    </w:lvl>
    <w:lvl w:ilvl="3" w:tplc="FBE08E08">
      <w:numFmt w:val="decimal"/>
      <w:lvlText w:val=""/>
      <w:lvlJc w:val="left"/>
      <w:pPr>
        <w:ind w:left="0" w:firstLine="0"/>
      </w:pPr>
    </w:lvl>
    <w:lvl w:ilvl="4" w:tplc="4F12F04C">
      <w:numFmt w:val="decimal"/>
      <w:lvlText w:val=""/>
      <w:lvlJc w:val="left"/>
      <w:pPr>
        <w:ind w:left="0" w:firstLine="0"/>
      </w:pPr>
    </w:lvl>
    <w:lvl w:ilvl="5" w:tplc="4CC69D0A">
      <w:numFmt w:val="decimal"/>
      <w:lvlText w:val=""/>
      <w:lvlJc w:val="left"/>
      <w:pPr>
        <w:ind w:left="0" w:firstLine="0"/>
      </w:pPr>
    </w:lvl>
    <w:lvl w:ilvl="6" w:tplc="27B00FC8">
      <w:numFmt w:val="decimal"/>
      <w:lvlText w:val=""/>
      <w:lvlJc w:val="left"/>
      <w:pPr>
        <w:ind w:left="0" w:firstLine="0"/>
      </w:pPr>
    </w:lvl>
    <w:lvl w:ilvl="7" w:tplc="D71A8B64">
      <w:numFmt w:val="decimal"/>
      <w:lvlText w:val=""/>
      <w:lvlJc w:val="left"/>
      <w:pPr>
        <w:ind w:left="0" w:firstLine="0"/>
      </w:pPr>
    </w:lvl>
    <w:lvl w:ilvl="8" w:tplc="1008800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B144F16"/>
    <w:multiLevelType w:val="multilevel"/>
    <w:tmpl w:val="A07AF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2B8A78EB"/>
    <w:multiLevelType w:val="hybridMultilevel"/>
    <w:tmpl w:val="4EB4E220"/>
    <w:lvl w:ilvl="0" w:tplc="94DC3F9C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AED05C">
      <w:numFmt w:val="decimal"/>
      <w:lvlText w:val=""/>
      <w:lvlJc w:val="left"/>
      <w:pPr>
        <w:ind w:left="0" w:firstLine="0"/>
      </w:pPr>
    </w:lvl>
    <w:lvl w:ilvl="2" w:tplc="0AE8D54A">
      <w:numFmt w:val="decimal"/>
      <w:lvlText w:val=""/>
      <w:lvlJc w:val="left"/>
      <w:pPr>
        <w:ind w:left="0" w:firstLine="0"/>
      </w:pPr>
    </w:lvl>
    <w:lvl w:ilvl="3" w:tplc="FF945D5C">
      <w:numFmt w:val="decimal"/>
      <w:lvlText w:val=""/>
      <w:lvlJc w:val="left"/>
      <w:pPr>
        <w:ind w:left="0" w:firstLine="0"/>
      </w:pPr>
    </w:lvl>
    <w:lvl w:ilvl="4" w:tplc="EEA60058">
      <w:numFmt w:val="decimal"/>
      <w:lvlText w:val=""/>
      <w:lvlJc w:val="left"/>
      <w:pPr>
        <w:ind w:left="0" w:firstLine="0"/>
      </w:pPr>
    </w:lvl>
    <w:lvl w:ilvl="5" w:tplc="AAEED5D4">
      <w:numFmt w:val="decimal"/>
      <w:lvlText w:val=""/>
      <w:lvlJc w:val="left"/>
      <w:pPr>
        <w:ind w:left="0" w:firstLine="0"/>
      </w:pPr>
    </w:lvl>
    <w:lvl w:ilvl="6" w:tplc="ABA8D0A4">
      <w:numFmt w:val="decimal"/>
      <w:lvlText w:val=""/>
      <w:lvlJc w:val="left"/>
      <w:pPr>
        <w:ind w:left="0" w:firstLine="0"/>
      </w:pPr>
    </w:lvl>
    <w:lvl w:ilvl="7" w:tplc="DF0EDEFE">
      <w:numFmt w:val="decimal"/>
      <w:lvlText w:val=""/>
      <w:lvlJc w:val="left"/>
      <w:pPr>
        <w:ind w:left="0" w:firstLine="0"/>
      </w:pPr>
    </w:lvl>
    <w:lvl w:ilvl="8" w:tplc="694AA6E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2CCF2B2F"/>
    <w:multiLevelType w:val="hybridMultilevel"/>
    <w:tmpl w:val="DC4A888C"/>
    <w:lvl w:ilvl="0" w:tplc="0DA86524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7E4DC92">
      <w:numFmt w:val="decimal"/>
      <w:lvlText w:val=""/>
      <w:lvlJc w:val="left"/>
      <w:pPr>
        <w:ind w:left="0" w:firstLine="0"/>
      </w:pPr>
    </w:lvl>
    <w:lvl w:ilvl="2" w:tplc="537061B4">
      <w:numFmt w:val="decimal"/>
      <w:lvlText w:val=""/>
      <w:lvlJc w:val="left"/>
      <w:pPr>
        <w:ind w:left="0" w:firstLine="0"/>
      </w:pPr>
    </w:lvl>
    <w:lvl w:ilvl="3" w:tplc="B816BA4E">
      <w:numFmt w:val="decimal"/>
      <w:lvlText w:val=""/>
      <w:lvlJc w:val="left"/>
      <w:pPr>
        <w:ind w:left="0" w:firstLine="0"/>
      </w:pPr>
    </w:lvl>
    <w:lvl w:ilvl="4" w:tplc="DF72BAEE">
      <w:numFmt w:val="decimal"/>
      <w:lvlText w:val=""/>
      <w:lvlJc w:val="left"/>
      <w:pPr>
        <w:ind w:left="0" w:firstLine="0"/>
      </w:pPr>
    </w:lvl>
    <w:lvl w:ilvl="5" w:tplc="D658828A">
      <w:numFmt w:val="decimal"/>
      <w:lvlText w:val=""/>
      <w:lvlJc w:val="left"/>
      <w:pPr>
        <w:ind w:left="0" w:firstLine="0"/>
      </w:pPr>
    </w:lvl>
    <w:lvl w:ilvl="6" w:tplc="70BE90B6">
      <w:numFmt w:val="decimal"/>
      <w:lvlText w:val=""/>
      <w:lvlJc w:val="left"/>
      <w:pPr>
        <w:ind w:left="0" w:firstLine="0"/>
      </w:pPr>
    </w:lvl>
    <w:lvl w:ilvl="7" w:tplc="19C4C53C">
      <w:numFmt w:val="decimal"/>
      <w:lvlText w:val=""/>
      <w:lvlJc w:val="left"/>
      <w:pPr>
        <w:ind w:left="0" w:firstLine="0"/>
      </w:pPr>
    </w:lvl>
    <w:lvl w:ilvl="8" w:tplc="26E6CA7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2D73537E"/>
    <w:multiLevelType w:val="hybridMultilevel"/>
    <w:tmpl w:val="84448D96"/>
    <w:lvl w:ilvl="0" w:tplc="2AA2F32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78CBA58">
      <w:numFmt w:val="decimal"/>
      <w:lvlText w:val=""/>
      <w:lvlJc w:val="left"/>
      <w:pPr>
        <w:ind w:left="0" w:firstLine="0"/>
      </w:pPr>
    </w:lvl>
    <w:lvl w:ilvl="2" w:tplc="44FA9F12">
      <w:numFmt w:val="decimal"/>
      <w:lvlText w:val=""/>
      <w:lvlJc w:val="left"/>
      <w:pPr>
        <w:ind w:left="0" w:firstLine="0"/>
      </w:pPr>
    </w:lvl>
    <w:lvl w:ilvl="3" w:tplc="033E9F40">
      <w:numFmt w:val="decimal"/>
      <w:lvlText w:val=""/>
      <w:lvlJc w:val="left"/>
      <w:pPr>
        <w:ind w:left="0" w:firstLine="0"/>
      </w:pPr>
    </w:lvl>
    <w:lvl w:ilvl="4" w:tplc="EEC4780C">
      <w:numFmt w:val="decimal"/>
      <w:lvlText w:val=""/>
      <w:lvlJc w:val="left"/>
      <w:pPr>
        <w:ind w:left="0" w:firstLine="0"/>
      </w:pPr>
    </w:lvl>
    <w:lvl w:ilvl="5" w:tplc="CEDA2508">
      <w:numFmt w:val="decimal"/>
      <w:lvlText w:val=""/>
      <w:lvlJc w:val="left"/>
      <w:pPr>
        <w:ind w:left="0" w:firstLine="0"/>
      </w:pPr>
    </w:lvl>
    <w:lvl w:ilvl="6" w:tplc="1CBA740E">
      <w:numFmt w:val="decimal"/>
      <w:lvlText w:val=""/>
      <w:lvlJc w:val="left"/>
      <w:pPr>
        <w:ind w:left="0" w:firstLine="0"/>
      </w:pPr>
    </w:lvl>
    <w:lvl w:ilvl="7" w:tplc="97F65EFE">
      <w:numFmt w:val="decimal"/>
      <w:lvlText w:val=""/>
      <w:lvlJc w:val="left"/>
      <w:pPr>
        <w:ind w:left="0" w:firstLine="0"/>
      </w:pPr>
    </w:lvl>
    <w:lvl w:ilvl="8" w:tplc="983844D2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3126BD1"/>
    <w:multiLevelType w:val="hybridMultilevel"/>
    <w:tmpl w:val="DC147C70"/>
    <w:lvl w:ilvl="0" w:tplc="4EB4B7F6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E0CD9C">
      <w:numFmt w:val="decimal"/>
      <w:lvlText w:val=""/>
      <w:lvlJc w:val="left"/>
      <w:pPr>
        <w:ind w:left="0" w:firstLine="0"/>
      </w:pPr>
    </w:lvl>
    <w:lvl w:ilvl="2" w:tplc="65422AF4">
      <w:numFmt w:val="decimal"/>
      <w:lvlText w:val=""/>
      <w:lvlJc w:val="left"/>
      <w:pPr>
        <w:ind w:left="0" w:firstLine="0"/>
      </w:pPr>
    </w:lvl>
    <w:lvl w:ilvl="3" w:tplc="5E4E2B02">
      <w:numFmt w:val="decimal"/>
      <w:lvlText w:val=""/>
      <w:lvlJc w:val="left"/>
      <w:pPr>
        <w:ind w:left="0" w:firstLine="0"/>
      </w:pPr>
    </w:lvl>
    <w:lvl w:ilvl="4" w:tplc="74402FCC">
      <w:numFmt w:val="decimal"/>
      <w:lvlText w:val=""/>
      <w:lvlJc w:val="left"/>
      <w:pPr>
        <w:ind w:left="0" w:firstLine="0"/>
      </w:pPr>
    </w:lvl>
    <w:lvl w:ilvl="5" w:tplc="24AAF9EE">
      <w:numFmt w:val="decimal"/>
      <w:lvlText w:val=""/>
      <w:lvlJc w:val="left"/>
      <w:pPr>
        <w:ind w:left="0" w:firstLine="0"/>
      </w:pPr>
    </w:lvl>
    <w:lvl w:ilvl="6" w:tplc="BC3E1E48">
      <w:numFmt w:val="decimal"/>
      <w:lvlText w:val=""/>
      <w:lvlJc w:val="left"/>
      <w:pPr>
        <w:ind w:left="0" w:firstLine="0"/>
      </w:pPr>
    </w:lvl>
    <w:lvl w:ilvl="7" w:tplc="0E229376">
      <w:numFmt w:val="decimal"/>
      <w:lvlText w:val=""/>
      <w:lvlJc w:val="left"/>
      <w:pPr>
        <w:ind w:left="0" w:firstLine="0"/>
      </w:pPr>
    </w:lvl>
    <w:lvl w:ilvl="8" w:tplc="81B0B384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35B819D0"/>
    <w:multiLevelType w:val="hybridMultilevel"/>
    <w:tmpl w:val="14D0C722"/>
    <w:lvl w:ilvl="0" w:tplc="068A29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361F052E"/>
    <w:multiLevelType w:val="hybridMultilevel"/>
    <w:tmpl w:val="E80823F4"/>
    <w:lvl w:ilvl="0" w:tplc="8ABCB474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86C88D4">
      <w:numFmt w:val="decimal"/>
      <w:lvlText w:val=""/>
      <w:lvlJc w:val="left"/>
      <w:pPr>
        <w:ind w:left="0" w:firstLine="0"/>
      </w:pPr>
    </w:lvl>
    <w:lvl w:ilvl="2" w:tplc="CBE22114">
      <w:numFmt w:val="decimal"/>
      <w:lvlText w:val=""/>
      <w:lvlJc w:val="left"/>
      <w:pPr>
        <w:ind w:left="0" w:firstLine="0"/>
      </w:pPr>
    </w:lvl>
    <w:lvl w:ilvl="3" w:tplc="6CF6850C">
      <w:numFmt w:val="decimal"/>
      <w:lvlText w:val=""/>
      <w:lvlJc w:val="left"/>
      <w:pPr>
        <w:ind w:left="0" w:firstLine="0"/>
      </w:pPr>
    </w:lvl>
    <w:lvl w:ilvl="4" w:tplc="8898D1FE">
      <w:numFmt w:val="decimal"/>
      <w:lvlText w:val=""/>
      <w:lvlJc w:val="left"/>
      <w:pPr>
        <w:ind w:left="0" w:firstLine="0"/>
      </w:pPr>
    </w:lvl>
    <w:lvl w:ilvl="5" w:tplc="B3CC0910">
      <w:numFmt w:val="decimal"/>
      <w:lvlText w:val=""/>
      <w:lvlJc w:val="left"/>
      <w:pPr>
        <w:ind w:left="0" w:firstLine="0"/>
      </w:pPr>
    </w:lvl>
    <w:lvl w:ilvl="6" w:tplc="EC728C78">
      <w:numFmt w:val="decimal"/>
      <w:lvlText w:val=""/>
      <w:lvlJc w:val="left"/>
      <w:pPr>
        <w:ind w:left="0" w:firstLine="0"/>
      </w:pPr>
    </w:lvl>
    <w:lvl w:ilvl="7" w:tplc="381CFD4A">
      <w:numFmt w:val="decimal"/>
      <w:lvlText w:val=""/>
      <w:lvlJc w:val="left"/>
      <w:pPr>
        <w:ind w:left="0" w:firstLine="0"/>
      </w:pPr>
    </w:lvl>
    <w:lvl w:ilvl="8" w:tplc="876EED9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36482700"/>
    <w:multiLevelType w:val="hybridMultilevel"/>
    <w:tmpl w:val="B6A42AE8"/>
    <w:lvl w:ilvl="0" w:tplc="670A4DE2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3A2BC2">
      <w:numFmt w:val="decimal"/>
      <w:lvlText w:val=""/>
      <w:lvlJc w:val="left"/>
      <w:pPr>
        <w:ind w:left="0" w:firstLine="0"/>
      </w:pPr>
    </w:lvl>
    <w:lvl w:ilvl="2" w:tplc="28E2BCC4">
      <w:numFmt w:val="decimal"/>
      <w:lvlText w:val=""/>
      <w:lvlJc w:val="left"/>
      <w:pPr>
        <w:ind w:left="0" w:firstLine="0"/>
      </w:pPr>
    </w:lvl>
    <w:lvl w:ilvl="3" w:tplc="30BE327C">
      <w:numFmt w:val="decimal"/>
      <w:lvlText w:val=""/>
      <w:lvlJc w:val="left"/>
      <w:pPr>
        <w:ind w:left="0" w:firstLine="0"/>
      </w:pPr>
    </w:lvl>
    <w:lvl w:ilvl="4" w:tplc="2F38CD4A">
      <w:numFmt w:val="decimal"/>
      <w:lvlText w:val=""/>
      <w:lvlJc w:val="left"/>
      <w:pPr>
        <w:ind w:left="0" w:firstLine="0"/>
      </w:pPr>
    </w:lvl>
    <w:lvl w:ilvl="5" w:tplc="0524B200">
      <w:numFmt w:val="decimal"/>
      <w:lvlText w:val=""/>
      <w:lvlJc w:val="left"/>
      <w:pPr>
        <w:ind w:left="0" w:firstLine="0"/>
      </w:pPr>
    </w:lvl>
    <w:lvl w:ilvl="6" w:tplc="342E5538">
      <w:numFmt w:val="decimal"/>
      <w:lvlText w:val=""/>
      <w:lvlJc w:val="left"/>
      <w:pPr>
        <w:ind w:left="0" w:firstLine="0"/>
      </w:pPr>
    </w:lvl>
    <w:lvl w:ilvl="7" w:tplc="96167392">
      <w:numFmt w:val="decimal"/>
      <w:lvlText w:val=""/>
      <w:lvlJc w:val="left"/>
      <w:pPr>
        <w:ind w:left="0" w:firstLine="0"/>
      </w:pPr>
    </w:lvl>
    <w:lvl w:ilvl="8" w:tplc="2A8EF5EC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6F87D5D"/>
    <w:multiLevelType w:val="hybridMultilevel"/>
    <w:tmpl w:val="727A1734"/>
    <w:lvl w:ilvl="0" w:tplc="7CB83DCA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D8990A">
      <w:numFmt w:val="decimal"/>
      <w:lvlText w:val=""/>
      <w:lvlJc w:val="left"/>
      <w:pPr>
        <w:ind w:left="0" w:firstLine="0"/>
      </w:pPr>
    </w:lvl>
    <w:lvl w:ilvl="2" w:tplc="A2365C34">
      <w:numFmt w:val="decimal"/>
      <w:lvlText w:val=""/>
      <w:lvlJc w:val="left"/>
      <w:pPr>
        <w:ind w:left="0" w:firstLine="0"/>
      </w:pPr>
    </w:lvl>
    <w:lvl w:ilvl="3" w:tplc="D39A42FA">
      <w:numFmt w:val="decimal"/>
      <w:lvlText w:val=""/>
      <w:lvlJc w:val="left"/>
      <w:pPr>
        <w:ind w:left="0" w:firstLine="0"/>
      </w:pPr>
    </w:lvl>
    <w:lvl w:ilvl="4" w:tplc="00DA20BC">
      <w:numFmt w:val="decimal"/>
      <w:lvlText w:val=""/>
      <w:lvlJc w:val="left"/>
      <w:pPr>
        <w:ind w:left="0" w:firstLine="0"/>
      </w:pPr>
    </w:lvl>
    <w:lvl w:ilvl="5" w:tplc="32A0A2CA">
      <w:numFmt w:val="decimal"/>
      <w:lvlText w:val=""/>
      <w:lvlJc w:val="left"/>
      <w:pPr>
        <w:ind w:left="0" w:firstLine="0"/>
      </w:pPr>
    </w:lvl>
    <w:lvl w:ilvl="6" w:tplc="CECABD08">
      <w:numFmt w:val="decimal"/>
      <w:lvlText w:val=""/>
      <w:lvlJc w:val="left"/>
      <w:pPr>
        <w:ind w:left="0" w:firstLine="0"/>
      </w:pPr>
    </w:lvl>
    <w:lvl w:ilvl="7" w:tplc="8CE48D3E">
      <w:numFmt w:val="decimal"/>
      <w:lvlText w:val=""/>
      <w:lvlJc w:val="left"/>
      <w:pPr>
        <w:ind w:left="0" w:firstLine="0"/>
      </w:pPr>
    </w:lvl>
    <w:lvl w:ilvl="8" w:tplc="2CC28142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39455D44"/>
    <w:multiLevelType w:val="hybridMultilevel"/>
    <w:tmpl w:val="8728B366"/>
    <w:lvl w:ilvl="0" w:tplc="C97E5A3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010A0F6">
      <w:numFmt w:val="decimal"/>
      <w:lvlText w:val=""/>
      <w:lvlJc w:val="left"/>
      <w:pPr>
        <w:ind w:left="0" w:firstLine="0"/>
      </w:pPr>
    </w:lvl>
    <w:lvl w:ilvl="2" w:tplc="A134D650">
      <w:numFmt w:val="decimal"/>
      <w:lvlText w:val=""/>
      <w:lvlJc w:val="left"/>
      <w:pPr>
        <w:ind w:left="0" w:firstLine="0"/>
      </w:pPr>
    </w:lvl>
    <w:lvl w:ilvl="3" w:tplc="3BE4FA7C">
      <w:numFmt w:val="decimal"/>
      <w:lvlText w:val=""/>
      <w:lvlJc w:val="left"/>
      <w:pPr>
        <w:ind w:left="0" w:firstLine="0"/>
      </w:pPr>
    </w:lvl>
    <w:lvl w:ilvl="4" w:tplc="F43C6A36">
      <w:numFmt w:val="decimal"/>
      <w:lvlText w:val=""/>
      <w:lvlJc w:val="left"/>
      <w:pPr>
        <w:ind w:left="0" w:firstLine="0"/>
      </w:pPr>
    </w:lvl>
    <w:lvl w:ilvl="5" w:tplc="1E7AA98C">
      <w:numFmt w:val="decimal"/>
      <w:lvlText w:val=""/>
      <w:lvlJc w:val="left"/>
      <w:pPr>
        <w:ind w:left="0" w:firstLine="0"/>
      </w:pPr>
    </w:lvl>
    <w:lvl w:ilvl="6" w:tplc="F99C7660">
      <w:numFmt w:val="decimal"/>
      <w:lvlText w:val=""/>
      <w:lvlJc w:val="left"/>
      <w:pPr>
        <w:ind w:left="0" w:firstLine="0"/>
      </w:pPr>
    </w:lvl>
    <w:lvl w:ilvl="7" w:tplc="BB984B4E">
      <w:numFmt w:val="decimal"/>
      <w:lvlText w:val=""/>
      <w:lvlJc w:val="left"/>
      <w:pPr>
        <w:ind w:left="0" w:firstLine="0"/>
      </w:pPr>
    </w:lvl>
    <w:lvl w:ilvl="8" w:tplc="50567F6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B95128F"/>
    <w:multiLevelType w:val="hybridMultilevel"/>
    <w:tmpl w:val="52E6B95E"/>
    <w:lvl w:ilvl="0" w:tplc="D4D45FDC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9B084EC">
      <w:numFmt w:val="decimal"/>
      <w:lvlText w:val=""/>
      <w:lvlJc w:val="left"/>
      <w:pPr>
        <w:ind w:left="0" w:firstLine="0"/>
      </w:pPr>
    </w:lvl>
    <w:lvl w:ilvl="2" w:tplc="D8E69318">
      <w:numFmt w:val="decimal"/>
      <w:lvlText w:val=""/>
      <w:lvlJc w:val="left"/>
      <w:pPr>
        <w:ind w:left="0" w:firstLine="0"/>
      </w:pPr>
    </w:lvl>
    <w:lvl w:ilvl="3" w:tplc="6D549EE6">
      <w:numFmt w:val="decimal"/>
      <w:lvlText w:val=""/>
      <w:lvlJc w:val="left"/>
      <w:pPr>
        <w:ind w:left="0" w:firstLine="0"/>
      </w:pPr>
    </w:lvl>
    <w:lvl w:ilvl="4" w:tplc="7D548B00">
      <w:numFmt w:val="decimal"/>
      <w:lvlText w:val=""/>
      <w:lvlJc w:val="left"/>
      <w:pPr>
        <w:ind w:left="0" w:firstLine="0"/>
      </w:pPr>
    </w:lvl>
    <w:lvl w:ilvl="5" w:tplc="F890477A">
      <w:numFmt w:val="decimal"/>
      <w:lvlText w:val=""/>
      <w:lvlJc w:val="left"/>
      <w:pPr>
        <w:ind w:left="0" w:firstLine="0"/>
      </w:pPr>
    </w:lvl>
    <w:lvl w:ilvl="6" w:tplc="9F52BC1A">
      <w:numFmt w:val="decimal"/>
      <w:lvlText w:val=""/>
      <w:lvlJc w:val="left"/>
      <w:pPr>
        <w:ind w:left="0" w:firstLine="0"/>
      </w:pPr>
    </w:lvl>
    <w:lvl w:ilvl="7" w:tplc="B972D338">
      <w:numFmt w:val="decimal"/>
      <w:lvlText w:val=""/>
      <w:lvlJc w:val="left"/>
      <w:pPr>
        <w:ind w:left="0" w:firstLine="0"/>
      </w:pPr>
    </w:lvl>
    <w:lvl w:ilvl="8" w:tplc="AC58178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3C16502E"/>
    <w:multiLevelType w:val="hybridMultilevel"/>
    <w:tmpl w:val="84B24AD2"/>
    <w:lvl w:ilvl="0" w:tplc="D292DB02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F0A3600">
      <w:numFmt w:val="decimal"/>
      <w:lvlText w:val=""/>
      <w:lvlJc w:val="left"/>
      <w:pPr>
        <w:ind w:left="0" w:firstLine="0"/>
      </w:pPr>
    </w:lvl>
    <w:lvl w:ilvl="2" w:tplc="0D3C0C68">
      <w:numFmt w:val="decimal"/>
      <w:lvlText w:val=""/>
      <w:lvlJc w:val="left"/>
      <w:pPr>
        <w:ind w:left="0" w:firstLine="0"/>
      </w:pPr>
    </w:lvl>
    <w:lvl w:ilvl="3" w:tplc="67324594">
      <w:numFmt w:val="decimal"/>
      <w:lvlText w:val=""/>
      <w:lvlJc w:val="left"/>
      <w:pPr>
        <w:ind w:left="0" w:firstLine="0"/>
      </w:pPr>
    </w:lvl>
    <w:lvl w:ilvl="4" w:tplc="CDD8739E">
      <w:numFmt w:val="decimal"/>
      <w:lvlText w:val=""/>
      <w:lvlJc w:val="left"/>
      <w:pPr>
        <w:ind w:left="0" w:firstLine="0"/>
      </w:pPr>
    </w:lvl>
    <w:lvl w:ilvl="5" w:tplc="D71CEF52">
      <w:numFmt w:val="decimal"/>
      <w:lvlText w:val=""/>
      <w:lvlJc w:val="left"/>
      <w:pPr>
        <w:ind w:left="0" w:firstLine="0"/>
      </w:pPr>
    </w:lvl>
    <w:lvl w:ilvl="6" w:tplc="A91C4C7E">
      <w:numFmt w:val="decimal"/>
      <w:lvlText w:val=""/>
      <w:lvlJc w:val="left"/>
      <w:pPr>
        <w:ind w:left="0" w:firstLine="0"/>
      </w:pPr>
    </w:lvl>
    <w:lvl w:ilvl="7" w:tplc="E708E240">
      <w:numFmt w:val="decimal"/>
      <w:lvlText w:val=""/>
      <w:lvlJc w:val="left"/>
      <w:pPr>
        <w:ind w:left="0" w:firstLine="0"/>
      </w:pPr>
    </w:lvl>
    <w:lvl w:ilvl="8" w:tplc="6B5AC742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3EA924B9"/>
    <w:multiLevelType w:val="hybridMultilevel"/>
    <w:tmpl w:val="FB3E0222"/>
    <w:lvl w:ilvl="0" w:tplc="4E86CAF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87A5994">
      <w:numFmt w:val="decimal"/>
      <w:lvlText w:val=""/>
      <w:lvlJc w:val="left"/>
      <w:pPr>
        <w:ind w:left="0" w:firstLine="0"/>
      </w:pPr>
    </w:lvl>
    <w:lvl w:ilvl="2" w:tplc="F85ECA4E">
      <w:numFmt w:val="decimal"/>
      <w:lvlText w:val=""/>
      <w:lvlJc w:val="left"/>
      <w:pPr>
        <w:ind w:left="0" w:firstLine="0"/>
      </w:pPr>
    </w:lvl>
    <w:lvl w:ilvl="3" w:tplc="C9181A28">
      <w:numFmt w:val="decimal"/>
      <w:lvlText w:val=""/>
      <w:lvlJc w:val="left"/>
      <w:pPr>
        <w:ind w:left="0" w:firstLine="0"/>
      </w:pPr>
    </w:lvl>
    <w:lvl w:ilvl="4" w:tplc="C0B0CA52">
      <w:numFmt w:val="decimal"/>
      <w:lvlText w:val=""/>
      <w:lvlJc w:val="left"/>
      <w:pPr>
        <w:ind w:left="0" w:firstLine="0"/>
      </w:pPr>
    </w:lvl>
    <w:lvl w:ilvl="5" w:tplc="5900B8AC">
      <w:numFmt w:val="decimal"/>
      <w:lvlText w:val=""/>
      <w:lvlJc w:val="left"/>
      <w:pPr>
        <w:ind w:left="0" w:firstLine="0"/>
      </w:pPr>
    </w:lvl>
    <w:lvl w:ilvl="6" w:tplc="4C80185A">
      <w:numFmt w:val="decimal"/>
      <w:lvlText w:val=""/>
      <w:lvlJc w:val="left"/>
      <w:pPr>
        <w:ind w:left="0" w:firstLine="0"/>
      </w:pPr>
    </w:lvl>
    <w:lvl w:ilvl="7" w:tplc="B9884E38">
      <w:numFmt w:val="decimal"/>
      <w:lvlText w:val=""/>
      <w:lvlJc w:val="left"/>
      <w:pPr>
        <w:ind w:left="0" w:firstLine="0"/>
      </w:pPr>
    </w:lvl>
    <w:lvl w:ilvl="8" w:tplc="45EA874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3FA72077"/>
    <w:multiLevelType w:val="hybridMultilevel"/>
    <w:tmpl w:val="76146EFE"/>
    <w:lvl w:ilvl="0" w:tplc="70B08FE8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1FEF1CE">
      <w:numFmt w:val="decimal"/>
      <w:lvlText w:val=""/>
      <w:lvlJc w:val="left"/>
      <w:pPr>
        <w:ind w:left="0" w:firstLine="0"/>
      </w:pPr>
    </w:lvl>
    <w:lvl w:ilvl="2" w:tplc="FF32D0F4">
      <w:numFmt w:val="decimal"/>
      <w:lvlText w:val=""/>
      <w:lvlJc w:val="left"/>
      <w:pPr>
        <w:ind w:left="0" w:firstLine="0"/>
      </w:pPr>
    </w:lvl>
    <w:lvl w:ilvl="3" w:tplc="E062C556">
      <w:numFmt w:val="decimal"/>
      <w:lvlText w:val=""/>
      <w:lvlJc w:val="left"/>
      <w:pPr>
        <w:ind w:left="0" w:firstLine="0"/>
      </w:pPr>
    </w:lvl>
    <w:lvl w:ilvl="4" w:tplc="EFDA415A">
      <w:numFmt w:val="decimal"/>
      <w:lvlText w:val=""/>
      <w:lvlJc w:val="left"/>
      <w:pPr>
        <w:ind w:left="0" w:firstLine="0"/>
      </w:pPr>
    </w:lvl>
    <w:lvl w:ilvl="5" w:tplc="8A0E9DD2">
      <w:numFmt w:val="decimal"/>
      <w:lvlText w:val=""/>
      <w:lvlJc w:val="left"/>
      <w:pPr>
        <w:ind w:left="0" w:firstLine="0"/>
      </w:pPr>
    </w:lvl>
    <w:lvl w:ilvl="6" w:tplc="0CACA216">
      <w:numFmt w:val="decimal"/>
      <w:lvlText w:val=""/>
      <w:lvlJc w:val="left"/>
      <w:pPr>
        <w:ind w:left="0" w:firstLine="0"/>
      </w:pPr>
    </w:lvl>
    <w:lvl w:ilvl="7" w:tplc="A86255DC">
      <w:numFmt w:val="decimal"/>
      <w:lvlText w:val=""/>
      <w:lvlJc w:val="left"/>
      <w:pPr>
        <w:ind w:left="0" w:firstLine="0"/>
      </w:pPr>
    </w:lvl>
    <w:lvl w:ilvl="8" w:tplc="42D8CFF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0E960F3"/>
    <w:multiLevelType w:val="hybridMultilevel"/>
    <w:tmpl w:val="E0C0BA64"/>
    <w:lvl w:ilvl="0" w:tplc="07AC95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2A3CB7"/>
    <w:multiLevelType w:val="hybridMultilevel"/>
    <w:tmpl w:val="F2485900"/>
    <w:lvl w:ilvl="0" w:tplc="BA2EFEEC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CF8D336">
      <w:numFmt w:val="decimal"/>
      <w:lvlText w:val=""/>
      <w:lvlJc w:val="left"/>
      <w:pPr>
        <w:ind w:left="0" w:firstLine="0"/>
      </w:pPr>
    </w:lvl>
    <w:lvl w:ilvl="2" w:tplc="6464CAD4">
      <w:numFmt w:val="decimal"/>
      <w:lvlText w:val=""/>
      <w:lvlJc w:val="left"/>
      <w:pPr>
        <w:ind w:left="0" w:firstLine="0"/>
      </w:pPr>
    </w:lvl>
    <w:lvl w:ilvl="3" w:tplc="D5B66826">
      <w:numFmt w:val="decimal"/>
      <w:lvlText w:val=""/>
      <w:lvlJc w:val="left"/>
      <w:pPr>
        <w:ind w:left="0" w:firstLine="0"/>
      </w:pPr>
    </w:lvl>
    <w:lvl w:ilvl="4" w:tplc="E1AC48F4">
      <w:numFmt w:val="decimal"/>
      <w:lvlText w:val=""/>
      <w:lvlJc w:val="left"/>
      <w:pPr>
        <w:ind w:left="0" w:firstLine="0"/>
      </w:pPr>
    </w:lvl>
    <w:lvl w:ilvl="5" w:tplc="3F1A46AA">
      <w:numFmt w:val="decimal"/>
      <w:lvlText w:val=""/>
      <w:lvlJc w:val="left"/>
      <w:pPr>
        <w:ind w:left="0" w:firstLine="0"/>
      </w:pPr>
    </w:lvl>
    <w:lvl w:ilvl="6" w:tplc="3CC00B60">
      <w:numFmt w:val="decimal"/>
      <w:lvlText w:val=""/>
      <w:lvlJc w:val="left"/>
      <w:pPr>
        <w:ind w:left="0" w:firstLine="0"/>
      </w:pPr>
    </w:lvl>
    <w:lvl w:ilvl="7" w:tplc="ABCC21DA">
      <w:numFmt w:val="decimal"/>
      <w:lvlText w:val=""/>
      <w:lvlJc w:val="left"/>
      <w:pPr>
        <w:ind w:left="0" w:firstLine="0"/>
      </w:pPr>
    </w:lvl>
    <w:lvl w:ilvl="8" w:tplc="26AE53D0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43AB27C6"/>
    <w:multiLevelType w:val="hybridMultilevel"/>
    <w:tmpl w:val="3920123E"/>
    <w:lvl w:ilvl="0" w:tplc="25CC6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BA6C2E">
      <w:numFmt w:val="decimal"/>
      <w:lvlText w:val=""/>
      <w:lvlJc w:val="left"/>
      <w:pPr>
        <w:ind w:left="0" w:firstLine="0"/>
      </w:pPr>
    </w:lvl>
    <w:lvl w:ilvl="2" w:tplc="86CCB522">
      <w:numFmt w:val="decimal"/>
      <w:lvlText w:val=""/>
      <w:lvlJc w:val="left"/>
      <w:pPr>
        <w:ind w:left="0" w:firstLine="0"/>
      </w:pPr>
    </w:lvl>
    <w:lvl w:ilvl="3" w:tplc="700CDAA0">
      <w:numFmt w:val="decimal"/>
      <w:lvlText w:val=""/>
      <w:lvlJc w:val="left"/>
      <w:pPr>
        <w:ind w:left="0" w:firstLine="0"/>
      </w:pPr>
    </w:lvl>
    <w:lvl w:ilvl="4" w:tplc="CBF4CA36">
      <w:numFmt w:val="decimal"/>
      <w:lvlText w:val=""/>
      <w:lvlJc w:val="left"/>
      <w:pPr>
        <w:ind w:left="0" w:firstLine="0"/>
      </w:pPr>
    </w:lvl>
    <w:lvl w:ilvl="5" w:tplc="ED50B40E">
      <w:numFmt w:val="decimal"/>
      <w:lvlText w:val=""/>
      <w:lvlJc w:val="left"/>
      <w:pPr>
        <w:ind w:left="0" w:firstLine="0"/>
      </w:pPr>
    </w:lvl>
    <w:lvl w:ilvl="6" w:tplc="F8822A9A">
      <w:numFmt w:val="decimal"/>
      <w:lvlText w:val=""/>
      <w:lvlJc w:val="left"/>
      <w:pPr>
        <w:ind w:left="0" w:firstLine="0"/>
      </w:pPr>
    </w:lvl>
    <w:lvl w:ilvl="7" w:tplc="BF4C8072">
      <w:numFmt w:val="decimal"/>
      <w:lvlText w:val=""/>
      <w:lvlJc w:val="left"/>
      <w:pPr>
        <w:ind w:left="0" w:firstLine="0"/>
      </w:pPr>
    </w:lvl>
    <w:lvl w:ilvl="8" w:tplc="0E44B696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45CF53BB"/>
    <w:multiLevelType w:val="hybridMultilevel"/>
    <w:tmpl w:val="FDCE603C"/>
    <w:lvl w:ilvl="0" w:tplc="4E14DE5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6A26606">
      <w:numFmt w:val="decimal"/>
      <w:lvlText w:val=""/>
      <w:lvlJc w:val="left"/>
      <w:pPr>
        <w:ind w:left="0" w:firstLine="0"/>
      </w:pPr>
    </w:lvl>
    <w:lvl w:ilvl="2" w:tplc="534AC9A2">
      <w:numFmt w:val="decimal"/>
      <w:lvlText w:val=""/>
      <w:lvlJc w:val="left"/>
      <w:pPr>
        <w:ind w:left="0" w:firstLine="0"/>
      </w:pPr>
    </w:lvl>
    <w:lvl w:ilvl="3" w:tplc="F9C0EA26">
      <w:numFmt w:val="decimal"/>
      <w:lvlText w:val=""/>
      <w:lvlJc w:val="left"/>
      <w:pPr>
        <w:ind w:left="0" w:firstLine="0"/>
      </w:pPr>
    </w:lvl>
    <w:lvl w:ilvl="4" w:tplc="77988E6E">
      <w:numFmt w:val="decimal"/>
      <w:lvlText w:val=""/>
      <w:lvlJc w:val="left"/>
      <w:pPr>
        <w:ind w:left="0" w:firstLine="0"/>
      </w:pPr>
    </w:lvl>
    <w:lvl w:ilvl="5" w:tplc="96B08142">
      <w:numFmt w:val="decimal"/>
      <w:lvlText w:val=""/>
      <w:lvlJc w:val="left"/>
      <w:pPr>
        <w:ind w:left="0" w:firstLine="0"/>
      </w:pPr>
    </w:lvl>
    <w:lvl w:ilvl="6" w:tplc="395CFDF4">
      <w:numFmt w:val="decimal"/>
      <w:lvlText w:val=""/>
      <w:lvlJc w:val="left"/>
      <w:pPr>
        <w:ind w:left="0" w:firstLine="0"/>
      </w:pPr>
    </w:lvl>
    <w:lvl w:ilvl="7" w:tplc="222E9426">
      <w:numFmt w:val="decimal"/>
      <w:lvlText w:val=""/>
      <w:lvlJc w:val="left"/>
      <w:pPr>
        <w:ind w:left="0" w:firstLine="0"/>
      </w:pPr>
    </w:lvl>
    <w:lvl w:ilvl="8" w:tplc="0466123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45FA3CC1"/>
    <w:multiLevelType w:val="hybridMultilevel"/>
    <w:tmpl w:val="F1B8E3A0"/>
    <w:lvl w:ilvl="0" w:tplc="F95E57FE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CC83AA2">
      <w:numFmt w:val="decimal"/>
      <w:lvlText w:val=""/>
      <w:lvlJc w:val="left"/>
      <w:pPr>
        <w:ind w:left="0" w:firstLine="0"/>
      </w:pPr>
    </w:lvl>
    <w:lvl w:ilvl="2" w:tplc="EA9865BA">
      <w:numFmt w:val="decimal"/>
      <w:lvlText w:val=""/>
      <w:lvlJc w:val="left"/>
      <w:pPr>
        <w:ind w:left="0" w:firstLine="0"/>
      </w:pPr>
    </w:lvl>
    <w:lvl w:ilvl="3" w:tplc="30DA77DC">
      <w:numFmt w:val="decimal"/>
      <w:lvlText w:val=""/>
      <w:lvlJc w:val="left"/>
      <w:pPr>
        <w:ind w:left="0" w:firstLine="0"/>
      </w:pPr>
    </w:lvl>
    <w:lvl w:ilvl="4" w:tplc="8ED85A74">
      <w:numFmt w:val="decimal"/>
      <w:lvlText w:val=""/>
      <w:lvlJc w:val="left"/>
      <w:pPr>
        <w:ind w:left="0" w:firstLine="0"/>
      </w:pPr>
    </w:lvl>
    <w:lvl w:ilvl="5" w:tplc="700293B6">
      <w:numFmt w:val="decimal"/>
      <w:lvlText w:val=""/>
      <w:lvlJc w:val="left"/>
      <w:pPr>
        <w:ind w:left="0" w:firstLine="0"/>
      </w:pPr>
    </w:lvl>
    <w:lvl w:ilvl="6" w:tplc="40F8B80C">
      <w:numFmt w:val="decimal"/>
      <w:lvlText w:val=""/>
      <w:lvlJc w:val="left"/>
      <w:pPr>
        <w:ind w:left="0" w:firstLine="0"/>
      </w:pPr>
    </w:lvl>
    <w:lvl w:ilvl="7" w:tplc="3156253C">
      <w:numFmt w:val="decimal"/>
      <w:lvlText w:val=""/>
      <w:lvlJc w:val="left"/>
      <w:pPr>
        <w:ind w:left="0" w:firstLine="0"/>
      </w:pPr>
    </w:lvl>
    <w:lvl w:ilvl="8" w:tplc="E86ABD2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49087E37"/>
    <w:multiLevelType w:val="hybridMultilevel"/>
    <w:tmpl w:val="A4B0A73E"/>
    <w:lvl w:ilvl="0" w:tplc="64EAFCC6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FE43EF8">
      <w:numFmt w:val="decimal"/>
      <w:lvlText w:val=""/>
      <w:lvlJc w:val="left"/>
      <w:pPr>
        <w:ind w:left="0" w:firstLine="0"/>
      </w:pPr>
    </w:lvl>
    <w:lvl w:ilvl="2" w:tplc="323A33DE">
      <w:numFmt w:val="decimal"/>
      <w:lvlText w:val=""/>
      <w:lvlJc w:val="left"/>
      <w:pPr>
        <w:ind w:left="0" w:firstLine="0"/>
      </w:pPr>
    </w:lvl>
    <w:lvl w:ilvl="3" w:tplc="1A5E045C">
      <w:numFmt w:val="decimal"/>
      <w:lvlText w:val=""/>
      <w:lvlJc w:val="left"/>
      <w:pPr>
        <w:ind w:left="0" w:firstLine="0"/>
      </w:pPr>
    </w:lvl>
    <w:lvl w:ilvl="4" w:tplc="7750C9E2">
      <w:numFmt w:val="decimal"/>
      <w:lvlText w:val=""/>
      <w:lvlJc w:val="left"/>
      <w:pPr>
        <w:ind w:left="0" w:firstLine="0"/>
      </w:pPr>
    </w:lvl>
    <w:lvl w:ilvl="5" w:tplc="57DE4464">
      <w:numFmt w:val="decimal"/>
      <w:lvlText w:val=""/>
      <w:lvlJc w:val="left"/>
      <w:pPr>
        <w:ind w:left="0" w:firstLine="0"/>
      </w:pPr>
    </w:lvl>
    <w:lvl w:ilvl="6" w:tplc="3B3600E4">
      <w:numFmt w:val="decimal"/>
      <w:lvlText w:val=""/>
      <w:lvlJc w:val="left"/>
      <w:pPr>
        <w:ind w:left="0" w:firstLine="0"/>
      </w:pPr>
    </w:lvl>
    <w:lvl w:ilvl="7" w:tplc="66ECCD66">
      <w:numFmt w:val="decimal"/>
      <w:lvlText w:val=""/>
      <w:lvlJc w:val="left"/>
      <w:pPr>
        <w:ind w:left="0" w:firstLine="0"/>
      </w:pPr>
    </w:lvl>
    <w:lvl w:ilvl="8" w:tplc="484854C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4917332C"/>
    <w:multiLevelType w:val="hybridMultilevel"/>
    <w:tmpl w:val="DC6A80A4"/>
    <w:lvl w:ilvl="0" w:tplc="9A8EA0F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FE4F4E">
      <w:numFmt w:val="decimal"/>
      <w:lvlText w:val=""/>
      <w:lvlJc w:val="left"/>
      <w:pPr>
        <w:ind w:left="0" w:firstLine="0"/>
      </w:pPr>
    </w:lvl>
    <w:lvl w:ilvl="2" w:tplc="BAA0FD4A">
      <w:numFmt w:val="decimal"/>
      <w:lvlText w:val=""/>
      <w:lvlJc w:val="left"/>
      <w:pPr>
        <w:ind w:left="0" w:firstLine="0"/>
      </w:pPr>
    </w:lvl>
    <w:lvl w:ilvl="3" w:tplc="832A5022">
      <w:numFmt w:val="decimal"/>
      <w:lvlText w:val=""/>
      <w:lvlJc w:val="left"/>
      <w:pPr>
        <w:ind w:left="0" w:firstLine="0"/>
      </w:pPr>
    </w:lvl>
    <w:lvl w:ilvl="4" w:tplc="980A5BF6">
      <w:numFmt w:val="decimal"/>
      <w:lvlText w:val=""/>
      <w:lvlJc w:val="left"/>
      <w:pPr>
        <w:ind w:left="0" w:firstLine="0"/>
      </w:pPr>
    </w:lvl>
    <w:lvl w:ilvl="5" w:tplc="44BE8B50">
      <w:numFmt w:val="decimal"/>
      <w:lvlText w:val=""/>
      <w:lvlJc w:val="left"/>
      <w:pPr>
        <w:ind w:left="0" w:firstLine="0"/>
      </w:pPr>
    </w:lvl>
    <w:lvl w:ilvl="6" w:tplc="09CC3CE4">
      <w:numFmt w:val="decimal"/>
      <w:lvlText w:val=""/>
      <w:lvlJc w:val="left"/>
      <w:pPr>
        <w:ind w:left="0" w:firstLine="0"/>
      </w:pPr>
    </w:lvl>
    <w:lvl w:ilvl="7" w:tplc="87205FEA">
      <w:numFmt w:val="decimal"/>
      <w:lvlText w:val=""/>
      <w:lvlJc w:val="left"/>
      <w:pPr>
        <w:ind w:left="0" w:firstLine="0"/>
      </w:pPr>
    </w:lvl>
    <w:lvl w:ilvl="8" w:tplc="16DE9E2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497B4216"/>
    <w:multiLevelType w:val="hybridMultilevel"/>
    <w:tmpl w:val="FD428732"/>
    <w:lvl w:ilvl="0" w:tplc="2EACF988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53A858E">
      <w:numFmt w:val="decimal"/>
      <w:lvlText w:val=""/>
      <w:lvlJc w:val="left"/>
      <w:pPr>
        <w:ind w:left="0" w:firstLine="0"/>
      </w:pPr>
    </w:lvl>
    <w:lvl w:ilvl="2" w:tplc="0B809DFE">
      <w:numFmt w:val="decimal"/>
      <w:lvlText w:val=""/>
      <w:lvlJc w:val="left"/>
      <w:pPr>
        <w:ind w:left="0" w:firstLine="0"/>
      </w:pPr>
    </w:lvl>
    <w:lvl w:ilvl="3" w:tplc="B150F8A6">
      <w:numFmt w:val="decimal"/>
      <w:lvlText w:val=""/>
      <w:lvlJc w:val="left"/>
      <w:pPr>
        <w:ind w:left="0" w:firstLine="0"/>
      </w:pPr>
    </w:lvl>
    <w:lvl w:ilvl="4" w:tplc="B0D454EA">
      <w:numFmt w:val="decimal"/>
      <w:lvlText w:val=""/>
      <w:lvlJc w:val="left"/>
      <w:pPr>
        <w:ind w:left="0" w:firstLine="0"/>
      </w:pPr>
    </w:lvl>
    <w:lvl w:ilvl="5" w:tplc="1EE24ABC">
      <w:numFmt w:val="decimal"/>
      <w:lvlText w:val=""/>
      <w:lvlJc w:val="left"/>
      <w:pPr>
        <w:ind w:left="0" w:firstLine="0"/>
      </w:pPr>
    </w:lvl>
    <w:lvl w:ilvl="6" w:tplc="5D9811FC">
      <w:numFmt w:val="decimal"/>
      <w:lvlText w:val=""/>
      <w:lvlJc w:val="left"/>
      <w:pPr>
        <w:ind w:left="0" w:firstLine="0"/>
      </w:pPr>
    </w:lvl>
    <w:lvl w:ilvl="7" w:tplc="5C6AA26C">
      <w:numFmt w:val="decimal"/>
      <w:lvlText w:val=""/>
      <w:lvlJc w:val="left"/>
      <w:pPr>
        <w:ind w:left="0" w:firstLine="0"/>
      </w:pPr>
    </w:lvl>
    <w:lvl w:ilvl="8" w:tplc="B3BCE3D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4AAC66E3"/>
    <w:multiLevelType w:val="hybridMultilevel"/>
    <w:tmpl w:val="CBF2A77E"/>
    <w:lvl w:ilvl="0" w:tplc="14C080C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04FCF0">
      <w:numFmt w:val="decimal"/>
      <w:lvlText w:val=""/>
      <w:lvlJc w:val="left"/>
      <w:pPr>
        <w:ind w:left="0" w:firstLine="0"/>
      </w:pPr>
    </w:lvl>
    <w:lvl w:ilvl="2" w:tplc="18DE3FBA">
      <w:numFmt w:val="decimal"/>
      <w:lvlText w:val=""/>
      <w:lvlJc w:val="left"/>
      <w:pPr>
        <w:ind w:left="0" w:firstLine="0"/>
      </w:pPr>
    </w:lvl>
    <w:lvl w:ilvl="3" w:tplc="1E9C9A04">
      <w:numFmt w:val="decimal"/>
      <w:lvlText w:val=""/>
      <w:lvlJc w:val="left"/>
      <w:pPr>
        <w:ind w:left="0" w:firstLine="0"/>
      </w:pPr>
    </w:lvl>
    <w:lvl w:ilvl="4" w:tplc="F32A2FA4">
      <w:numFmt w:val="decimal"/>
      <w:lvlText w:val=""/>
      <w:lvlJc w:val="left"/>
      <w:pPr>
        <w:ind w:left="0" w:firstLine="0"/>
      </w:pPr>
    </w:lvl>
    <w:lvl w:ilvl="5" w:tplc="309EA556">
      <w:numFmt w:val="decimal"/>
      <w:lvlText w:val=""/>
      <w:lvlJc w:val="left"/>
      <w:pPr>
        <w:ind w:left="0" w:firstLine="0"/>
      </w:pPr>
    </w:lvl>
    <w:lvl w:ilvl="6" w:tplc="64BAAEFE">
      <w:numFmt w:val="decimal"/>
      <w:lvlText w:val=""/>
      <w:lvlJc w:val="left"/>
      <w:pPr>
        <w:ind w:left="0" w:firstLine="0"/>
      </w:pPr>
    </w:lvl>
    <w:lvl w:ilvl="7" w:tplc="DD4EA668">
      <w:numFmt w:val="decimal"/>
      <w:lvlText w:val=""/>
      <w:lvlJc w:val="left"/>
      <w:pPr>
        <w:ind w:left="0" w:firstLine="0"/>
      </w:pPr>
    </w:lvl>
    <w:lvl w:ilvl="8" w:tplc="8DEC26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4B443C0C"/>
    <w:multiLevelType w:val="hybridMultilevel"/>
    <w:tmpl w:val="A3A68000"/>
    <w:lvl w:ilvl="0" w:tplc="1602A04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0B8C22A">
      <w:numFmt w:val="decimal"/>
      <w:lvlText w:val=""/>
      <w:lvlJc w:val="left"/>
      <w:pPr>
        <w:ind w:left="0" w:firstLine="0"/>
      </w:pPr>
    </w:lvl>
    <w:lvl w:ilvl="2" w:tplc="59AEC1D2">
      <w:numFmt w:val="decimal"/>
      <w:lvlText w:val=""/>
      <w:lvlJc w:val="left"/>
      <w:pPr>
        <w:ind w:left="0" w:firstLine="0"/>
      </w:pPr>
    </w:lvl>
    <w:lvl w:ilvl="3" w:tplc="3E469032">
      <w:numFmt w:val="decimal"/>
      <w:lvlText w:val=""/>
      <w:lvlJc w:val="left"/>
      <w:pPr>
        <w:ind w:left="0" w:firstLine="0"/>
      </w:pPr>
    </w:lvl>
    <w:lvl w:ilvl="4" w:tplc="663EB096">
      <w:numFmt w:val="decimal"/>
      <w:lvlText w:val=""/>
      <w:lvlJc w:val="left"/>
      <w:pPr>
        <w:ind w:left="0" w:firstLine="0"/>
      </w:pPr>
    </w:lvl>
    <w:lvl w:ilvl="5" w:tplc="01C2E110">
      <w:numFmt w:val="decimal"/>
      <w:lvlText w:val=""/>
      <w:lvlJc w:val="left"/>
      <w:pPr>
        <w:ind w:left="0" w:firstLine="0"/>
      </w:pPr>
    </w:lvl>
    <w:lvl w:ilvl="6" w:tplc="A17A5B7A">
      <w:numFmt w:val="decimal"/>
      <w:lvlText w:val=""/>
      <w:lvlJc w:val="left"/>
      <w:pPr>
        <w:ind w:left="0" w:firstLine="0"/>
      </w:pPr>
    </w:lvl>
    <w:lvl w:ilvl="7" w:tplc="E016399C">
      <w:numFmt w:val="decimal"/>
      <w:lvlText w:val=""/>
      <w:lvlJc w:val="left"/>
      <w:pPr>
        <w:ind w:left="0" w:firstLine="0"/>
      </w:pPr>
    </w:lvl>
    <w:lvl w:ilvl="8" w:tplc="9974A18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4B6C39FA"/>
    <w:multiLevelType w:val="hybridMultilevel"/>
    <w:tmpl w:val="E9C4B7D0"/>
    <w:lvl w:ilvl="0" w:tplc="2C7E6684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B5ADE9A">
      <w:numFmt w:val="decimal"/>
      <w:lvlText w:val=""/>
      <w:lvlJc w:val="left"/>
      <w:pPr>
        <w:ind w:left="0" w:firstLine="0"/>
      </w:pPr>
    </w:lvl>
    <w:lvl w:ilvl="2" w:tplc="5890E07A">
      <w:numFmt w:val="decimal"/>
      <w:lvlText w:val=""/>
      <w:lvlJc w:val="left"/>
      <w:pPr>
        <w:ind w:left="0" w:firstLine="0"/>
      </w:pPr>
    </w:lvl>
    <w:lvl w:ilvl="3" w:tplc="56FA2610">
      <w:numFmt w:val="decimal"/>
      <w:lvlText w:val=""/>
      <w:lvlJc w:val="left"/>
      <w:pPr>
        <w:ind w:left="0" w:firstLine="0"/>
      </w:pPr>
    </w:lvl>
    <w:lvl w:ilvl="4" w:tplc="95EC0854">
      <w:numFmt w:val="decimal"/>
      <w:lvlText w:val=""/>
      <w:lvlJc w:val="left"/>
      <w:pPr>
        <w:ind w:left="0" w:firstLine="0"/>
      </w:pPr>
    </w:lvl>
    <w:lvl w:ilvl="5" w:tplc="BA9A16D4">
      <w:numFmt w:val="decimal"/>
      <w:lvlText w:val=""/>
      <w:lvlJc w:val="left"/>
      <w:pPr>
        <w:ind w:left="0" w:firstLine="0"/>
      </w:pPr>
    </w:lvl>
    <w:lvl w:ilvl="6" w:tplc="36BAE0C8">
      <w:numFmt w:val="decimal"/>
      <w:lvlText w:val=""/>
      <w:lvlJc w:val="left"/>
      <w:pPr>
        <w:ind w:left="0" w:firstLine="0"/>
      </w:pPr>
    </w:lvl>
    <w:lvl w:ilvl="7" w:tplc="16DAEB22">
      <w:numFmt w:val="decimal"/>
      <w:lvlText w:val=""/>
      <w:lvlJc w:val="left"/>
      <w:pPr>
        <w:ind w:left="0" w:firstLine="0"/>
      </w:pPr>
    </w:lvl>
    <w:lvl w:ilvl="8" w:tplc="2ABCFD82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4C511414"/>
    <w:multiLevelType w:val="hybridMultilevel"/>
    <w:tmpl w:val="103C306A"/>
    <w:lvl w:ilvl="0" w:tplc="9AAE6A1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6FE7F70">
      <w:numFmt w:val="decimal"/>
      <w:lvlText w:val=""/>
      <w:lvlJc w:val="left"/>
      <w:pPr>
        <w:ind w:left="0" w:firstLine="0"/>
      </w:pPr>
    </w:lvl>
    <w:lvl w:ilvl="2" w:tplc="567E7E5A">
      <w:numFmt w:val="decimal"/>
      <w:lvlText w:val=""/>
      <w:lvlJc w:val="left"/>
      <w:pPr>
        <w:ind w:left="0" w:firstLine="0"/>
      </w:pPr>
    </w:lvl>
    <w:lvl w:ilvl="3" w:tplc="BCE898C4">
      <w:numFmt w:val="decimal"/>
      <w:lvlText w:val=""/>
      <w:lvlJc w:val="left"/>
      <w:pPr>
        <w:ind w:left="0" w:firstLine="0"/>
      </w:pPr>
    </w:lvl>
    <w:lvl w:ilvl="4" w:tplc="1C82F710">
      <w:numFmt w:val="decimal"/>
      <w:lvlText w:val=""/>
      <w:lvlJc w:val="left"/>
      <w:pPr>
        <w:ind w:left="0" w:firstLine="0"/>
      </w:pPr>
    </w:lvl>
    <w:lvl w:ilvl="5" w:tplc="AEA0B98C">
      <w:numFmt w:val="decimal"/>
      <w:lvlText w:val=""/>
      <w:lvlJc w:val="left"/>
      <w:pPr>
        <w:ind w:left="0" w:firstLine="0"/>
      </w:pPr>
    </w:lvl>
    <w:lvl w:ilvl="6" w:tplc="B1DAAE10">
      <w:numFmt w:val="decimal"/>
      <w:lvlText w:val=""/>
      <w:lvlJc w:val="left"/>
      <w:pPr>
        <w:ind w:left="0" w:firstLine="0"/>
      </w:pPr>
    </w:lvl>
    <w:lvl w:ilvl="7" w:tplc="4872D4DC">
      <w:numFmt w:val="decimal"/>
      <w:lvlText w:val=""/>
      <w:lvlJc w:val="left"/>
      <w:pPr>
        <w:ind w:left="0" w:firstLine="0"/>
      </w:pPr>
    </w:lvl>
    <w:lvl w:ilvl="8" w:tplc="A4DE6542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DDC492C"/>
    <w:multiLevelType w:val="hybridMultilevel"/>
    <w:tmpl w:val="B4B64BA0"/>
    <w:lvl w:ilvl="0" w:tplc="A6FA7796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6D642E4">
      <w:numFmt w:val="decimal"/>
      <w:lvlText w:val=""/>
      <w:lvlJc w:val="left"/>
      <w:pPr>
        <w:ind w:left="0" w:firstLine="0"/>
      </w:pPr>
    </w:lvl>
    <w:lvl w:ilvl="2" w:tplc="AE1262CA">
      <w:numFmt w:val="decimal"/>
      <w:lvlText w:val=""/>
      <w:lvlJc w:val="left"/>
      <w:pPr>
        <w:ind w:left="0" w:firstLine="0"/>
      </w:pPr>
    </w:lvl>
    <w:lvl w:ilvl="3" w:tplc="352405E2">
      <w:numFmt w:val="decimal"/>
      <w:lvlText w:val=""/>
      <w:lvlJc w:val="left"/>
      <w:pPr>
        <w:ind w:left="0" w:firstLine="0"/>
      </w:pPr>
    </w:lvl>
    <w:lvl w:ilvl="4" w:tplc="EA509F66">
      <w:numFmt w:val="decimal"/>
      <w:lvlText w:val=""/>
      <w:lvlJc w:val="left"/>
      <w:pPr>
        <w:ind w:left="0" w:firstLine="0"/>
      </w:pPr>
    </w:lvl>
    <w:lvl w:ilvl="5" w:tplc="A5A8BE00">
      <w:numFmt w:val="decimal"/>
      <w:lvlText w:val=""/>
      <w:lvlJc w:val="left"/>
      <w:pPr>
        <w:ind w:left="0" w:firstLine="0"/>
      </w:pPr>
    </w:lvl>
    <w:lvl w:ilvl="6" w:tplc="98883E70">
      <w:numFmt w:val="decimal"/>
      <w:lvlText w:val=""/>
      <w:lvlJc w:val="left"/>
      <w:pPr>
        <w:ind w:left="0" w:firstLine="0"/>
      </w:pPr>
    </w:lvl>
    <w:lvl w:ilvl="7" w:tplc="C748B1A2">
      <w:numFmt w:val="decimal"/>
      <w:lvlText w:val=""/>
      <w:lvlJc w:val="left"/>
      <w:pPr>
        <w:ind w:left="0" w:firstLine="0"/>
      </w:pPr>
    </w:lvl>
    <w:lvl w:ilvl="8" w:tplc="1F64A53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4E0131FF"/>
    <w:multiLevelType w:val="hybridMultilevel"/>
    <w:tmpl w:val="9500ACE8"/>
    <w:lvl w:ilvl="0" w:tplc="BCE4FD1A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E6D9D6">
      <w:numFmt w:val="decimal"/>
      <w:lvlText w:val=""/>
      <w:lvlJc w:val="left"/>
      <w:pPr>
        <w:ind w:left="0" w:firstLine="0"/>
      </w:pPr>
    </w:lvl>
    <w:lvl w:ilvl="2" w:tplc="7AE07054">
      <w:numFmt w:val="decimal"/>
      <w:lvlText w:val=""/>
      <w:lvlJc w:val="left"/>
      <w:pPr>
        <w:ind w:left="0" w:firstLine="0"/>
      </w:pPr>
    </w:lvl>
    <w:lvl w:ilvl="3" w:tplc="D902C2CE">
      <w:numFmt w:val="decimal"/>
      <w:lvlText w:val=""/>
      <w:lvlJc w:val="left"/>
      <w:pPr>
        <w:ind w:left="0" w:firstLine="0"/>
      </w:pPr>
    </w:lvl>
    <w:lvl w:ilvl="4" w:tplc="D8A26076">
      <w:numFmt w:val="decimal"/>
      <w:lvlText w:val=""/>
      <w:lvlJc w:val="left"/>
      <w:pPr>
        <w:ind w:left="0" w:firstLine="0"/>
      </w:pPr>
    </w:lvl>
    <w:lvl w:ilvl="5" w:tplc="08864988">
      <w:numFmt w:val="decimal"/>
      <w:lvlText w:val=""/>
      <w:lvlJc w:val="left"/>
      <w:pPr>
        <w:ind w:left="0" w:firstLine="0"/>
      </w:pPr>
    </w:lvl>
    <w:lvl w:ilvl="6" w:tplc="763A0802">
      <w:numFmt w:val="decimal"/>
      <w:lvlText w:val=""/>
      <w:lvlJc w:val="left"/>
      <w:pPr>
        <w:ind w:left="0" w:firstLine="0"/>
      </w:pPr>
    </w:lvl>
    <w:lvl w:ilvl="7" w:tplc="803C1CB8">
      <w:numFmt w:val="decimal"/>
      <w:lvlText w:val=""/>
      <w:lvlJc w:val="left"/>
      <w:pPr>
        <w:ind w:left="0" w:firstLine="0"/>
      </w:pPr>
    </w:lvl>
    <w:lvl w:ilvl="8" w:tplc="0A40889E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4FF2333F"/>
    <w:multiLevelType w:val="hybridMultilevel"/>
    <w:tmpl w:val="6D4C77D6"/>
    <w:lvl w:ilvl="0" w:tplc="A9DCF33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50AAF8">
      <w:numFmt w:val="decimal"/>
      <w:lvlText w:val=""/>
      <w:lvlJc w:val="left"/>
      <w:pPr>
        <w:ind w:left="0" w:firstLine="0"/>
      </w:pPr>
    </w:lvl>
    <w:lvl w:ilvl="2" w:tplc="75CA6376">
      <w:numFmt w:val="decimal"/>
      <w:lvlText w:val=""/>
      <w:lvlJc w:val="left"/>
      <w:pPr>
        <w:ind w:left="0" w:firstLine="0"/>
      </w:pPr>
    </w:lvl>
    <w:lvl w:ilvl="3" w:tplc="40F0C360">
      <w:numFmt w:val="decimal"/>
      <w:lvlText w:val=""/>
      <w:lvlJc w:val="left"/>
      <w:pPr>
        <w:ind w:left="0" w:firstLine="0"/>
      </w:pPr>
    </w:lvl>
    <w:lvl w:ilvl="4" w:tplc="C92C587C">
      <w:numFmt w:val="decimal"/>
      <w:lvlText w:val=""/>
      <w:lvlJc w:val="left"/>
      <w:pPr>
        <w:ind w:left="0" w:firstLine="0"/>
      </w:pPr>
    </w:lvl>
    <w:lvl w:ilvl="5" w:tplc="09FEA066">
      <w:numFmt w:val="decimal"/>
      <w:lvlText w:val=""/>
      <w:lvlJc w:val="left"/>
      <w:pPr>
        <w:ind w:left="0" w:firstLine="0"/>
      </w:pPr>
    </w:lvl>
    <w:lvl w:ilvl="6" w:tplc="172A0D0E">
      <w:numFmt w:val="decimal"/>
      <w:lvlText w:val=""/>
      <w:lvlJc w:val="left"/>
      <w:pPr>
        <w:ind w:left="0" w:firstLine="0"/>
      </w:pPr>
    </w:lvl>
    <w:lvl w:ilvl="7" w:tplc="552858F4">
      <w:numFmt w:val="decimal"/>
      <w:lvlText w:val=""/>
      <w:lvlJc w:val="left"/>
      <w:pPr>
        <w:ind w:left="0" w:firstLine="0"/>
      </w:pPr>
    </w:lvl>
    <w:lvl w:ilvl="8" w:tplc="FF6092D4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51BE2E8A"/>
    <w:multiLevelType w:val="hybridMultilevel"/>
    <w:tmpl w:val="1A8E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183337"/>
    <w:multiLevelType w:val="hybridMultilevel"/>
    <w:tmpl w:val="0EA64DF8"/>
    <w:lvl w:ilvl="0" w:tplc="8E945C86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6C298B4">
      <w:numFmt w:val="decimal"/>
      <w:lvlText w:val=""/>
      <w:lvlJc w:val="left"/>
      <w:pPr>
        <w:ind w:left="0" w:firstLine="0"/>
      </w:pPr>
    </w:lvl>
    <w:lvl w:ilvl="2" w:tplc="B0D68992">
      <w:numFmt w:val="decimal"/>
      <w:lvlText w:val=""/>
      <w:lvlJc w:val="left"/>
      <w:pPr>
        <w:ind w:left="0" w:firstLine="0"/>
      </w:pPr>
    </w:lvl>
    <w:lvl w:ilvl="3" w:tplc="29445E48">
      <w:numFmt w:val="decimal"/>
      <w:lvlText w:val=""/>
      <w:lvlJc w:val="left"/>
      <w:pPr>
        <w:ind w:left="0" w:firstLine="0"/>
      </w:pPr>
    </w:lvl>
    <w:lvl w:ilvl="4" w:tplc="635AF73C">
      <w:numFmt w:val="decimal"/>
      <w:lvlText w:val=""/>
      <w:lvlJc w:val="left"/>
      <w:pPr>
        <w:ind w:left="0" w:firstLine="0"/>
      </w:pPr>
    </w:lvl>
    <w:lvl w:ilvl="5" w:tplc="8572CF30">
      <w:numFmt w:val="decimal"/>
      <w:lvlText w:val=""/>
      <w:lvlJc w:val="left"/>
      <w:pPr>
        <w:ind w:left="0" w:firstLine="0"/>
      </w:pPr>
    </w:lvl>
    <w:lvl w:ilvl="6" w:tplc="1A847DBC">
      <w:numFmt w:val="decimal"/>
      <w:lvlText w:val=""/>
      <w:lvlJc w:val="left"/>
      <w:pPr>
        <w:ind w:left="0" w:firstLine="0"/>
      </w:pPr>
    </w:lvl>
    <w:lvl w:ilvl="7" w:tplc="FD52CA78">
      <w:numFmt w:val="decimal"/>
      <w:lvlText w:val=""/>
      <w:lvlJc w:val="left"/>
      <w:pPr>
        <w:ind w:left="0" w:firstLine="0"/>
      </w:pPr>
    </w:lvl>
    <w:lvl w:ilvl="8" w:tplc="DB3E61DE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55C3531B"/>
    <w:multiLevelType w:val="hybridMultilevel"/>
    <w:tmpl w:val="F5F6883A"/>
    <w:lvl w:ilvl="0" w:tplc="A84E2AB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7CDAB2">
      <w:numFmt w:val="decimal"/>
      <w:lvlText w:val=""/>
      <w:lvlJc w:val="left"/>
      <w:pPr>
        <w:ind w:left="0" w:firstLine="0"/>
      </w:pPr>
    </w:lvl>
    <w:lvl w:ilvl="2" w:tplc="5E6E0F7C">
      <w:numFmt w:val="decimal"/>
      <w:lvlText w:val=""/>
      <w:lvlJc w:val="left"/>
      <w:pPr>
        <w:ind w:left="0" w:firstLine="0"/>
      </w:pPr>
    </w:lvl>
    <w:lvl w:ilvl="3" w:tplc="4DFE7C68">
      <w:numFmt w:val="decimal"/>
      <w:lvlText w:val=""/>
      <w:lvlJc w:val="left"/>
      <w:pPr>
        <w:ind w:left="0" w:firstLine="0"/>
      </w:pPr>
    </w:lvl>
    <w:lvl w:ilvl="4" w:tplc="3B56A70A">
      <w:numFmt w:val="decimal"/>
      <w:lvlText w:val=""/>
      <w:lvlJc w:val="left"/>
      <w:pPr>
        <w:ind w:left="0" w:firstLine="0"/>
      </w:pPr>
    </w:lvl>
    <w:lvl w:ilvl="5" w:tplc="B72E078C">
      <w:numFmt w:val="decimal"/>
      <w:lvlText w:val=""/>
      <w:lvlJc w:val="left"/>
      <w:pPr>
        <w:ind w:left="0" w:firstLine="0"/>
      </w:pPr>
    </w:lvl>
    <w:lvl w:ilvl="6" w:tplc="F8A68B10">
      <w:numFmt w:val="decimal"/>
      <w:lvlText w:val=""/>
      <w:lvlJc w:val="left"/>
      <w:pPr>
        <w:ind w:left="0" w:firstLine="0"/>
      </w:pPr>
    </w:lvl>
    <w:lvl w:ilvl="7" w:tplc="4A9E111C">
      <w:numFmt w:val="decimal"/>
      <w:lvlText w:val=""/>
      <w:lvlJc w:val="left"/>
      <w:pPr>
        <w:ind w:left="0" w:firstLine="0"/>
      </w:pPr>
    </w:lvl>
    <w:lvl w:ilvl="8" w:tplc="A74456E0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57DE27CC"/>
    <w:multiLevelType w:val="hybridMultilevel"/>
    <w:tmpl w:val="E5801624"/>
    <w:lvl w:ilvl="0" w:tplc="DC02B67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69C502E">
      <w:numFmt w:val="decimal"/>
      <w:lvlText w:val=""/>
      <w:lvlJc w:val="left"/>
      <w:pPr>
        <w:ind w:left="0" w:firstLine="0"/>
      </w:pPr>
    </w:lvl>
    <w:lvl w:ilvl="2" w:tplc="443E6A20">
      <w:numFmt w:val="decimal"/>
      <w:lvlText w:val=""/>
      <w:lvlJc w:val="left"/>
      <w:pPr>
        <w:ind w:left="0" w:firstLine="0"/>
      </w:pPr>
    </w:lvl>
    <w:lvl w:ilvl="3" w:tplc="AD80851C">
      <w:numFmt w:val="decimal"/>
      <w:lvlText w:val=""/>
      <w:lvlJc w:val="left"/>
      <w:pPr>
        <w:ind w:left="0" w:firstLine="0"/>
      </w:pPr>
    </w:lvl>
    <w:lvl w:ilvl="4" w:tplc="0E38C6D4">
      <w:numFmt w:val="decimal"/>
      <w:lvlText w:val=""/>
      <w:lvlJc w:val="left"/>
      <w:pPr>
        <w:ind w:left="0" w:firstLine="0"/>
      </w:pPr>
    </w:lvl>
    <w:lvl w:ilvl="5" w:tplc="3E70D88C">
      <w:numFmt w:val="decimal"/>
      <w:lvlText w:val=""/>
      <w:lvlJc w:val="left"/>
      <w:pPr>
        <w:ind w:left="0" w:firstLine="0"/>
      </w:pPr>
    </w:lvl>
    <w:lvl w:ilvl="6" w:tplc="264C8FCC">
      <w:numFmt w:val="decimal"/>
      <w:lvlText w:val=""/>
      <w:lvlJc w:val="left"/>
      <w:pPr>
        <w:ind w:left="0" w:firstLine="0"/>
      </w:pPr>
    </w:lvl>
    <w:lvl w:ilvl="7" w:tplc="F9FE4AB8">
      <w:numFmt w:val="decimal"/>
      <w:lvlText w:val=""/>
      <w:lvlJc w:val="left"/>
      <w:pPr>
        <w:ind w:left="0" w:firstLine="0"/>
      </w:pPr>
    </w:lvl>
    <w:lvl w:ilvl="8" w:tplc="DDF22EB4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59E56C8B"/>
    <w:multiLevelType w:val="hybridMultilevel"/>
    <w:tmpl w:val="B01A549C"/>
    <w:lvl w:ilvl="0" w:tplc="80C68CFE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FCE738E">
      <w:numFmt w:val="decimal"/>
      <w:lvlText w:val=""/>
      <w:lvlJc w:val="left"/>
      <w:pPr>
        <w:ind w:left="0" w:firstLine="0"/>
      </w:pPr>
    </w:lvl>
    <w:lvl w:ilvl="2" w:tplc="A874EF7C">
      <w:numFmt w:val="decimal"/>
      <w:lvlText w:val=""/>
      <w:lvlJc w:val="left"/>
      <w:pPr>
        <w:ind w:left="0" w:firstLine="0"/>
      </w:pPr>
    </w:lvl>
    <w:lvl w:ilvl="3" w:tplc="2404234C">
      <w:numFmt w:val="decimal"/>
      <w:lvlText w:val=""/>
      <w:lvlJc w:val="left"/>
      <w:pPr>
        <w:ind w:left="0" w:firstLine="0"/>
      </w:pPr>
    </w:lvl>
    <w:lvl w:ilvl="4" w:tplc="93C46C32">
      <w:numFmt w:val="decimal"/>
      <w:lvlText w:val=""/>
      <w:lvlJc w:val="left"/>
      <w:pPr>
        <w:ind w:left="0" w:firstLine="0"/>
      </w:pPr>
    </w:lvl>
    <w:lvl w:ilvl="5" w:tplc="50625544">
      <w:numFmt w:val="decimal"/>
      <w:lvlText w:val=""/>
      <w:lvlJc w:val="left"/>
      <w:pPr>
        <w:ind w:left="0" w:firstLine="0"/>
      </w:pPr>
    </w:lvl>
    <w:lvl w:ilvl="6" w:tplc="7B0631C4">
      <w:numFmt w:val="decimal"/>
      <w:lvlText w:val=""/>
      <w:lvlJc w:val="left"/>
      <w:pPr>
        <w:ind w:left="0" w:firstLine="0"/>
      </w:pPr>
    </w:lvl>
    <w:lvl w:ilvl="7" w:tplc="8D0A3EE4">
      <w:numFmt w:val="decimal"/>
      <w:lvlText w:val=""/>
      <w:lvlJc w:val="left"/>
      <w:pPr>
        <w:ind w:left="0" w:firstLine="0"/>
      </w:pPr>
    </w:lvl>
    <w:lvl w:ilvl="8" w:tplc="4614CA86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5BF164A8"/>
    <w:multiLevelType w:val="hybridMultilevel"/>
    <w:tmpl w:val="78C6B034"/>
    <w:lvl w:ilvl="0" w:tplc="66F8C6FA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B06C7C">
      <w:numFmt w:val="decimal"/>
      <w:lvlText w:val=""/>
      <w:lvlJc w:val="left"/>
      <w:pPr>
        <w:ind w:left="0" w:firstLine="0"/>
      </w:pPr>
    </w:lvl>
    <w:lvl w:ilvl="2" w:tplc="3E942572">
      <w:numFmt w:val="decimal"/>
      <w:lvlText w:val=""/>
      <w:lvlJc w:val="left"/>
      <w:pPr>
        <w:ind w:left="0" w:firstLine="0"/>
      </w:pPr>
    </w:lvl>
    <w:lvl w:ilvl="3" w:tplc="E9748CC4">
      <w:numFmt w:val="decimal"/>
      <w:lvlText w:val=""/>
      <w:lvlJc w:val="left"/>
      <w:pPr>
        <w:ind w:left="0" w:firstLine="0"/>
      </w:pPr>
    </w:lvl>
    <w:lvl w:ilvl="4" w:tplc="B64273F0">
      <w:numFmt w:val="decimal"/>
      <w:lvlText w:val=""/>
      <w:lvlJc w:val="left"/>
      <w:pPr>
        <w:ind w:left="0" w:firstLine="0"/>
      </w:pPr>
    </w:lvl>
    <w:lvl w:ilvl="5" w:tplc="5E46285C">
      <w:numFmt w:val="decimal"/>
      <w:lvlText w:val=""/>
      <w:lvlJc w:val="left"/>
      <w:pPr>
        <w:ind w:left="0" w:firstLine="0"/>
      </w:pPr>
    </w:lvl>
    <w:lvl w:ilvl="6" w:tplc="ACE20B4E">
      <w:numFmt w:val="decimal"/>
      <w:lvlText w:val=""/>
      <w:lvlJc w:val="left"/>
      <w:pPr>
        <w:ind w:left="0" w:firstLine="0"/>
      </w:pPr>
    </w:lvl>
    <w:lvl w:ilvl="7" w:tplc="02E67FF6">
      <w:numFmt w:val="decimal"/>
      <w:lvlText w:val=""/>
      <w:lvlJc w:val="left"/>
      <w:pPr>
        <w:ind w:left="0" w:firstLine="0"/>
      </w:pPr>
    </w:lvl>
    <w:lvl w:ilvl="8" w:tplc="9D16F344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5C351682"/>
    <w:multiLevelType w:val="hybridMultilevel"/>
    <w:tmpl w:val="365AA986"/>
    <w:lvl w:ilvl="0" w:tplc="19F67C8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7CAF54A">
      <w:numFmt w:val="decimal"/>
      <w:lvlText w:val=""/>
      <w:lvlJc w:val="left"/>
      <w:pPr>
        <w:ind w:left="0" w:firstLine="0"/>
      </w:pPr>
    </w:lvl>
    <w:lvl w:ilvl="2" w:tplc="E06C5478">
      <w:numFmt w:val="decimal"/>
      <w:lvlText w:val=""/>
      <w:lvlJc w:val="left"/>
      <w:pPr>
        <w:ind w:left="0" w:firstLine="0"/>
      </w:pPr>
    </w:lvl>
    <w:lvl w:ilvl="3" w:tplc="CF8CDC80">
      <w:numFmt w:val="decimal"/>
      <w:lvlText w:val=""/>
      <w:lvlJc w:val="left"/>
      <w:pPr>
        <w:ind w:left="0" w:firstLine="0"/>
      </w:pPr>
    </w:lvl>
    <w:lvl w:ilvl="4" w:tplc="CA0487D8">
      <w:numFmt w:val="decimal"/>
      <w:lvlText w:val=""/>
      <w:lvlJc w:val="left"/>
      <w:pPr>
        <w:ind w:left="0" w:firstLine="0"/>
      </w:pPr>
    </w:lvl>
    <w:lvl w:ilvl="5" w:tplc="D77AE520">
      <w:numFmt w:val="decimal"/>
      <w:lvlText w:val=""/>
      <w:lvlJc w:val="left"/>
      <w:pPr>
        <w:ind w:left="0" w:firstLine="0"/>
      </w:pPr>
    </w:lvl>
    <w:lvl w:ilvl="6" w:tplc="AA94744C">
      <w:numFmt w:val="decimal"/>
      <w:lvlText w:val=""/>
      <w:lvlJc w:val="left"/>
      <w:pPr>
        <w:ind w:left="0" w:firstLine="0"/>
      </w:pPr>
    </w:lvl>
    <w:lvl w:ilvl="7" w:tplc="FF449958">
      <w:numFmt w:val="decimal"/>
      <w:lvlText w:val=""/>
      <w:lvlJc w:val="left"/>
      <w:pPr>
        <w:ind w:left="0" w:firstLine="0"/>
      </w:pPr>
    </w:lvl>
    <w:lvl w:ilvl="8" w:tplc="55C25876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5C7B1252"/>
    <w:multiLevelType w:val="hybridMultilevel"/>
    <w:tmpl w:val="F30826D2"/>
    <w:lvl w:ilvl="0" w:tplc="AFC6E9A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F86802">
      <w:numFmt w:val="decimal"/>
      <w:lvlText w:val=""/>
      <w:lvlJc w:val="left"/>
      <w:pPr>
        <w:ind w:left="0" w:firstLine="0"/>
      </w:pPr>
    </w:lvl>
    <w:lvl w:ilvl="2" w:tplc="98068EBE">
      <w:numFmt w:val="decimal"/>
      <w:lvlText w:val=""/>
      <w:lvlJc w:val="left"/>
      <w:pPr>
        <w:ind w:left="0" w:firstLine="0"/>
      </w:pPr>
    </w:lvl>
    <w:lvl w:ilvl="3" w:tplc="9A80CEFC">
      <w:numFmt w:val="decimal"/>
      <w:lvlText w:val=""/>
      <w:lvlJc w:val="left"/>
      <w:pPr>
        <w:ind w:left="0" w:firstLine="0"/>
      </w:pPr>
    </w:lvl>
    <w:lvl w:ilvl="4" w:tplc="37702CE6">
      <w:numFmt w:val="decimal"/>
      <w:lvlText w:val=""/>
      <w:lvlJc w:val="left"/>
      <w:pPr>
        <w:ind w:left="0" w:firstLine="0"/>
      </w:pPr>
    </w:lvl>
    <w:lvl w:ilvl="5" w:tplc="CF44FDF2">
      <w:numFmt w:val="decimal"/>
      <w:lvlText w:val=""/>
      <w:lvlJc w:val="left"/>
      <w:pPr>
        <w:ind w:left="0" w:firstLine="0"/>
      </w:pPr>
    </w:lvl>
    <w:lvl w:ilvl="6" w:tplc="B3147632">
      <w:numFmt w:val="decimal"/>
      <w:lvlText w:val=""/>
      <w:lvlJc w:val="left"/>
      <w:pPr>
        <w:ind w:left="0" w:firstLine="0"/>
      </w:pPr>
    </w:lvl>
    <w:lvl w:ilvl="7" w:tplc="C6F656A0">
      <w:numFmt w:val="decimal"/>
      <w:lvlText w:val=""/>
      <w:lvlJc w:val="left"/>
      <w:pPr>
        <w:ind w:left="0" w:firstLine="0"/>
      </w:pPr>
    </w:lvl>
    <w:lvl w:ilvl="8" w:tplc="B9B25660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60D22149"/>
    <w:multiLevelType w:val="hybridMultilevel"/>
    <w:tmpl w:val="54FCC4F8"/>
    <w:lvl w:ilvl="0" w:tplc="E7D0DC28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E7CC3CC">
      <w:numFmt w:val="decimal"/>
      <w:lvlText w:val=""/>
      <w:lvlJc w:val="left"/>
      <w:pPr>
        <w:ind w:left="0" w:firstLine="0"/>
      </w:pPr>
    </w:lvl>
    <w:lvl w:ilvl="2" w:tplc="F940D784">
      <w:numFmt w:val="decimal"/>
      <w:lvlText w:val=""/>
      <w:lvlJc w:val="left"/>
      <w:pPr>
        <w:ind w:left="0" w:firstLine="0"/>
      </w:pPr>
    </w:lvl>
    <w:lvl w:ilvl="3" w:tplc="7BBA21DE">
      <w:numFmt w:val="decimal"/>
      <w:lvlText w:val=""/>
      <w:lvlJc w:val="left"/>
      <w:pPr>
        <w:ind w:left="0" w:firstLine="0"/>
      </w:pPr>
    </w:lvl>
    <w:lvl w:ilvl="4" w:tplc="C04EE64C">
      <w:numFmt w:val="decimal"/>
      <w:lvlText w:val=""/>
      <w:lvlJc w:val="left"/>
      <w:pPr>
        <w:ind w:left="0" w:firstLine="0"/>
      </w:pPr>
    </w:lvl>
    <w:lvl w:ilvl="5" w:tplc="ACA25F84">
      <w:numFmt w:val="decimal"/>
      <w:lvlText w:val=""/>
      <w:lvlJc w:val="left"/>
      <w:pPr>
        <w:ind w:left="0" w:firstLine="0"/>
      </w:pPr>
    </w:lvl>
    <w:lvl w:ilvl="6" w:tplc="C1FA1964">
      <w:numFmt w:val="decimal"/>
      <w:lvlText w:val=""/>
      <w:lvlJc w:val="left"/>
      <w:pPr>
        <w:ind w:left="0" w:firstLine="0"/>
      </w:pPr>
    </w:lvl>
    <w:lvl w:ilvl="7" w:tplc="552AAD80">
      <w:numFmt w:val="decimal"/>
      <w:lvlText w:val=""/>
      <w:lvlJc w:val="left"/>
      <w:pPr>
        <w:ind w:left="0" w:firstLine="0"/>
      </w:pPr>
    </w:lvl>
    <w:lvl w:ilvl="8" w:tplc="76F63A50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612D40BC"/>
    <w:multiLevelType w:val="hybridMultilevel"/>
    <w:tmpl w:val="47B09A12"/>
    <w:lvl w:ilvl="0" w:tplc="5302DADE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B6521E">
      <w:numFmt w:val="decimal"/>
      <w:lvlText w:val=""/>
      <w:lvlJc w:val="left"/>
      <w:pPr>
        <w:ind w:left="0" w:firstLine="0"/>
      </w:pPr>
    </w:lvl>
    <w:lvl w:ilvl="2" w:tplc="BA6C6994">
      <w:numFmt w:val="decimal"/>
      <w:lvlText w:val=""/>
      <w:lvlJc w:val="left"/>
      <w:pPr>
        <w:ind w:left="0" w:firstLine="0"/>
      </w:pPr>
    </w:lvl>
    <w:lvl w:ilvl="3" w:tplc="C236086A">
      <w:numFmt w:val="decimal"/>
      <w:lvlText w:val=""/>
      <w:lvlJc w:val="left"/>
      <w:pPr>
        <w:ind w:left="0" w:firstLine="0"/>
      </w:pPr>
    </w:lvl>
    <w:lvl w:ilvl="4" w:tplc="385EE89E">
      <w:numFmt w:val="decimal"/>
      <w:lvlText w:val=""/>
      <w:lvlJc w:val="left"/>
      <w:pPr>
        <w:ind w:left="0" w:firstLine="0"/>
      </w:pPr>
    </w:lvl>
    <w:lvl w:ilvl="5" w:tplc="B3601C5A">
      <w:numFmt w:val="decimal"/>
      <w:lvlText w:val=""/>
      <w:lvlJc w:val="left"/>
      <w:pPr>
        <w:ind w:left="0" w:firstLine="0"/>
      </w:pPr>
    </w:lvl>
    <w:lvl w:ilvl="6" w:tplc="EC8EA986">
      <w:numFmt w:val="decimal"/>
      <w:lvlText w:val=""/>
      <w:lvlJc w:val="left"/>
      <w:pPr>
        <w:ind w:left="0" w:firstLine="0"/>
      </w:pPr>
    </w:lvl>
    <w:lvl w:ilvl="7" w:tplc="0F3CD460">
      <w:numFmt w:val="decimal"/>
      <w:lvlText w:val=""/>
      <w:lvlJc w:val="left"/>
      <w:pPr>
        <w:ind w:left="0" w:firstLine="0"/>
      </w:pPr>
    </w:lvl>
    <w:lvl w:ilvl="8" w:tplc="19F2C17A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614D0876"/>
    <w:multiLevelType w:val="hybridMultilevel"/>
    <w:tmpl w:val="8A4861DC"/>
    <w:lvl w:ilvl="0" w:tplc="95EAB09C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D69830">
      <w:numFmt w:val="decimal"/>
      <w:lvlText w:val=""/>
      <w:lvlJc w:val="left"/>
      <w:pPr>
        <w:ind w:left="0" w:firstLine="0"/>
      </w:pPr>
    </w:lvl>
    <w:lvl w:ilvl="2" w:tplc="FF72470E">
      <w:numFmt w:val="decimal"/>
      <w:lvlText w:val=""/>
      <w:lvlJc w:val="left"/>
      <w:pPr>
        <w:ind w:left="0" w:firstLine="0"/>
      </w:pPr>
    </w:lvl>
    <w:lvl w:ilvl="3" w:tplc="4494577C">
      <w:numFmt w:val="decimal"/>
      <w:lvlText w:val=""/>
      <w:lvlJc w:val="left"/>
      <w:pPr>
        <w:ind w:left="0" w:firstLine="0"/>
      </w:pPr>
    </w:lvl>
    <w:lvl w:ilvl="4" w:tplc="AD947E28">
      <w:numFmt w:val="decimal"/>
      <w:lvlText w:val=""/>
      <w:lvlJc w:val="left"/>
      <w:pPr>
        <w:ind w:left="0" w:firstLine="0"/>
      </w:pPr>
    </w:lvl>
    <w:lvl w:ilvl="5" w:tplc="507887D0">
      <w:numFmt w:val="decimal"/>
      <w:lvlText w:val=""/>
      <w:lvlJc w:val="left"/>
      <w:pPr>
        <w:ind w:left="0" w:firstLine="0"/>
      </w:pPr>
    </w:lvl>
    <w:lvl w:ilvl="6" w:tplc="BB4A950E">
      <w:numFmt w:val="decimal"/>
      <w:lvlText w:val=""/>
      <w:lvlJc w:val="left"/>
      <w:pPr>
        <w:ind w:left="0" w:firstLine="0"/>
      </w:pPr>
    </w:lvl>
    <w:lvl w:ilvl="7" w:tplc="DED4E82C">
      <w:numFmt w:val="decimal"/>
      <w:lvlText w:val=""/>
      <w:lvlJc w:val="left"/>
      <w:pPr>
        <w:ind w:left="0" w:firstLine="0"/>
      </w:pPr>
    </w:lvl>
    <w:lvl w:ilvl="8" w:tplc="86C23218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61AC5D3C"/>
    <w:multiLevelType w:val="hybridMultilevel"/>
    <w:tmpl w:val="220C6914"/>
    <w:lvl w:ilvl="0" w:tplc="B8FE87FC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52B81A">
      <w:numFmt w:val="decimal"/>
      <w:lvlText w:val=""/>
      <w:lvlJc w:val="left"/>
      <w:pPr>
        <w:ind w:left="0" w:firstLine="0"/>
      </w:pPr>
    </w:lvl>
    <w:lvl w:ilvl="2" w:tplc="6E6A40EE">
      <w:numFmt w:val="decimal"/>
      <w:lvlText w:val=""/>
      <w:lvlJc w:val="left"/>
      <w:pPr>
        <w:ind w:left="0" w:firstLine="0"/>
      </w:pPr>
    </w:lvl>
    <w:lvl w:ilvl="3" w:tplc="5A4A3C9E">
      <w:numFmt w:val="decimal"/>
      <w:lvlText w:val=""/>
      <w:lvlJc w:val="left"/>
      <w:pPr>
        <w:ind w:left="0" w:firstLine="0"/>
      </w:pPr>
    </w:lvl>
    <w:lvl w:ilvl="4" w:tplc="DD4A0F40">
      <w:numFmt w:val="decimal"/>
      <w:lvlText w:val=""/>
      <w:lvlJc w:val="left"/>
      <w:pPr>
        <w:ind w:left="0" w:firstLine="0"/>
      </w:pPr>
    </w:lvl>
    <w:lvl w:ilvl="5" w:tplc="59629C8A">
      <w:numFmt w:val="decimal"/>
      <w:lvlText w:val=""/>
      <w:lvlJc w:val="left"/>
      <w:pPr>
        <w:ind w:left="0" w:firstLine="0"/>
      </w:pPr>
    </w:lvl>
    <w:lvl w:ilvl="6" w:tplc="08E8ECA6">
      <w:numFmt w:val="decimal"/>
      <w:lvlText w:val=""/>
      <w:lvlJc w:val="left"/>
      <w:pPr>
        <w:ind w:left="0" w:firstLine="0"/>
      </w:pPr>
    </w:lvl>
    <w:lvl w:ilvl="7" w:tplc="519E7096">
      <w:numFmt w:val="decimal"/>
      <w:lvlText w:val=""/>
      <w:lvlJc w:val="left"/>
      <w:pPr>
        <w:ind w:left="0" w:firstLine="0"/>
      </w:pPr>
    </w:lvl>
    <w:lvl w:ilvl="8" w:tplc="C1380630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620771E8"/>
    <w:multiLevelType w:val="hybridMultilevel"/>
    <w:tmpl w:val="4AD2CBD0"/>
    <w:lvl w:ilvl="0" w:tplc="6FE4201C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E4EC02">
      <w:numFmt w:val="decimal"/>
      <w:lvlText w:val=""/>
      <w:lvlJc w:val="left"/>
      <w:pPr>
        <w:ind w:left="0" w:firstLine="0"/>
      </w:pPr>
    </w:lvl>
    <w:lvl w:ilvl="2" w:tplc="A4B08F68">
      <w:numFmt w:val="decimal"/>
      <w:lvlText w:val=""/>
      <w:lvlJc w:val="left"/>
      <w:pPr>
        <w:ind w:left="0" w:firstLine="0"/>
      </w:pPr>
    </w:lvl>
    <w:lvl w:ilvl="3" w:tplc="2CA080FC">
      <w:numFmt w:val="decimal"/>
      <w:lvlText w:val=""/>
      <w:lvlJc w:val="left"/>
      <w:pPr>
        <w:ind w:left="0" w:firstLine="0"/>
      </w:pPr>
    </w:lvl>
    <w:lvl w:ilvl="4" w:tplc="C846A9D8">
      <w:numFmt w:val="decimal"/>
      <w:lvlText w:val=""/>
      <w:lvlJc w:val="left"/>
      <w:pPr>
        <w:ind w:left="0" w:firstLine="0"/>
      </w:pPr>
    </w:lvl>
    <w:lvl w:ilvl="5" w:tplc="7130B184">
      <w:numFmt w:val="decimal"/>
      <w:lvlText w:val=""/>
      <w:lvlJc w:val="left"/>
      <w:pPr>
        <w:ind w:left="0" w:firstLine="0"/>
      </w:pPr>
    </w:lvl>
    <w:lvl w:ilvl="6" w:tplc="B69858B6">
      <w:numFmt w:val="decimal"/>
      <w:lvlText w:val=""/>
      <w:lvlJc w:val="left"/>
      <w:pPr>
        <w:ind w:left="0" w:firstLine="0"/>
      </w:pPr>
    </w:lvl>
    <w:lvl w:ilvl="7" w:tplc="9CF88502">
      <w:numFmt w:val="decimal"/>
      <w:lvlText w:val=""/>
      <w:lvlJc w:val="left"/>
      <w:pPr>
        <w:ind w:left="0" w:firstLine="0"/>
      </w:pPr>
    </w:lvl>
    <w:lvl w:ilvl="8" w:tplc="4540196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629256BD"/>
    <w:multiLevelType w:val="hybridMultilevel"/>
    <w:tmpl w:val="D60C1062"/>
    <w:lvl w:ilvl="0" w:tplc="030641FC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858391C">
      <w:numFmt w:val="decimal"/>
      <w:lvlText w:val=""/>
      <w:lvlJc w:val="left"/>
      <w:pPr>
        <w:ind w:left="0" w:firstLine="0"/>
      </w:pPr>
    </w:lvl>
    <w:lvl w:ilvl="2" w:tplc="7A7EB138">
      <w:numFmt w:val="decimal"/>
      <w:lvlText w:val=""/>
      <w:lvlJc w:val="left"/>
      <w:pPr>
        <w:ind w:left="0" w:firstLine="0"/>
      </w:pPr>
    </w:lvl>
    <w:lvl w:ilvl="3" w:tplc="421A6E7A">
      <w:numFmt w:val="decimal"/>
      <w:lvlText w:val=""/>
      <w:lvlJc w:val="left"/>
      <w:pPr>
        <w:ind w:left="0" w:firstLine="0"/>
      </w:pPr>
    </w:lvl>
    <w:lvl w:ilvl="4" w:tplc="A740F24C">
      <w:numFmt w:val="decimal"/>
      <w:lvlText w:val=""/>
      <w:lvlJc w:val="left"/>
      <w:pPr>
        <w:ind w:left="0" w:firstLine="0"/>
      </w:pPr>
    </w:lvl>
    <w:lvl w:ilvl="5" w:tplc="0D583872">
      <w:numFmt w:val="decimal"/>
      <w:lvlText w:val=""/>
      <w:lvlJc w:val="left"/>
      <w:pPr>
        <w:ind w:left="0" w:firstLine="0"/>
      </w:pPr>
    </w:lvl>
    <w:lvl w:ilvl="6" w:tplc="FE40630C">
      <w:numFmt w:val="decimal"/>
      <w:lvlText w:val=""/>
      <w:lvlJc w:val="left"/>
      <w:pPr>
        <w:ind w:left="0" w:firstLine="0"/>
      </w:pPr>
    </w:lvl>
    <w:lvl w:ilvl="7" w:tplc="583C6D54">
      <w:numFmt w:val="decimal"/>
      <w:lvlText w:val=""/>
      <w:lvlJc w:val="left"/>
      <w:pPr>
        <w:ind w:left="0" w:firstLine="0"/>
      </w:pPr>
    </w:lvl>
    <w:lvl w:ilvl="8" w:tplc="A6301B26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6349348E"/>
    <w:multiLevelType w:val="hybridMultilevel"/>
    <w:tmpl w:val="DE02A276"/>
    <w:lvl w:ilvl="0" w:tplc="1A56D14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5B21356">
      <w:numFmt w:val="decimal"/>
      <w:lvlText w:val=""/>
      <w:lvlJc w:val="left"/>
      <w:pPr>
        <w:ind w:left="0" w:firstLine="0"/>
      </w:pPr>
    </w:lvl>
    <w:lvl w:ilvl="2" w:tplc="1DA6CAD8">
      <w:numFmt w:val="decimal"/>
      <w:lvlText w:val=""/>
      <w:lvlJc w:val="left"/>
      <w:pPr>
        <w:ind w:left="0" w:firstLine="0"/>
      </w:pPr>
    </w:lvl>
    <w:lvl w:ilvl="3" w:tplc="640E0264">
      <w:numFmt w:val="decimal"/>
      <w:lvlText w:val=""/>
      <w:lvlJc w:val="left"/>
      <w:pPr>
        <w:ind w:left="0" w:firstLine="0"/>
      </w:pPr>
    </w:lvl>
    <w:lvl w:ilvl="4" w:tplc="F5D81F70">
      <w:numFmt w:val="decimal"/>
      <w:lvlText w:val=""/>
      <w:lvlJc w:val="left"/>
      <w:pPr>
        <w:ind w:left="0" w:firstLine="0"/>
      </w:pPr>
    </w:lvl>
    <w:lvl w:ilvl="5" w:tplc="5024EA22">
      <w:numFmt w:val="decimal"/>
      <w:lvlText w:val=""/>
      <w:lvlJc w:val="left"/>
      <w:pPr>
        <w:ind w:left="0" w:firstLine="0"/>
      </w:pPr>
    </w:lvl>
    <w:lvl w:ilvl="6" w:tplc="C6D6A942">
      <w:numFmt w:val="decimal"/>
      <w:lvlText w:val=""/>
      <w:lvlJc w:val="left"/>
      <w:pPr>
        <w:ind w:left="0" w:firstLine="0"/>
      </w:pPr>
    </w:lvl>
    <w:lvl w:ilvl="7" w:tplc="B95CA1AE">
      <w:numFmt w:val="decimal"/>
      <w:lvlText w:val=""/>
      <w:lvlJc w:val="left"/>
      <w:pPr>
        <w:ind w:left="0" w:firstLine="0"/>
      </w:pPr>
    </w:lvl>
    <w:lvl w:ilvl="8" w:tplc="1B40F064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64154FD9"/>
    <w:multiLevelType w:val="hybridMultilevel"/>
    <w:tmpl w:val="124C71FC"/>
    <w:lvl w:ilvl="0" w:tplc="292E19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A87514">
      <w:numFmt w:val="decimal"/>
      <w:lvlText w:val=""/>
      <w:lvlJc w:val="left"/>
      <w:pPr>
        <w:ind w:left="0" w:firstLine="0"/>
      </w:pPr>
    </w:lvl>
    <w:lvl w:ilvl="2" w:tplc="149289DC">
      <w:numFmt w:val="decimal"/>
      <w:lvlText w:val=""/>
      <w:lvlJc w:val="left"/>
      <w:pPr>
        <w:ind w:left="0" w:firstLine="0"/>
      </w:pPr>
    </w:lvl>
    <w:lvl w:ilvl="3" w:tplc="36F02236">
      <w:numFmt w:val="decimal"/>
      <w:lvlText w:val=""/>
      <w:lvlJc w:val="left"/>
      <w:pPr>
        <w:ind w:left="0" w:firstLine="0"/>
      </w:pPr>
    </w:lvl>
    <w:lvl w:ilvl="4" w:tplc="DDD0086A">
      <w:numFmt w:val="decimal"/>
      <w:lvlText w:val=""/>
      <w:lvlJc w:val="left"/>
      <w:pPr>
        <w:ind w:left="0" w:firstLine="0"/>
      </w:pPr>
    </w:lvl>
    <w:lvl w:ilvl="5" w:tplc="2DAA3B2A">
      <w:numFmt w:val="decimal"/>
      <w:lvlText w:val=""/>
      <w:lvlJc w:val="left"/>
      <w:pPr>
        <w:ind w:left="0" w:firstLine="0"/>
      </w:pPr>
    </w:lvl>
    <w:lvl w:ilvl="6" w:tplc="49D2834A">
      <w:numFmt w:val="decimal"/>
      <w:lvlText w:val=""/>
      <w:lvlJc w:val="left"/>
      <w:pPr>
        <w:ind w:left="0" w:firstLine="0"/>
      </w:pPr>
    </w:lvl>
    <w:lvl w:ilvl="7" w:tplc="192872E0">
      <w:numFmt w:val="decimal"/>
      <w:lvlText w:val=""/>
      <w:lvlJc w:val="left"/>
      <w:pPr>
        <w:ind w:left="0" w:firstLine="0"/>
      </w:pPr>
    </w:lvl>
    <w:lvl w:ilvl="8" w:tplc="5C825622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662D236D"/>
    <w:multiLevelType w:val="hybridMultilevel"/>
    <w:tmpl w:val="65D6613C"/>
    <w:lvl w:ilvl="0" w:tplc="98A21C1A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4B857AA">
      <w:numFmt w:val="decimal"/>
      <w:lvlText w:val=""/>
      <w:lvlJc w:val="left"/>
      <w:pPr>
        <w:ind w:left="0" w:firstLine="0"/>
      </w:pPr>
    </w:lvl>
    <w:lvl w:ilvl="2" w:tplc="7EACFB76">
      <w:numFmt w:val="decimal"/>
      <w:lvlText w:val=""/>
      <w:lvlJc w:val="left"/>
      <w:pPr>
        <w:ind w:left="0" w:firstLine="0"/>
      </w:pPr>
    </w:lvl>
    <w:lvl w:ilvl="3" w:tplc="89867726">
      <w:numFmt w:val="decimal"/>
      <w:lvlText w:val=""/>
      <w:lvlJc w:val="left"/>
      <w:pPr>
        <w:ind w:left="0" w:firstLine="0"/>
      </w:pPr>
    </w:lvl>
    <w:lvl w:ilvl="4" w:tplc="6E9234C8">
      <w:numFmt w:val="decimal"/>
      <w:lvlText w:val=""/>
      <w:lvlJc w:val="left"/>
      <w:pPr>
        <w:ind w:left="0" w:firstLine="0"/>
      </w:pPr>
    </w:lvl>
    <w:lvl w:ilvl="5" w:tplc="2C307DAA">
      <w:numFmt w:val="decimal"/>
      <w:lvlText w:val=""/>
      <w:lvlJc w:val="left"/>
      <w:pPr>
        <w:ind w:left="0" w:firstLine="0"/>
      </w:pPr>
    </w:lvl>
    <w:lvl w:ilvl="6" w:tplc="41EEB412">
      <w:numFmt w:val="decimal"/>
      <w:lvlText w:val=""/>
      <w:lvlJc w:val="left"/>
      <w:pPr>
        <w:ind w:left="0" w:firstLine="0"/>
      </w:pPr>
    </w:lvl>
    <w:lvl w:ilvl="7" w:tplc="A906BBFC">
      <w:numFmt w:val="decimal"/>
      <w:lvlText w:val=""/>
      <w:lvlJc w:val="left"/>
      <w:pPr>
        <w:ind w:left="0" w:firstLine="0"/>
      </w:pPr>
    </w:lvl>
    <w:lvl w:ilvl="8" w:tplc="5D74B61E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66797B69"/>
    <w:multiLevelType w:val="hybridMultilevel"/>
    <w:tmpl w:val="9A1493B6"/>
    <w:lvl w:ilvl="0" w:tplc="1EA88FEA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89AF1AE">
      <w:numFmt w:val="decimal"/>
      <w:lvlText w:val=""/>
      <w:lvlJc w:val="left"/>
      <w:pPr>
        <w:ind w:left="0" w:firstLine="0"/>
      </w:pPr>
    </w:lvl>
    <w:lvl w:ilvl="2" w:tplc="34C83990">
      <w:numFmt w:val="decimal"/>
      <w:lvlText w:val=""/>
      <w:lvlJc w:val="left"/>
      <w:pPr>
        <w:ind w:left="0" w:firstLine="0"/>
      </w:pPr>
    </w:lvl>
    <w:lvl w:ilvl="3" w:tplc="C2E2E0C4">
      <w:numFmt w:val="decimal"/>
      <w:lvlText w:val=""/>
      <w:lvlJc w:val="left"/>
      <w:pPr>
        <w:ind w:left="0" w:firstLine="0"/>
      </w:pPr>
    </w:lvl>
    <w:lvl w:ilvl="4" w:tplc="7690FF9A">
      <w:numFmt w:val="decimal"/>
      <w:lvlText w:val=""/>
      <w:lvlJc w:val="left"/>
      <w:pPr>
        <w:ind w:left="0" w:firstLine="0"/>
      </w:pPr>
    </w:lvl>
    <w:lvl w:ilvl="5" w:tplc="5B0E86E0">
      <w:numFmt w:val="decimal"/>
      <w:lvlText w:val=""/>
      <w:lvlJc w:val="left"/>
      <w:pPr>
        <w:ind w:left="0" w:firstLine="0"/>
      </w:pPr>
    </w:lvl>
    <w:lvl w:ilvl="6" w:tplc="C884F3A0">
      <w:numFmt w:val="decimal"/>
      <w:lvlText w:val=""/>
      <w:lvlJc w:val="left"/>
      <w:pPr>
        <w:ind w:left="0" w:firstLine="0"/>
      </w:pPr>
    </w:lvl>
    <w:lvl w:ilvl="7" w:tplc="CE924C4E">
      <w:numFmt w:val="decimal"/>
      <w:lvlText w:val=""/>
      <w:lvlJc w:val="left"/>
      <w:pPr>
        <w:ind w:left="0" w:firstLine="0"/>
      </w:pPr>
    </w:lvl>
    <w:lvl w:ilvl="8" w:tplc="A672F5DC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69BF15EB"/>
    <w:multiLevelType w:val="hybridMultilevel"/>
    <w:tmpl w:val="1C52F502"/>
    <w:lvl w:ilvl="0" w:tplc="DC6E269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0DC5AB2">
      <w:numFmt w:val="decimal"/>
      <w:lvlText w:val=""/>
      <w:lvlJc w:val="left"/>
      <w:pPr>
        <w:ind w:left="0" w:firstLine="0"/>
      </w:pPr>
    </w:lvl>
    <w:lvl w:ilvl="2" w:tplc="DD36F32E">
      <w:numFmt w:val="decimal"/>
      <w:lvlText w:val=""/>
      <w:lvlJc w:val="left"/>
      <w:pPr>
        <w:ind w:left="0" w:firstLine="0"/>
      </w:pPr>
    </w:lvl>
    <w:lvl w:ilvl="3" w:tplc="B85E683A">
      <w:numFmt w:val="decimal"/>
      <w:lvlText w:val=""/>
      <w:lvlJc w:val="left"/>
      <w:pPr>
        <w:ind w:left="0" w:firstLine="0"/>
      </w:pPr>
    </w:lvl>
    <w:lvl w:ilvl="4" w:tplc="118205E0">
      <w:numFmt w:val="decimal"/>
      <w:lvlText w:val=""/>
      <w:lvlJc w:val="left"/>
      <w:pPr>
        <w:ind w:left="0" w:firstLine="0"/>
      </w:pPr>
    </w:lvl>
    <w:lvl w:ilvl="5" w:tplc="AB486840">
      <w:numFmt w:val="decimal"/>
      <w:lvlText w:val=""/>
      <w:lvlJc w:val="left"/>
      <w:pPr>
        <w:ind w:left="0" w:firstLine="0"/>
      </w:pPr>
    </w:lvl>
    <w:lvl w:ilvl="6" w:tplc="D87A7A40">
      <w:numFmt w:val="decimal"/>
      <w:lvlText w:val=""/>
      <w:lvlJc w:val="left"/>
      <w:pPr>
        <w:ind w:left="0" w:firstLine="0"/>
      </w:pPr>
    </w:lvl>
    <w:lvl w:ilvl="7" w:tplc="50E0F85E">
      <w:numFmt w:val="decimal"/>
      <w:lvlText w:val=""/>
      <w:lvlJc w:val="left"/>
      <w:pPr>
        <w:ind w:left="0" w:firstLine="0"/>
      </w:pPr>
    </w:lvl>
    <w:lvl w:ilvl="8" w:tplc="C71AB8EC">
      <w:numFmt w:val="decimal"/>
      <w:lvlText w:val=""/>
      <w:lvlJc w:val="left"/>
      <w:pPr>
        <w:ind w:left="0" w:firstLine="0"/>
      </w:pPr>
    </w:lvl>
  </w:abstractNum>
  <w:abstractNum w:abstractNumId="78" w15:restartNumberingAfterBreak="0">
    <w:nsid w:val="6A8C59B0"/>
    <w:multiLevelType w:val="hybridMultilevel"/>
    <w:tmpl w:val="0A4C4064"/>
    <w:lvl w:ilvl="0" w:tplc="93FA42DE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87A9FF2">
      <w:numFmt w:val="decimal"/>
      <w:lvlText w:val=""/>
      <w:lvlJc w:val="left"/>
      <w:pPr>
        <w:ind w:left="0" w:firstLine="0"/>
      </w:pPr>
    </w:lvl>
    <w:lvl w:ilvl="2" w:tplc="7ACEB41A">
      <w:numFmt w:val="decimal"/>
      <w:lvlText w:val=""/>
      <w:lvlJc w:val="left"/>
      <w:pPr>
        <w:ind w:left="0" w:firstLine="0"/>
      </w:pPr>
    </w:lvl>
    <w:lvl w:ilvl="3" w:tplc="DDE679CE">
      <w:numFmt w:val="decimal"/>
      <w:lvlText w:val=""/>
      <w:lvlJc w:val="left"/>
      <w:pPr>
        <w:ind w:left="0" w:firstLine="0"/>
      </w:pPr>
    </w:lvl>
    <w:lvl w:ilvl="4" w:tplc="48A081FA">
      <w:numFmt w:val="decimal"/>
      <w:lvlText w:val=""/>
      <w:lvlJc w:val="left"/>
      <w:pPr>
        <w:ind w:left="0" w:firstLine="0"/>
      </w:pPr>
    </w:lvl>
    <w:lvl w:ilvl="5" w:tplc="D97C119C">
      <w:numFmt w:val="decimal"/>
      <w:lvlText w:val=""/>
      <w:lvlJc w:val="left"/>
      <w:pPr>
        <w:ind w:left="0" w:firstLine="0"/>
      </w:pPr>
    </w:lvl>
    <w:lvl w:ilvl="6" w:tplc="12580A2E">
      <w:numFmt w:val="decimal"/>
      <w:lvlText w:val=""/>
      <w:lvlJc w:val="left"/>
      <w:pPr>
        <w:ind w:left="0" w:firstLine="0"/>
      </w:pPr>
    </w:lvl>
    <w:lvl w:ilvl="7" w:tplc="04F80154">
      <w:numFmt w:val="decimal"/>
      <w:lvlText w:val=""/>
      <w:lvlJc w:val="left"/>
      <w:pPr>
        <w:ind w:left="0" w:firstLine="0"/>
      </w:pPr>
    </w:lvl>
    <w:lvl w:ilvl="8" w:tplc="410003F6">
      <w:numFmt w:val="decimal"/>
      <w:lvlText w:val=""/>
      <w:lvlJc w:val="left"/>
      <w:pPr>
        <w:ind w:left="0" w:firstLine="0"/>
      </w:pPr>
    </w:lvl>
  </w:abstractNum>
  <w:abstractNum w:abstractNumId="79" w15:restartNumberingAfterBreak="0">
    <w:nsid w:val="6A946FAA"/>
    <w:multiLevelType w:val="hybridMultilevel"/>
    <w:tmpl w:val="12DCFDEE"/>
    <w:lvl w:ilvl="0" w:tplc="480E8F1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EEBC34">
      <w:numFmt w:val="decimal"/>
      <w:lvlText w:val=""/>
      <w:lvlJc w:val="left"/>
      <w:pPr>
        <w:ind w:left="0" w:firstLine="0"/>
      </w:pPr>
    </w:lvl>
    <w:lvl w:ilvl="2" w:tplc="B6882110">
      <w:numFmt w:val="decimal"/>
      <w:lvlText w:val=""/>
      <w:lvlJc w:val="left"/>
      <w:pPr>
        <w:ind w:left="0" w:firstLine="0"/>
      </w:pPr>
    </w:lvl>
    <w:lvl w:ilvl="3" w:tplc="C6C27442">
      <w:numFmt w:val="decimal"/>
      <w:lvlText w:val=""/>
      <w:lvlJc w:val="left"/>
      <w:pPr>
        <w:ind w:left="0" w:firstLine="0"/>
      </w:pPr>
    </w:lvl>
    <w:lvl w:ilvl="4" w:tplc="7486DA90">
      <w:numFmt w:val="decimal"/>
      <w:lvlText w:val=""/>
      <w:lvlJc w:val="left"/>
      <w:pPr>
        <w:ind w:left="0" w:firstLine="0"/>
      </w:pPr>
    </w:lvl>
    <w:lvl w:ilvl="5" w:tplc="50F2A728">
      <w:numFmt w:val="decimal"/>
      <w:lvlText w:val=""/>
      <w:lvlJc w:val="left"/>
      <w:pPr>
        <w:ind w:left="0" w:firstLine="0"/>
      </w:pPr>
    </w:lvl>
    <w:lvl w:ilvl="6" w:tplc="1E004240">
      <w:numFmt w:val="decimal"/>
      <w:lvlText w:val=""/>
      <w:lvlJc w:val="left"/>
      <w:pPr>
        <w:ind w:left="0" w:firstLine="0"/>
      </w:pPr>
    </w:lvl>
    <w:lvl w:ilvl="7" w:tplc="14C2CCBC">
      <w:numFmt w:val="decimal"/>
      <w:lvlText w:val=""/>
      <w:lvlJc w:val="left"/>
      <w:pPr>
        <w:ind w:left="0" w:firstLine="0"/>
      </w:pPr>
    </w:lvl>
    <w:lvl w:ilvl="8" w:tplc="FBAA5F14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6DB34549"/>
    <w:multiLevelType w:val="hybridMultilevel"/>
    <w:tmpl w:val="813EC84A"/>
    <w:lvl w:ilvl="0" w:tplc="41E67084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7689F2">
      <w:numFmt w:val="decimal"/>
      <w:lvlText w:val=""/>
      <w:lvlJc w:val="left"/>
      <w:pPr>
        <w:ind w:left="0" w:firstLine="0"/>
      </w:pPr>
    </w:lvl>
    <w:lvl w:ilvl="2" w:tplc="79E82E26">
      <w:numFmt w:val="decimal"/>
      <w:lvlText w:val=""/>
      <w:lvlJc w:val="left"/>
      <w:pPr>
        <w:ind w:left="0" w:firstLine="0"/>
      </w:pPr>
    </w:lvl>
    <w:lvl w:ilvl="3" w:tplc="E63E622E">
      <w:numFmt w:val="decimal"/>
      <w:lvlText w:val=""/>
      <w:lvlJc w:val="left"/>
      <w:pPr>
        <w:ind w:left="0" w:firstLine="0"/>
      </w:pPr>
    </w:lvl>
    <w:lvl w:ilvl="4" w:tplc="0A8C05F2">
      <w:numFmt w:val="decimal"/>
      <w:lvlText w:val=""/>
      <w:lvlJc w:val="left"/>
      <w:pPr>
        <w:ind w:left="0" w:firstLine="0"/>
      </w:pPr>
    </w:lvl>
    <w:lvl w:ilvl="5" w:tplc="6930C348">
      <w:numFmt w:val="decimal"/>
      <w:lvlText w:val=""/>
      <w:lvlJc w:val="left"/>
      <w:pPr>
        <w:ind w:left="0" w:firstLine="0"/>
      </w:pPr>
    </w:lvl>
    <w:lvl w:ilvl="6" w:tplc="3DDC8E4A">
      <w:numFmt w:val="decimal"/>
      <w:lvlText w:val=""/>
      <w:lvlJc w:val="left"/>
      <w:pPr>
        <w:ind w:left="0" w:firstLine="0"/>
      </w:pPr>
    </w:lvl>
    <w:lvl w:ilvl="7" w:tplc="2F8EB32A">
      <w:numFmt w:val="decimal"/>
      <w:lvlText w:val=""/>
      <w:lvlJc w:val="left"/>
      <w:pPr>
        <w:ind w:left="0" w:firstLine="0"/>
      </w:pPr>
    </w:lvl>
    <w:lvl w:ilvl="8" w:tplc="E6E0D588">
      <w:numFmt w:val="decimal"/>
      <w:lvlText w:val=""/>
      <w:lvlJc w:val="left"/>
      <w:pPr>
        <w:ind w:left="0" w:firstLine="0"/>
      </w:pPr>
    </w:lvl>
  </w:abstractNum>
  <w:abstractNum w:abstractNumId="81" w15:restartNumberingAfterBreak="0">
    <w:nsid w:val="6F277530"/>
    <w:multiLevelType w:val="hybridMultilevel"/>
    <w:tmpl w:val="ECC839C4"/>
    <w:lvl w:ilvl="0" w:tplc="7F263F5C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CC2DAAC">
      <w:numFmt w:val="decimal"/>
      <w:lvlText w:val=""/>
      <w:lvlJc w:val="left"/>
      <w:pPr>
        <w:ind w:left="0" w:firstLine="0"/>
      </w:pPr>
    </w:lvl>
    <w:lvl w:ilvl="2" w:tplc="87FAFFAC">
      <w:numFmt w:val="decimal"/>
      <w:lvlText w:val=""/>
      <w:lvlJc w:val="left"/>
      <w:pPr>
        <w:ind w:left="0" w:firstLine="0"/>
      </w:pPr>
    </w:lvl>
    <w:lvl w:ilvl="3" w:tplc="0BCE31A8">
      <w:numFmt w:val="decimal"/>
      <w:lvlText w:val=""/>
      <w:lvlJc w:val="left"/>
      <w:pPr>
        <w:ind w:left="0" w:firstLine="0"/>
      </w:pPr>
    </w:lvl>
    <w:lvl w:ilvl="4" w:tplc="6FF8FF2E">
      <w:numFmt w:val="decimal"/>
      <w:lvlText w:val=""/>
      <w:lvlJc w:val="left"/>
      <w:pPr>
        <w:ind w:left="0" w:firstLine="0"/>
      </w:pPr>
    </w:lvl>
    <w:lvl w:ilvl="5" w:tplc="512A1612">
      <w:numFmt w:val="decimal"/>
      <w:lvlText w:val=""/>
      <w:lvlJc w:val="left"/>
      <w:pPr>
        <w:ind w:left="0" w:firstLine="0"/>
      </w:pPr>
    </w:lvl>
    <w:lvl w:ilvl="6" w:tplc="146E10CE">
      <w:numFmt w:val="decimal"/>
      <w:lvlText w:val=""/>
      <w:lvlJc w:val="left"/>
      <w:pPr>
        <w:ind w:left="0" w:firstLine="0"/>
      </w:pPr>
    </w:lvl>
    <w:lvl w:ilvl="7" w:tplc="11425CDA">
      <w:numFmt w:val="decimal"/>
      <w:lvlText w:val=""/>
      <w:lvlJc w:val="left"/>
      <w:pPr>
        <w:ind w:left="0" w:firstLine="0"/>
      </w:pPr>
    </w:lvl>
    <w:lvl w:ilvl="8" w:tplc="9460B656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734626C5"/>
    <w:multiLevelType w:val="hybridMultilevel"/>
    <w:tmpl w:val="167012C4"/>
    <w:lvl w:ilvl="0" w:tplc="62DE60F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62C533E">
      <w:numFmt w:val="decimal"/>
      <w:lvlText w:val=""/>
      <w:lvlJc w:val="left"/>
      <w:pPr>
        <w:ind w:left="0" w:firstLine="0"/>
      </w:pPr>
    </w:lvl>
    <w:lvl w:ilvl="2" w:tplc="FD8A3CDA">
      <w:numFmt w:val="decimal"/>
      <w:lvlText w:val=""/>
      <w:lvlJc w:val="left"/>
      <w:pPr>
        <w:ind w:left="0" w:firstLine="0"/>
      </w:pPr>
    </w:lvl>
    <w:lvl w:ilvl="3" w:tplc="0042597A">
      <w:numFmt w:val="decimal"/>
      <w:lvlText w:val=""/>
      <w:lvlJc w:val="left"/>
      <w:pPr>
        <w:ind w:left="0" w:firstLine="0"/>
      </w:pPr>
    </w:lvl>
    <w:lvl w:ilvl="4" w:tplc="3A66DB84">
      <w:numFmt w:val="decimal"/>
      <w:lvlText w:val=""/>
      <w:lvlJc w:val="left"/>
      <w:pPr>
        <w:ind w:left="0" w:firstLine="0"/>
      </w:pPr>
    </w:lvl>
    <w:lvl w:ilvl="5" w:tplc="D2405CFE">
      <w:numFmt w:val="decimal"/>
      <w:lvlText w:val=""/>
      <w:lvlJc w:val="left"/>
      <w:pPr>
        <w:ind w:left="0" w:firstLine="0"/>
      </w:pPr>
    </w:lvl>
    <w:lvl w:ilvl="6" w:tplc="F7E0D144">
      <w:numFmt w:val="decimal"/>
      <w:lvlText w:val=""/>
      <w:lvlJc w:val="left"/>
      <w:pPr>
        <w:ind w:left="0" w:firstLine="0"/>
      </w:pPr>
    </w:lvl>
    <w:lvl w:ilvl="7" w:tplc="C7B88E22">
      <w:numFmt w:val="decimal"/>
      <w:lvlText w:val=""/>
      <w:lvlJc w:val="left"/>
      <w:pPr>
        <w:ind w:left="0" w:firstLine="0"/>
      </w:pPr>
    </w:lvl>
    <w:lvl w:ilvl="8" w:tplc="32D45798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743F5A49"/>
    <w:multiLevelType w:val="hybridMultilevel"/>
    <w:tmpl w:val="B65C61D4"/>
    <w:lvl w:ilvl="0" w:tplc="9A728278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036DAC8">
      <w:numFmt w:val="decimal"/>
      <w:lvlText w:val=""/>
      <w:lvlJc w:val="left"/>
      <w:pPr>
        <w:ind w:left="0" w:firstLine="0"/>
      </w:pPr>
    </w:lvl>
    <w:lvl w:ilvl="2" w:tplc="E8743014">
      <w:numFmt w:val="decimal"/>
      <w:lvlText w:val=""/>
      <w:lvlJc w:val="left"/>
      <w:pPr>
        <w:ind w:left="0" w:firstLine="0"/>
      </w:pPr>
    </w:lvl>
    <w:lvl w:ilvl="3" w:tplc="CC1041BA">
      <w:numFmt w:val="decimal"/>
      <w:lvlText w:val=""/>
      <w:lvlJc w:val="left"/>
      <w:pPr>
        <w:ind w:left="0" w:firstLine="0"/>
      </w:pPr>
    </w:lvl>
    <w:lvl w:ilvl="4" w:tplc="0B807194">
      <w:numFmt w:val="decimal"/>
      <w:lvlText w:val=""/>
      <w:lvlJc w:val="left"/>
      <w:pPr>
        <w:ind w:left="0" w:firstLine="0"/>
      </w:pPr>
    </w:lvl>
    <w:lvl w:ilvl="5" w:tplc="BC2C65E4">
      <w:numFmt w:val="decimal"/>
      <w:lvlText w:val=""/>
      <w:lvlJc w:val="left"/>
      <w:pPr>
        <w:ind w:left="0" w:firstLine="0"/>
      </w:pPr>
    </w:lvl>
    <w:lvl w:ilvl="6" w:tplc="619C2924">
      <w:numFmt w:val="decimal"/>
      <w:lvlText w:val=""/>
      <w:lvlJc w:val="left"/>
      <w:pPr>
        <w:ind w:left="0" w:firstLine="0"/>
      </w:pPr>
    </w:lvl>
    <w:lvl w:ilvl="7" w:tplc="CE2286E8">
      <w:numFmt w:val="decimal"/>
      <w:lvlText w:val=""/>
      <w:lvlJc w:val="left"/>
      <w:pPr>
        <w:ind w:left="0" w:firstLine="0"/>
      </w:pPr>
    </w:lvl>
    <w:lvl w:ilvl="8" w:tplc="EEB64B6C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745A7591"/>
    <w:multiLevelType w:val="hybridMultilevel"/>
    <w:tmpl w:val="0CCAE3CC"/>
    <w:lvl w:ilvl="0" w:tplc="8D18634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24F214">
      <w:numFmt w:val="decimal"/>
      <w:lvlText w:val=""/>
      <w:lvlJc w:val="left"/>
      <w:pPr>
        <w:ind w:left="0" w:firstLine="0"/>
      </w:pPr>
    </w:lvl>
    <w:lvl w:ilvl="2" w:tplc="81B4645C">
      <w:numFmt w:val="decimal"/>
      <w:lvlText w:val=""/>
      <w:lvlJc w:val="left"/>
      <w:pPr>
        <w:ind w:left="0" w:firstLine="0"/>
      </w:pPr>
    </w:lvl>
    <w:lvl w:ilvl="3" w:tplc="AC5E1C3E">
      <w:numFmt w:val="decimal"/>
      <w:lvlText w:val=""/>
      <w:lvlJc w:val="left"/>
      <w:pPr>
        <w:ind w:left="0" w:firstLine="0"/>
      </w:pPr>
    </w:lvl>
    <w:lvl w:ilvl="4" w:tplc="FF7240EA">
      <w:numFmt w:val="decimal"/>
      <w:lvlText w:val=""/>
      <w:lvlJc w:val="left"/>
      <w:pPr>
        <w:ind w:left="0" w:firstLine="0"/>
      </w:pPr>
    </w:lvl>
    <w:lvl w:ilvl="5" w:tplc="B5BEA900">
      <w:numFmt w:val="decimal"/>
      <w:lvlText w:val=""/>
      <w:lvlJc w:val="left"/>
      <w:pPr>
        <w:ind w:left="0" w:firstLine="0"/>
      </w:pPr>
    </w:lvl>
    <w:lvl w:ilvl="6" w:tplc="172C7208">
      <w:numFmt w:val="decimal"/>
      <w:lvlText w:val=""/>
      <w:lvlJc w:val="left"/>
      <w:pPr>
        <w:ind w:left="0" w:firstLine="0"/>
      </w:pPr>
    </w:lvl>
    <w:lvl w:ilvl="7" w:tplc="1B24904C">
      <w:numFmt w:val="decimal"/>
      <w:lvlText w:val=""/>
      <w:lvlJc w:val="left"/>
      <w:pPr>
        <w:ind w:left="0" w:firstLine="0"/>
      </w:pPr>
    </w:lvl>
    <w:lvl w:ilvl="8" w:tplc="2E085DE6">
      <w:numFmt w:val="decimal"/>
      <w:lvlText w:val=""/>
      <w:lvlJc w:val="left"/>
      <w:pPr>
        <w:ind w:left="0" w:firstLine="0"/>
      </w:pPr>
    </w:lvl>
  </w:abstractNum>
  <w:abstractNum w:abstractNumId="85" w15:restartNumberingAfterBreak="0">
    <w:nsid w:val="756A4636"/>
    <w:multiLevelType w:val="hybridMultilevel"/>
    <w:tmpl w:val="9F4008AC"/>
    <w:lvl w:ilvl="0" w:tplc="F530CD1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3B6F7C8">
      <w:numFmt w:val="decimal"/>
      <w:lvlText w:val=""/>
      <w:lvlJc w:val="left"/>
      <w:pPr>
        <w:ind w:left="0" w:firstLine="0"/>
      </w:pPr>
    </w:lvl>
    <w:lvl w:ilvl="2" w:tplc="4FA4AB8C">
      <w:numFmt w:val="decimal"/>
      <w:lvlText w:val=""/>
      <w:lvlJc w:val="left"/>
      <w:pPr>
        <w:ind w:left="0" w:firstLine="0"/>
      </w:pPr>
    </w:lvl>
    <w:lvl w:ilvl="3" w:tplc="CB00363E">
      <w:numFmt w:val="decimal"/>
      <w:lvlText w:val=""/>
      <w:lvlJc w:val="left"/>
      <w:pPr>
        <w:ind w:left="0" w:firstLine="0"/>
      </w:pPr>
    </w:lvl>
    <w:lvl w:ilvl="4" w:tplc="3758975E">
      <w:numFmt w:val="decimal"/>
      <w:lvlText w:val=""/>
      <w:lvlJc w:val="left"/>
      <w:pPr>
        <w:ind w:left="0" w:firstLine="0"/>
      </w:pPr>
    </w:lvl>
    <w:lvl w:ilvl="5" w:tplc="7172A73E">
      <w:numFmt w:val="decimal"/>
      <w:lvlText w:val=""/>
      <w:lvlJc w:val="left"/>
      <w:pPr>
        <w:ind w:left="0" w:firstLine="0"/>
      </w:pPr>
    </w:lvl>
    <w:lvl w:ilvl="6" w:tplc="9A0AE320">
      <w:numFmt w:val="decimal"/>
      <w:lvlText w:val=""/>
      <w:lvlJc w:val="left"/>
      <w:pPr>
        <w:ind w:left="0" w:firstLine="0"/>
      </w:pPr>
    </w:lvl>
    <w:lvl w:ilvl="7" w:tplc="BE88FF66">
      <w:numFmt w:val="decimal"/>
      <w:lvlText w:val=""/>
      <w:lvlJc w:val="left"/>
      <w:pPr>
        <w:ind w:left="0" w:firstLine="0"/>
      </w:pPr>
    </w:lvl>
    <w:lvl w:ilvl="8" w:tplc="9692F6C6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780D61EE"/>
    <w:multiLevelType w:val="hybridMultilevel"/>
    <w:tmpl w:val="44FCD1CA"/>
    <w:lvl w:ilvl="0" w:tplc="A7DC2E02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FF2D762">
      <w:numFmt w:val="decimal"/>
      <w:lvlText w:val=""/>
      <w:lvlJc w:val="left"/>
      <w:pPr>
        <w:ind w:left="0" w:firstLine="0"/>
      </w:pPr>
    </w:lvl>
    <w:lvl w:ilvl="2" w:tplc="8BE44ED6">
      <w:numFmt w:val="decimal"/>
      <w:lvlText w:val=""/>
      <w:lvlJc w:val="left"/>
      <w:pPr>
        <w:ind w:left="0" w:firstLine="0"/>
      </w:pPr>
    </w:lvl>
    <w:lvl w:ilvl="3" w:tplc="DA1C0F76">
      <w:numFmt w:val="decimal"/>
      <w:lvlText w:val=""/>
      <w:lvlJc w:val="left"/>
      <w:pPr>
        <w:ind w:left="0" w:firstLine="0"/>
      </w:pPr>
    </w:lvl>
    <w:lvl w:ilvl="4" w:tplc="9354617E">
      <w:numFmt w:val="decimal"/>
      <w:lvlText w:val=""/>
      <w:lvlJc w:val="left"/>
      <w:pPr>
        <w:ind w:left="0" w:firstLine="0"/>
      </w:pPr>
    </w:lvl>
    <w:lvl w:ilvl="5" w:tplc="B2585090">
      <w:numFmt w:val="decimal"/>
      <w:lvlText w:val=""/>
      <w:lvlJc w:val="left"/>
      <w:pPr>
        <w:ind w:left="0" w:firstLine="0"/>
      </w:pPr>
    </w:lvl>
    <w:lvl w:ilvl="6" w:tplc="1BF00986">
      <w:numFmt w:val="decimal"/>
      <w:lvlText w:val=""/>
      <w:lvlJc w:val="left"/>
      <w:pPr>
        <w:ind w:left="0" w:firstLine="0"/>
      </w:pPr>
    </w:lvl>
    <w:lvl w:ilvl="7" w:tplc="C10EE294">
      <w:numFmt w:val="decimal"/>
      <w:lvlText w:val=""/>
      <w:lvlJc w:val="left"/>
      <w:pPr>
        <w:ind w:left="0" w:firstLine="0"/>
      </w:pPr>
    </w:lvl>
    <w:lvl w:ilvl="8" w:tplc="D206E1EA">
      <w:numFmt w:val="decimal"/>
      <w:lvlText w:val=""/>
      <w:lvlJc w:val="left"/>
      <w:pPr>
        <w:ind w:left="0" w:firstLine="0"/>
      </w:pPr>
    </w:lvl>
  </w:abstractNum>
  <w:abstractNum w:abstractNumId="87" w15:restartNumberingAfterBreak="0">
    <w:nsid w:val="783258A2"/>
    <w:multiLevelType w:val="hybridMultilevel"/>
    <w:tmpl w:val="1FC4EE94"/>
    <w:lvl w:ilvl="0" w:tplc="667280DA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AEEF5BE">
      <w:numFmt w:val="decimal"/>
      <w:lvlText w:val=""/>
      <w:lvlJc w:val="left"/>
      <w:pPr>
        <w:ind w:left="0" w:firstLine="0"/>
      </w:pPr>
    </w:lvl>
    <w:lvl w:ilvl="2" w:tplc="1ECCBC76">
      <w:numFmt w:val="decimal"/>
      <w:lvlText w:val=""/>
      <w:lvlJc w:val="left"/>
      <w:pPr>
        <w:ind w:left="0" w:firstLine="0"/>
      </w:pPr>
    </w:lvl>
    <w:lvl w:ilvl="3" w:tplc="B4BAE7A0">
      <w:numFmt w:val="decimal"/>
      <w:lvlText w:val=""/>
      <w:lvlJc w:val="left"/>
      <w:pPr>
        <w:ind w:left="0" w:firstLine="0"/>
      </w:pPr>
    </w:lvl>
    <w:lvl w:ilvl="4" w:tplc="A96657BA">
      <w:numFmt w:val="decimal"/>
      <w:lvlText w:val=""/>
      <w:lvlJc w:val="left"/>
      <w:pPr>
        <w:ind w:left="0" w:firstLine="0"/>
      </w:pPr>
    </w:lvl>
    <w:lvl w:ilvl="5" w:tplc="E84E8B76">
      <w:numFmt w:val="decimal"/>
      <w:lvlText w:val=""/>
      <w:lvlJc w:val="left"/>
      <w:pPr>
        <w:ind w:left="0" w:firstLine="0"/>
      </w:pPr>
    </w:lvl>
    <w:lvl w:ilvl="6" w:tplc="A3D6CB90">
      <w:numFmt w:val="decimal"/>
      <w:lvlText w:val=""/>
      <w:lvlJc w:val="left"/>
      <w:pPr>
        <w:ind w:left="0" w:firstLine="0"/>
      </w:pPr>
    </w:lvl>
    <w:lvl w:ilvl="7" w:tplc="06184290">
      <w:numFmt w:val="decimal"/>
      <w:lvlText w:val=""/>
      <w:lvlJc w:val="left"/>
      <w:pPr>
        <w:ind w:left="0" w:firstLine="0"/>
      </w:pPr>
    </w:lvl>
    <w:lvl w:ilvl="8" w:tplc="E1ECA648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798D6F75"/>
    <w:multiLevelType w:val="hybridMultilevel"/>
    <w:tmpl w:val="4ABED532"/>
    <w:lvl w:ilvl="0" w:tplc="64208E9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A4297E4">
      <w:numFmt w:val="decimal"/>
      <w:lvlText w:val=""/>
      <w:lvlJc w:val="left"/>
      <w:pPr>
        <w:ind w:left="0" w:firstLine="0"/>
      </w:pPr>
    </w:lvl>
    <w:lvl w:ilvl="2" w:tplc="A1FCD736">
      <w:numFmt w:val="decimal"/>
      <w:lvlText w:val=""/>
      <w:lvlJc w:val="left"/>
      <w:pPr>
        <w:ind w:left="0" w:firstLine="0"/>
      </w:pPr>
    </w:lvl>
    <w:lvl w:ilvl="3" w:tplc="C9AA1520">
      <w:numFmt w:val="decimal"/>
      <w:lvlText w:val=""/>
      <w:lvlJc w:val="left"/>
      <w:pPr>
        <w:ind w:left="0" w:firstLine="0"/>
      </w:pPr>
    </w:lvl>
    <w:lvl w:ilvl="4" w:tplc="E1C263FC">
      <w:numFmt w:val="decimal"/>
      <w:lvlText w:val=""/>
      <w:lvlJc w:val="left"/>
      <w:pPr>
        <w:ind w:left="0" w:firstLine="0"/>
      </w:pPr>
    </w:lvl>
    <w:lvl w:ilvl="5" w:tplc="199CC00C">
      <w:numFmt w:val="decimal"/>
      <w:lvlText w:val=""/>
      <w:lvlJc w:val="left"/>
      <w:pPr>
        <w:ind w:left="0" w:firstLine="0"/>
      </w:pPr>
    </w:lvl>
    <w:lvl w:ilvl="6" w:tplc="FD02026A">
      <w:numFmt w:val="decimal"/>
      <w:lvlText w:val=""/>
      <w:lvlJc w:val="left"/>
      <w:pPr>
        <w:ind w:left="0" w:firstLine="0"/>
      </w:pPr>
    </w:lvl>
    <w:lvl w:ilvl="7" w:tplc="EEB67BFE">
      <w:numFmt w:val="decimal"/>
      <w:lvlText w:val=""/>
      <w:lvlJc w:val="left"/>
      <w:pPr>
        <w:ind w:left="0" w:firstLine="0"/>
      </w:pPr>
    </w:lvl>
    <w:lvl w:ilvl="8" w:tplc="240C5442">
      <w:numFmt w:val="decimal"/>
      <w:lvlText w:val=""/>
      <w:lvlJc w:val="left"/>
      <w:pPr>
        <w:ind w:left="0" w:firstLine="0"/>
      </w:pPr>
    </w:lvl>
  </w:abstractNum>
  <w:abstractNum w:abstractNumId="89" w15:restartNumberingAfterBreak="0">
    <w:nsid w:val="79A0456F"/>
    <w:multiLevelType w:val="hybridMultilevel"/>
    <w:tmpl w:val="E50A3E08"/>
    <w:lvl w:ilvl="0" w:tplc="3CD2D7A6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9168648">
      <w:numFmt w:val="decimal"/>
      <w:lvlText w:val=""/>
      <w:lvlJc w:val="left"/>
      <w:pPr>
        <w:ind w:left="0" w:firstLine="0"/>
      </w:pPr>
    </w:lvl>
    <w:lvl w:ilvl="2" w:tplc="F572CACA">
      <w:numFmt w:val="decimal"/>
      <w:lvlText w:val=""/>
      <w:lvlJc w:val="left"/>
      <w:pPr>
        <w:ind w:left="0" w:firstLine="0"/>
      </w:pPr>
    </w:lvl>
    <w:lvl w:ilvl="3" w:tplc="3402BF62">
      <w:numFmt w:val="decimal"/>
      <w:lvlText w:val=""/>
      <w:lvlJc w:val="left"/>
      <w:pPr>
        <w:ind w:left="0" w:firstLine="0"/>
      </w:pPr>
    </w:lvl>
    <w:lvl w:ilvl="4" w:tplc="B9AC6E28">
      <w:numFmt w:val="decimal"/>
      <w:lvlText w:val=""/>
      <w:lvlJc w:val="left"/>
      <w:pPr>
        <w:ind w:left="0" w:firstLine="0"/>
      </w:pPr>
    </w:lvl>
    <w:lvl w:ilvl="5" w:tplc="92CE7F0A">
      <w:numFmt w:val="decimal"/>
      <w:lvlText w:val=""/>
      <w:lvlJc w:val="left"/>
      <w:pPr>
        <w:ind w:left="0" w:firstLine="0"/>
      </w:pPr>
    </w:lvl>
    <w:lvl w:ilvl="6" w:tplc="1488E8E0">
      <w:numFmt w:val="decimal"/>
      <w:lvlText w:val=""/>
      <w:lvlJc w:val="left"/>
      <w:pPr>
        <w:ind w:left="0" w:firstLine="0"/>
      </w:pPr>
    </w:lvl>
    <w:lvl w:ilvl="7" w:tplc="5F908794">
      <w:numFmt w:val="decimal"/>
      <w:lvlText w:val=""/>
      <w:lvlJc w:val="left"/>
      <w:pPr>
        <w:ind w:left="0" w:firstLine="0"/>
      </w:pPr>
    </w:lvl>
    <w:lvl w:ilvl="8" w:tplc="D87A3F74">
      <w:numFmt w:val="decimal"/>
      <w:lvlText w:val=""/>
      <w:lvlJc w:val="left"/>
      <w:pPr>
        <w:ind w:left="0" w:firstLine="0"/>
      </w:pPr>
    </w:lvl>
  </w:abstractNum>
  <w:abstractNum w:abstractNumId="90" w15:restartNumberingAfterBreak="0">
    <w:nsid w:val="7A404462"/>
    <w:multiLevelType w:val="hybridMultilevel"/>
    <w:tmpl w:val="71DEF41A"/>
    <w:lvl w:ilvl="0" w:tplc="4B92905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6AA88">
      <w:numFmt w:val="decimal"/>
      <w:lvlText w:val=""/>
      <w:lvlJc w:val="left"/>
      <w:pPr>
        <w:ind w:left="0" w:firstLine="0"/>
      </w:pPr>
    </w:lvl>
    <w:lvl w:ilvl="2" w:tplc="9A821E00">
      <w:numFmt w:val="decimal"/>
      <w:lvlText w:val=""/>
      <w:lvlJc w:val="left"/>
      <w:pPr>
        <w:ind w:left="0" w:firstLine="0"/>
      </w:pPr>
    </w:lvl>
    <w:lvl w:ilvl="3" w:tplc="5196708A">
      <w:numFmt w:val="decimal"/>
      <w:lvlText w:val=""/>
      <w:lvlJc w:val="left"/>
      <w:pPr>
        <w:ind w:left="0" w:firstLine="0"/>
      </w:pPr>
    </w:lvl>
    <w:lvl w:ilvl="4" w:tplc="B75E0E9C">
      <w:numFmt w:val="decimal"/>
      <w:lvlText w:val=""/>
      <w:lvlJc w:val="left"/>
      <w:pPr>
        <w:ind w:left="0" w:firstLine="0"/>
      </w:pPr>
    </w:lvl>
    <w:lvl w:ilvl="5" w:tplc="EC9007CE">
      <w:numFmt w:val="decimal"/>
      <w:lvlText w:val=""/>
      <w:lvlJc w:val="left"/>
      <w:pPr>
        <w:ind w:left="0" w:firstLine="0"/>
      </w:pPr>
    </w:lvl>
    <w:lvl w:ilvl="6" w:tplc="B8E4B500">
      <w:numFmt w:val="decimal"/>
      <w:lvlText w:val=""/>
      <w:lvlJc w:val="left"/>
      <w:pPr>
        <w:ind w:left="0" w:firstLine="0"/>
      </w:pPr>
    </w:lvl>
    <w:lvl w:ilvl="7" w:tplc="4342BD40">
      <w:numFmt w:val="decimal"/>
      <w:lvlText w:val=""/>
      <w:lvlJc w:val="left"/>
      <w:pPr>
        <w:ind w:left="0" w:firstLine="0"/>
      </w:pPr>
    </w:lvl>
    <w:lvl w:ilvl="8" w:tplc="F4B0BBCC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7E747703"/>
    <w:multiLevelType w:val="hybridMultilevel"/>
    <w:tmpl w:val="0A2A3F2A"/>
    <w:lvl w:ilvl="0" w:tplc="919472EE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EB0F422">
      <w:numFmt w:val="decimal"/>
      <w:lvlText w:val=""/>
      <w:lvlJc w:val="left"/>
      <w:pPr>
        <w:ind w:left="0" w:firstLine="0"/>
      </w:pPr>
    </w:lvl>
    <w:lvl w:ilvl="2" w:tplc="4A34079C">
      <w:numFmt w:val="decimal"/>
      <w:lvlText w:val=""/>
      <w:lvlJc w:val="left"/>
      <w:pPr>
        <w:ind w:left="0" w:firstLine="0"/>
      </w:pPr>
    </w:lvl>
    <w:lvl w:ilvl="3" w:tplc="24703DF8">
      <w:numFmt w:val="decimal"/>
      <w:lvlText w:val=""/>
      <w:lvlJc w:val="left"/>
      <w:pPr>
        <w:ind w:left="0" w:firstLine="0"/>
      </w:pPr>
    </w:lvl>
    <w:lvl w:ilvl="4" w:tplc="ABE02084">
      <w:numFmt w:val="decimal"/>
      <w:lvlText w:val=""/>
      <w:lvlJc w:val="left"/>
      <w:pPr>
        <w:ind w:left="0" w:firstLine="0"/>
      </w:pPr>
    </w:lvl>
    <w:lvl w:ilvl="5" w:tplc="D6BEC6C0">
      <w:numFmt w:val="decimal"/>
      <w:lvlText w:val=""/>
      <w:lvlJc w:val="left"/>
      <w:pPr>
        <w:ind w:left="0" w:firstLine="0"/>
      </w:pPr>
    </w:lvl>
    <w:lvl w:ilvl="6" w:tplc="68669F3A">
      <w:numFmt w:val="decimal"/>
      <w:lvlText w:val=""/>
      <w:lvlJc w:val="left"/>
      <w:pPr>
        <w:ind w:left="0" w:firstLine="0"/>
      </w:pPr>
    </w:lvl>
    <w:lvl w:ilvl="7" w:tplc="1A2212D8">
      <w:numFmt w:val="decimal"/>
      <w:lvlText w:val=""/>
      <w:lvlJc w:val="left"/>
      <w:pPr>
        <w:ind w:left="0" w:firstLine="0"/>
      </w:pPr>
    </w:lvl>
    <w:lvl w:ilvl="8" w:tplc="59AEDC90">
      <w:numFmt w:val="decimal"/>
      <w:lvlText w:val=""/>
      <w:lvlJc w:val="left"/>
      <w:pPr>
        <w:ind w:left="0" w:firstLine="0"/>
      </w:pPr>
    </w:lvl>
  </w:abstractNum>
  <w:abstractNum w:abstractNumId="92" w15:restartNumberingAfterBreak="0">
    <w:nsid w:val="7EA84856"/>
    <w:multiLevelType w:val="hybridMultilevel"/>
    <w:tmpl w:val="BD26D8D2"/>
    <w:lvl w:ilvl="0" w:tplc="A17A6948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22E1726">
      <w:numFmt w:val="decimal"/>
      <w:lvlText w:val=""/>
      <w:lvlJc w:val="left"/>
      <w:pPr>
        <w:ind w:left="0" w:firstLine="0"/>
      </w:pPr>
    </w:lvl>
    <w:lvl w:ilvl="2" w:tplc="736C60C6">
      <w:numFmt w:val="decimal"/>
      <w:lvlText w:val=""/>
      <w:lvlJc w:val="left"/>
      <w:pPr>
        <w:ind w:left="0" w:firstLine="0"/>
      </w:pPr>
    </w:lvl>
    <w:lvl w:ilvl="3" w:tplc="2BB076AA">
      <w:numFmt w:val="decimal"/>
      <w:lvlText w:val=""/>
      <w:lvlJc w:val="left"/>
      <w:pPr>
        <w:ind w:left="0" w:firstLine="0"/>
      </w:pPr>
    </w:lvl>
    <w:lvl w:ilvl="4" w:tplc="D2F8F2E0">
      <w:numFmt w:val="decimal"/>
      <w:lvlText w:val=""/>
      <w:lvlJc w:val="left"/>
      <w:pPr>
        <w:ind w:left="0" w:firstLine="0"/>
      </w:pPr>
    </w:lvl>
    <w:lvl w:ilvl="5" w:tplc="33C208F0">
      <w:numFmt w:val="decimal"/>
      <w:lvlText w:val=""/>
      <w:lvlJc w:val="left"/>
      <w:pPr>
        <w:ind w:left="0" w:firstLine="0"/>
      </w:pPr>
    </w:lvl>
    <w:lvl w:ilvl="6" w:tplc="2870BA86">
      <w:numFmt w:val="decimal"/>
      <w:lvlText w:val=""/>
      <w:lvlJc w:val="left"/>
      <w:pPr>
        <w:ind w:left="0" w:firstLine="0"/>
      </w:pPr>
    </w:lvl>
    <w:lvl w:ilvl="7" w:tplc="48E879CC">
      <w:numFmt w:val="decimal"/>
      <w:lvlText w:val=""/>
      <w:lvlJc w:val="left"/>
      <w:pPr>
        <w:ind w:left="0" w:firstLine="0"/>
      </w:pPr>
    </w:lvl>
    <w:lvl w:ilvl="8" w:tplc="09A20D4C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7FEB1BFE"/>
    <w:multiLevelType w:val="hybridMultilevel"/>
    <w:tmpl w:val="2EFCD1FE"/>
    <w:lvl w:ilvl="0" w:tplc="ACD4B2F8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8FD90">
      <w:numFmt w:val="decimal"/>
      <w:lvlText w:val=""/>
      <w:lvlJc w:val="left"/>
      <w:pPr>
        <w:ind w:left="0" w:firstLine="0"/>
      </w:pPr>
    </w:lvl>
    <w:lvl w:ilvl="2" w:tplc="1CAE83E4">
      <w:numFmt w:val="decimal"/>
      <w:lvlText w:val=""/>
      <w:lvlJc w:val="left"/>
      <w:pPr>
        <w:ind w:left="0" w:firstLine="0"/>
      </w:pPr>
    </w:lvl>
    <w:lvl w:ilvl="3" w:tplc="55D8D8C0">
      <w:numFmt w:val="decimal"/>
      <w:lvlText w:val=""/>
      <w:lvlJc w:val="left"/>
      <w:pPr>
        <w:ind w:left="0" w:firstLine="0"/>
      </w:pPr>
    </w:lvl>
    <w:lvl w:ilvl="4" w:tplc="D8E2DF04">
      <w:numFmt w:val="decimal"/>
      <w:lvlText w:val=""/>
      <w:lvlJc w:val="left"/>
      <w:pPr>
        <w:ind w:left="0" w:firstLine="0"/>
      </w:pPr>
    </w:lvl>
    <w:lvl w:ilvl="5" w:tplc="236062BE">
      <w:numFmt w:val="decimal"/>
      <w:lvlText w:val=""/>
      <w:lvlJc w:val="left"/>
      <w:pPr>
        <w:ind w:left="0" w:firstLine="0"/>
      </w:pPr>
    </w:lvl>
    <w:lvl w:ilvl="6" w:tplc="AA809FEE">
      <w:numFmt w:val="decimal"/>
      <w:lvlText w:val=""/>
      <w:lvlJc w:val="left"/>
      <w:pPr>
        <w:ind w:left="0" w:firstLine="0"/>
      </w:pPr>
    </w:lvl>
    <w:lvl w:ilvl="7" w:tplc="D97AC218">
      <w:numFmt w:val="decimal"/>
      <w:lvlText w:val=""/>
      <w:lvlJc w:val="left"/>
      <w:pPr>
        <w:ind w:left="0" w:firstLine="0"/>
      </w:pPr>
    </w:lvl>
    <w:lvl w:ilvl="8" w:tplc="B4908D84">
      <w:numFmt w:val="decimal"/>
      <w:lvlText w:val=""/>
      <w:lvlJc w:val="left"/>
      <w:pPr>
        <w:ind w:left="0" w:firstLine="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7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0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2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5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1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1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>
      <w:startOverride w:val="7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3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9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  <w:lvlOverride w:ilvl="0">
      <w:startOverride w:val="8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2"/>
    <w:lvlOverride w:ilvl="0">
      <w:startOverride w:val="9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>
      <w:startOverride w:val="9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5"/>
    <w:lvlOverride w:ilvl="0">
      <w:startOverride w:val="10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6"/>
    <w:lvlOverride w:ilvl="0">
      <w:startOverride w:val="1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8"/>
    <w:lvlOverride w:ilvl="0">
      <w:startOverride w:val="1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1"/>
    <w:lvlOverride w:ilvl="0">
      <w:startOverride w:val="1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2"/>
    <w:lvlOverride w:ilvl="0">
      <w:startOverride w:val="1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0"/>
    <w:lvlOverride w:ilvl="0">
      <w:startOverride w:val="1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4"/>
    <w:lvlOverride w:ilvl="0">
      <w:startOverride w:val="1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1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2"/>
    <w:lvlOverride w:ilvl="0">
      <w:startOverride w:val="1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6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0"/>
    <w:lvlOverride w:ilvl="0">
      <w:startOverride w:val="1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1"/>
    <w:lvlOverride w:ilvl="0">
      <w:startOverride w:val="1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>
      <w:startOverride w:val="1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8"/>
    <w:lvlOverride w:ilvl="0">
      <w:startOverride w:val="18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6"/>
    <w:lvlOverride w:ilvl="0">
      <w:startOverride w:val="20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77"/>
    <w:lvlOverride w:ilvl="0">
      <w:startOverride w:val="2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>
      <w:startOverride w:val="2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7"/>
    <w:lvlOverride w:ilvl="0">
      <w:startOverride w:val="2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"/>
    <w:lvlOverride w:ilvl="0">
      <w:startOverride w:val="2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5"/>
    <w:lvlOverride w:ilvl="0">
      <w:startOverride w:val="2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8"/>
    <w:lvlOverride w:ilvl="0">
      <w:startOverride w:val="2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75"/>
    <w:lvlOverride w:ilvl="0">
      <w:startOverride w:val="2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6"/>
    <w:lvlOverride w:ilvl="0">
      <w:startOverride w:val="2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7"/>
    <w:lvlOverride w:ilvl="0">
      <w:startOverride w:val="2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51"/>
    <w:lvlOverride w:ilvl="0">
      <w:startOverride w:val="2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8"/>
    <w:lvlOverride w:ilvl="0">
      <w:startOverride w:val="2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4"/>
    <w:lvlOverride w:ilvl="0">
      <w:startOverride w:val="2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86"/>
    <w:lvlOverride w:ilvl="0">
      <w:startOverride w:val="2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3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40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20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3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89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83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7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58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9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5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3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30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4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93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7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7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69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68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4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9"/>
  </w:num>
  <w:num w:numId="91">
    <w:abstractNumId w:val="34"/>
  </w:num>
  <w:num w:numId="92">
    <w:abstractNumId w:val="55"/>
  </w:num>
  <w:num w:numId="93">
    <w:abstractNumId w:val="43"/>
  </w:num>
  <w:num w:numId="94">
    <w:abstractNumId w:val="1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9"/>
    <w:rsid w:val="00001621"/>
    <w:rsid w:val="00003239"/>
    <w:rsid w:val="00003409"/>
    <w:rsid w:val="00003E13"/>
    <w:rsid w:val="00005C0C"/>
    <w:rsid w:val="0000625E"/>
    <w:rsid w:val="00010C07"/>
    <w:rsid w:val="000114DB"/>
    <w:rsid w:val="0001251A"/>
    <w:rsid w:val="0001376E"/>
    <w:rsid w:val="00013DA6"/>
    <w:rsid w:val="0001494F"/>
    <w:rsid w:val="00016120"/>
    <w:rsid w:val="00022684"/>
    <w:rsid w:val="00027FA1"/>
    <w:rsid w:val="00027FAD"/>
    <w:rsid w:val="00033677"/>
    <w:rsid w:val="00033D48"/>
    <w:rsid w:val="00035514"/>
    <w:rsid w:val="0003556C"/>
    <w:rsid w:val="000372B0"/>
    <w:rsid w:val="00041E60"/>
    <w:rsid w:val="00042032"/>
    <w:rsid w:val="000422DB"/>
    <w:rsid w:val="000437BF"/>
    <w:rsid w:val="000443C0"/>
    <w:rsid w:val="00046D70"/>
    <w:rsid w:val="0005203A"/>
    <w:rsid w:val="00054FEA"/>
    <w:rsid w:val="00057349"/>
    <w:rsid w:val="00057F3B"/>
    <w:rsid w:val="000611FD"/>
    <w:rsid w:val="00061FB9"/>
    <w:rsid w:val="00071794"/>
    <w:rsid w:val="000744B5"/>
    <w:rsid w:val="000744D7"/>
    <w:rsid w:val="000761AC"/>
    <w:rsid w:val="00076A86"/>
    <w:rsid w:val="0007759E"/>
    <w:rsid w:val="000777F2"/>
    <w:rsid w:val="00080EC2"/>
    <w:rsid w:val="0008155A"/>
    <w:rsid w:val="00081930"/>
    <w:rsid w:val="00082C53"/>
    <w:rsid w:val="00087CFF"/>
    <w:rsid w:val="000909DC"/>
    <w:rsid w:val="00090C81"/>
    <w:rsid w:val="0009185E"/>
    <w:rsid w:val="0009392C"/>
    <w:rsid w:val="00095019"/>
    <w:rsid w:val="0009621B"/>
    <w:rsid w:val="000A0537"/>
    <w:rsid w:val="000A4E70"/>
    <w:rsid w:val="000A531C"/>
    <w:rsid w:val="000A7D4A"/>
    <w:rsid w:val="000B0D52"/>
    <w:rsid w:val="000B1500"/>
    <w:rsid w:val="000B325B"/>
    <w:rsid w:val="000B37F6"/>
    <w:rsid w:val="000B424F"/>
    <w:rsid w:val="000B737C"/>
    <w:rsid w:val="000C0AB7"/>
    <w:rsid w:val="000C0E6F"/>
    <w:rsid w:val="000C19E3"/>
    <w:rsid w:val="000C2DDE"/>
    <w:rsid w:val="000C4B53"/>
    <w:rsid w:val="000C4D97"/>
    <w:rsid w:val="000D0587"/>
    <w:rsid w:val="000D1E0B"/>
    <w:rsid w:val="000D3F7A"/>
    <w:rsid w:val="000D6056"/>
    <w:rsid w:val="000D6972"/>
    <w:rsid w:val="000D6EAC"/>
    <w:rsid w:val="000D7597"/>
    <w:rsid w:val="000E09F2"/>
    <w:rsid w:val="000E14E5"/>
    <w:rsid w:val="000E35E1"/>
    <w:rsid w:val="000E4317"/>
    <w:rsid w:val="000E4D87"/>
    <w:rsid w:val="000E4DF2"/>
    <w:rsid w:val="000E5AD1"/>
    <w:rsid w:val="000E60C6"/>
    <w:rsid w:val="000E69D5"/>
    <w:rsid w:val="000F11E7"/>
    <w:rsid w:val="000F2F1B"/>
    <w:rsid w:val="00100313"/>
    <w:rsid w:val="00103188"/>
    <w:rsid w:val="00104747"/>
    <w:rsid w:val="00111444"/>
    <w:rsid w:val="00111C4E"/>
    <w:rsid w:val="00113E37"/>
    <w:rsid w:val="00114045"/>
    <w:rsid w:val="00114AF6"/>
    <w:rsid w:val="0011580F"/>
    <w:rsid w:val="00116263"/>
    <w:rsid w:val="001169F3"/>
    <w:rsid w:val="0011723D"/>
    <w:rsid w:val="0012088A"/>
    <w:rsid w:val="00122CAF"/>
    <w:rsid w:val="00125110"/>
    <w:rsid w:val="001254AC"/>
    <w:rsid w:val="0012552E"/>
    <w:rsid w:val="00125FA1"/>
    <w:rsid w:val="001304B7"/>
    <w:rsid w:val="00134799"/>
    <w:rsid w:val="001350A3"/>
    <w:rsid w:val="00142035"/>
    <w:rsid w:val="00143FCE"/>
    <w:rsid w:val="00150D94"/>
    <w:rsid w:val="001516B3"/>
    <w:rsid w:val="0015214E"/>
    <w:rsid w:val="00152B35"/>
    <w:rsid w:val="0015355F"/>
    <w:rsid w:val="00154045"/>
    <w:rsid w:val="00154E6E"/>
    <w:rsid w:val="00155E58"/>
    <w:rsid w:val="00156E26"/>
    <w:rsid w:val="001604A0"/>
    <w:rsid w:val="00161020"/>
    <w:rsid w:val="00161288"/>
    <w:rsid w:val="00161D9E"/>
    <w:rsid w:val="001644D0"/>
    <w:rsid w:val="001656ED"/>
    <w:rsid w:val="001663F8"/>
    <w:rsid w:val="00166E7C"/>
    <w:rsid w:val="0017172B"/>
    <w:rsid w:val="0017187E"/>
    <w:rsid w:val="0017361E"/>
    <w:rsid w:val="001765F2"/>
    <w:rsid w:val="00183581"/>
    <w:rsid w:val="00187F39"/>
    <w:rsid w:val="001906CB"/>
    <w:rsid w:val="00190CF7"/>
    <w:rsid w:val="00190F6F"/>
    <w:rsid w:val="001910DA"/>
    <w:rsid w:val="001924AF"/>
    <w:rsid w:val="0019536B"/>
    <w:rsid w:val="00197C2C"/>
    <w:rsid w:val="001A1E9C"/>
    <w:rsid w:val="001A2952"/>
    <w:rsid w:val="001A3695"/>
    <w:rsid w:val="001A7EE3"/>
    <w:rsid w:val="001B18E9"/>
    <w:rsid w:val="001B2AA0"/>
    <w:rsid w:val="001B540C"/>
    <w:rsid w:val="001B7118"/>
    <w:rsid w:val="001C0315"/>
    <w:rsid w:val="001C199C"/>
    <w:rsid w:val="001C316B"/>
    <w:rsid w:val="001C5B9E"/>
    <w:rsid w:val="001C6F37"/>
    <w:rsid w:val="001C6F9E"/>
    <w:rsid w:val="001C70AB"/>
    <w:rsid w:val="001C70C6"/>
    <w:rsid w:val="001C7C0E"/>
    <w:rsid w:val="001D1645"/>
    <w:rsid w:val="001D1F9C"/>
    <w:rsid w:val="001D35BD"/>
    <w:rsid w:val="001D4B1A"/>
    <w:rsid w:val="001E07D5"/>
    <w:rsid w:val="001E14E4"/>
    <w:rsid w:val="001E1592"/>
    <w:rsid w:val="001E3336"/>
    <w:rsid w:val="001E6269"/>
    <w:rsid w:val="001E6714"/>
    <w:rsid w:val="001E7888"/>
    <w:rsid w:val="001E7BA5"/>
    <w:rsid w:val="001F42FF"/>
    <w:rsid w:val="00200450"/>
    <w:rsid w:val="0020242A"/>
    <w:rsid w:val="00202772"/>
    <w:rsid w:val="00206576"/>
    <w:rsid w:val="00210667"/>
    <w:rsid w:val="00214EDB"/>
    <w:rsid w:val="00215A25"/>
    <w:rsid w:val="00217D69"/>
    <w:rsid w:val="00227D7A"/>
    <w:rsid w:val="00232031"/>
    <w:rsid w:val="00236883"/>
    <w:rsid w:val="00242E0E"/>
    <w:rsid w:val="00251290"/>
    <w:rsid w:val="00254888"/>
    <w:rsid w:val="00255EC2"/>
    <w:rsid w:val="00255FE4"/>
    <w:rsid w:val="0025668D"/>
    <w:rsid w:val="002571E5"/>
    <w:rsid w:val="00260822"/>
    <w:rsid w:val="00260F81"/>
    <w:rsid w:val="00261B5F"/>
    <w:rsid w:val="002625B4"/>
    <w:rsid w:val="00263D26"/>
    <w:rsid w:val="00265314"/>
    <w:rsid w:val="00267FB1"/>
    <w:rsid w:val="00270AC1"/>
    <w:rsid w:val="0027221F"/>
    <w:rsid w:val="002724AB"/>
    <w:rsid w:val="0027388B"/>
    <w:rsid w:val="00276C2E"/>
    <w:rsid w:val="00277274"/>
    <w:rsid w:val="00282BA8"/>
    <w:rsid w:val="00285449"/>
    <w:rsid w:val="002857BF"/>
    <w:rsid w:val="00285CE6"/>
    <w:rsid w:val="00290CB7"/>
    <w:rsid w:val="0029163E"/>
    <w:rsid w:val="00292ED4"/>
    <w:rsid w:val="00293336"/>
    <w:rsid w:val="00293BF2"/>
    <w:rsid w:val="00295D4D"/>
    <w:rsid w:val="002A0DF5"/>
    <w:rsid w:val="002A18AE"/>
    <w:rsid w:val="002A2794"/>
    <w:rsid w:val="002A37D6"/>
    <w:rsid w:val="002B1A24"/>
    <w:rsid w:val="002B3077"/>
    <w:rsid w:val="002B5201"/>
    <w:rsid w:val="002B77E6"/>
    <w:rsid w:val="002C0EB4"/>
    <w:rsid w:val="002C10F5"/>
    <w:rsid w:val="002C1492"/>
    <w:rsid w:val="002C51A4"/>
    <w:rsid w:val="002C779B"/>
    <w:rsid w:val="002C7CE7"/>
    <w:rsid w:val="002D10ED"/>
    <w:rsid w:val="002D30D1"/>
    <w:rsid w:val="002D323F"/>
    <w:rsid w:val="002D48B5"/>
    <w:rsid w:val="002D5AE1"/>
    <w:rsid w:val="002D7352"/>
    <w:rsid w:val="002D7DD3"/>
    <w:rsid w:val="002E1B7E"/>
    <w:rsid w:val="002E2895"/>
    <w:rsid w:val="002E3A5B"/>
    <w:rsid w:val="002E4B66"/>
    <w:rsid w:val="002E6B25"/>
    <w:rsid w:val="002E78FE"/>
    <w:rsid w:val="002E7DA8"/>
    <w:rsid w:val="002F1C73"/>
    <w:rsid w:val="002F4DC7"/>
    <w:rsid w:val="0030208C"/>
    <w:rsid w:val="00303375"/>
    <w:rsid w:val="00307818"/>
    <w:rsid w:val="00310766"/>
    <w:rsid w:val="0031166E"/>
    <w:rsid w:val="003133CB"/>
    <w:rsid w:val="0031355D"/>
    <w:rsid w:val="0031401A"/>
    <w:rsid w:val="00314160"/>
    <w:rsid w:val="003164A3"/>
    <w:rsid w:val="003165D5"/>
    <w:rsid w:val="00316768"/>
    <w:rsid w:val="00316CCA"/>
    <w:rsid w:val="00316FF2"/>
    <w:rsid w:val="00320762"/>
    <w:rsid w:val="00320BB0"/>
    <w:rsid w:val="003211D4"/>
    <w:rsid w:val="0032313D"/>
    <w:rsid w:val="00324AA7"/>
    <w:rsid w:val="0032703F"/>
    <w:rsid w:val="00333AD4"/>
    <w:rsid w:val="00334F5E"/>
    <w:rsid w:val="0033756A"/>
    <w:rsid w:val="0034002C"/>
    <w:rsid w:val="00341381"/>
    <w:rsid w:val="0034195A"/>
    <w:rsid w:val="00355715"/>
    <w:rsid w:val="0035615B"/>
    <w:rsid w:val="00360223"/>
    <w:rsid w:val="00360E6E"/>
    <w:rsid w:val="00363349"/>
    <w:rsid w:val="003634E3"/>
    <w:rsid w:val="003654E2"/>
    <w:rsid w:val="003656BC"/>
    <w:rsid w:val="00366823"/>
    <w:rsid w:val="00370570"/>
    <w:rsid w:val="00370EAD"/>
    <w:rsid w:val="00372125"/>
    <w:rsid w:val="00375885"/>
    <w:rsid w:val="00375907"/>
    <w:rsid w:val="0037608B"/>
    <w:rsid w:val="00376990"/>
    <w:rsid w:val="00376BD6"/>
    <w:rsid w:val="00377BE9"/>
    <w:rsid w:val="00380375"/>
    <w:rsid w:val="0038082A"/>
    <w:rsid w:val="00382313"/>
    <w:rsid w:val="003835CF"/>
    <w:rsid w:val="00383B87"/>
    <w:rsid w:val="0038549E"/>
    <w:rsid w:val="003905EF"/>
    <w:rsid w:val="003906F4"/>
    <w:rsid w:val="00390B7E"/>
    <w:rsid w:val="00391AF0"/>
    <w:rsid w:val="00391E4F"/>
    <w:rsid w:val="00392A06"/>
    <w:rsid w:val="0039304F"/>
    <w:rsid w:val="00393424"/>
    <w:rsid w:val="00394852"/>
    <w:rsid w:val="00394F0D"/>
    <w:rsid w:val="003A3320"/>
    <w:rsid w:val="003B583B"/>
    <w:rsid w:val="003C2C22"/>
    <w:rsid w:val="003C3DB1"/>
    <w:rsid w:val="003C56C4"/>
    <w:rsid w:val="003C5AB9"/>
    <w:rsid w:val="003C7205"/>
    <w:rsid w:val="003C7344"/>
    <w:rsid w:val="003D087A"/>
    <w:rsid w:val="003D2161"/>
    <w:rsid w:val="003D408E"/>
    <w:rsid w:val="003D4FC7"/>
    <w:rsid w:val="003D5C1E"/>
    <w:rsid w:val="003D5C65"/>
    <w:rsid w:val="003D6F00"/>
    <w:rsid w:val="003D7BAC"/>
    <w:rsid w:val="003E0265"/>
    <w:rsid w:val="003E377E"/>
    <w:rsid w:val="003E6536"/>
    <w:rsid w:val="003E7E7E"/>
    <w:rsid w:val="003F15E1"/>
    <w:rsid w:val="003F1D91"/>
    <w:rsid w:val="003F31A2"/>
    <w:rsid w:val="004043EA"/>
    <w:rsid w:val="00405638"/>
    <w:rsid w:val="00406373"/>
    <w:rsid w:val="00406AEF"/>
    <w:rsid w:val="00410685"/>
    <w:rsid w:val="0041195D"/>
    <w:rsid w:val="00412FA6"/>
    <w:rsid w:val="00413BB0"/>
    <w:rsid w:val="00413D7E"/>
    <w:rsid w:val="00414FD7"/>
    <w:rsid w:val="00415A3D"/>
    <w:rsid w:val="00417986"/>
    <w:rsid w:val="004214F0"/>
    <w:rsid w:val="00423327"/>
    <w:rsid w:val="00424532"/>
    <w:rsid w:val="00424941"/>
    <w:rsid w:val="004261E2"/>
    <w:rsid w:val="004265EA"/>
    <w:rsid w:val="00430B86"/>
    <w:rsid w:val="0043363D"/>
    <w:rsid w:val="004343F3"/>
    <w:rsid w:val="00434FB1"/>
    <w:rsid w:val="004351C2"/>
    <w:rsid w:val="00435C8C"/>
    <w:rsid w:val="004367FD"/>
    <w:rsid w:val="00436ABA"/>
    <w:rsid w:val="00436B04"/>
    <w:rsid w:val="004374CE"/>
    <w:rsid w:val="004406D5"/>
    <w:rsid w:val="00440B73"/>
    <w:rsid w:val="00440CD5"/>
    <w:rsid w:val="00443D80"/>
    <w:rsid w:val="004441F7"/>
    <w:rsid w:val="00446539"/>
    <w:rsid w:val="004506DB"/>
    <w:rsid w:val="00451658"/>
    <w:rsid w:val="00452AD3"/>
    <w:rsid w:val="00454662"/>
    <w:rsid w:val="00454F1B"/>
    <w:rsid w:val="004563D7"/>
    <w:rsid w:val="00457164"/>
    <w:rsid w:val="00457302"/>
    <w:rsid w:val="00462F52"/>
    <w:rsid w:val="0046385B"/>
    <w:rsid w:val="004644FE"/>
    <w:rsid w:val="00464C04"/>
    <w:rsid w:val="0046517F"/>
    <w:rsid w:val="00467B0A"/>
    <w:rsid w:val="00470428"/>
    <w:rsid w:val="00472AB9"/>
    <w:rsid w:val="00472CDC"/>
    <w:rsid w:val="00472F5A"/>
    <w:rsid w:val="00473139"/>
    <w:rsid w:val="004731D8"/>
    <w:rsid w:val="00476D24"/>
    <w:rsid w:val="00481DD3"/>
    <w:rsid w:val="00483650"/>
    <w:rsid w:val="00483CEA"/>
    <w:rsid w:val="0048425C"/>
    <w:rsid w:val="004844F6"/>
    <w:rsid w:val="00491985"/>
    <w:rsid w:val="00493059"/>
    <w:rsid w:val="0049352D"/>
    <w:rsid w:val="00495841"/>
    <w:rsid w:val="004961C4"/>
    <w:rsid w:val="004970B3"/>
    <w:rsid w:val="004A09C5"/>
    <w:rsid w:val="004A3555"/>
    <w:rsid w:val="004A3F65"/>
    <w:rsid w:val="004A7607"/>
    <w:rsid w:val="004B1A4E"/>
    <w:rsid w:val="004B2257"/>
    <w:rsid w:val="004B58A6"/>
    <w:rsid w:val="004B7441"/>
    <w:rsid w:val="004C2E0E"/>
    <w:rsid w:val="004C497C"/>
    <w:rsid w:val="004C5323"/>
    <w:rsid w:val="004C7401"/>
    <w:rsid w:val="004D0A2A"/>
    <w:rsid w:val="004D164C"/>
    <w:rsid w:val="004D4902"/>
    <w:rsid w:val="004D70EA"/>
    <w:rsid w:val="004E2392"/>
    <w:rsid w:val="004F10CD"/>
    <w:rsid w:val="004F164F"/>
    <w:rsid w:val="004F1881"/>
    <w:rsid w:val="004F1D09"/>
    <w:rsid w:val="004F1DAB"/>
    <w:rsid w:val="004F252D"/>
    <w:rsid w:val="004F362C"/>
    <w:rsid w:val="004F3E58"/>
    <w:rsid w:val="004F43C4"/>
    <w:rsid w:val="00500BC8"/>
    <w:rsid w:val="0050381F"/>
    <w:rsid w:val="00504A1C"/>
    <w:rsid w:val="00504F17"/>
    <w:rsid w:val="00505ED9"/>
    <w:rsid w:val="005069F1"/>
    <w:rsid w:val="00512476"/>
    <w:rsid w:val="00514B8E"/>
    <w:rsid w:val="00515DE0"/>
    <w:rsid w:val="005202B5"/>
    <w:rsid w:val="00520B21"/>
    <w:rsid w:val="00521C0C"/>
    <w:rsid w:val="00530F21"/>
    <w:rsid w:val="00531CD1"/>
    <w:rsid w:val="005341AF"/>
    <w:rsid w:val="0053460D"/>
    <w:rsid w:val="00543C4B"/>
    <w:rsid w:val="00543C79"/>
    <w:rsid w:val="005474EE"/>
    <w:rsid w:val="005507A0"/>
    <w:rsid w:val="00551071"/>
    <w:rsid w:val="00552456"/>
    <w:rsid w:val="00554C5B"/>
    <w:rsid w:val="00556DF7"/>
    <w:rsid w:val="00560EA1"/>
    <w:rsid w:val="0056224F"/>
    <w:rsid w:val="00564EA4"/>
    <w:rsid w:val="0056632E"/>
    <w:rsid w:val="00566898"/>
    <w:rsid w:val="0057061D"/>
    <w:rsid w:val="00570891"/>
    <w:rsid w:val="00571054"/>
    <w:rsid w:val="00574259"/>
    <w:rsid w:val="0057597F"/>
    <w:rsid w:val="00577B10"/>
    <w:rsid w:val="00577CB9"/>
    <w:rsid w:val="00580759"/>
    <w:rsid w:val="00580FB8"/>
    <w:rsid w:val="00581554"/>
    <w:rsid w:val="00587958"/>
    <w:rsid w:val="00593249"/>
    <w:rsid w:val="00595513"/>
    <w:rsid w:val="0059590B"/>
    <w:rsid w:val="005A3EA5"/>
    <w:rsid w:val="005A4386"/>
    <w:rsid w:val="005A4866"/>
    <w:rsid w:val="005A6B57"/>
    <w:rsid w:val="005A7DF2"/>
    <w:rsid w:val="005B0D17"/>
    <w:rsid w:val="005B0E5B"/>
    <w:rsid w:val="005B52A9"/>
    <w:rsid w:val="005B6178"/>
    <w:rsid w:val="005C0667"/>
    <w:rsid w:val="005C2BF2"/>
    <w:rsid w:val="005C3130"/>
    <w:rsid w:val="005C494D"/>
    <w:rsid w:val="005D14DD"/>
    <w:rsid w:val="005D5C9A"/>
    <w:rsid w:val="005D669D"/>
    <w:rsid w:val="005D7267"/>
    <w:rsid w:val="005D78AD"/>
    <w:rsid w:val="005E0B3B"/>
    <w:rsid w:val="005E2EE8"/>
    <w:rsid w:val="005E367A"/>
    <w:rsid w:val="005E5909"/>
    <w:rsid w:val="005E7B02"/>
    <w:rsid w:val="005F0B1F"/>
    <w:rsid w:val="005F3A94"/>
    <w:rsid w:val="005F4A86"/>
    <w:rsid w:val="005F4C97"/>
    <w:rsid w:val="00600C34"/>
    <w:rsid w:val="00604775"/>
    <w:rsid w:val="00605675"/>
    <w:rsid w:val="00610528"/>
    <w:rsid w:val="00620E21"/>
    <w:rsid w:val="006212AE"/>
    <w:rsid w:val="00622066"/>
    <w:rsid w:val="006221E9"/>
    <w:rsid w:val="00623E89"/>
    <w:rsid w:val="006251B3"/>
    <w:rsid w:val="006262B3"/>
    <w:rsid w:val="0062748B"/>
    <w:rsid w:val="00631877"/>
    <w:rsid w:val="00632CBA"/>
    <w:rsid w:val="0063453D"/>
    <w:rsid w:val="00635AD0"/>
    <w:rsid w:val="00636C62"/>
    <w:rsid w:val="00636DC1"/>
    <w:rsid w:val="00640B43"/>
    <w:rsid w:val="00643274"/>
    <w:rsid w:val="00643ECD"/>
    <w:rsid w:val="00643FB9"/>
    <w:rsid w:val="0064456A"/>
    <w:rsid w:val="00644CF9"/>
    <w:rsid w:val="006509CE"/>
    <w:rsid w:val="0065235C"/>
    <w:rsid w:val="00657B36"/>
    <w:rsid w:val="00661FDC"/>
    <w:rsid w:val="00662AB4"/>
    <w:rsid w:val="00663177"/>
    <w:rsid w:val="00663236"/>
    <w:rsid w:val="00663999"/>
    <w:rsid w:val="00664AD1"/>
    <w:rsid w:val="00664E4C"/>
    <w:rsid w:val="006656D1"/>
    <w:rsid w:val="00666376"/>
    <w:rsid w:val="006700B5"/>
    <w:rsid w:val="00671FA4"/>
    <w:rsid w:val="00671FC6"/>
    <w:rsid w:val="006728BB"/>
    <w:rsid w:val="00675DEC"/>
    <w:rsid w:val="00682E39"/>
    <w:rsid w:val="00683F3C"/>
    <w:rsid w:val="00684627"/>
    <w:rsid w:val="00686AFE"/>
    <w:rsid w:val="00690DE3"/>
    <w:rsid w:val="00693AEA"/>
    <w:rsid w:val="00693D7E"/>
    <w:rsid w:val="006964E1"/>
    <w:rsid w:val="00697938"/>
    <w:rsid w:val="006B0D55"/>
    <w:rsid w:val="006B214E"/>
    <w:rsid w:val="006B3230"/>
    <w:rsid w:val="006B36D0"/>
    <w:rsid w:val="006D06A4"/>
    <w:rsid w:val="006D09B1"/>
    <w:rsid w:val="006D1CFC"/>
    <w:rsid w:val="006D1FB6"/>
    <w:rsid w:val="006D265B"/>
    <w:rsid w:val="006D4461"/>
    <w:rsid w:val="006D5D88"/>
    <w:rsid w:val="006D77A7"/>
    <w:rsid w:val="006E1B5A"/>
    <w:rsid w:val="006E1B7D"/>
    <w:rsid w:val="006E5701"/>
    <w:rsid w:val="006E6D35"/>
    <w:rsid w:val="006E7E9B"/>
    <w:rsid w:val="006F0504"/>
    <w:rsid w:val="006F2F9B"/>
    <w:rsid w:val="006F3960"/>
    <w:rsid w:val="006F4AA0"/>
    <w:rsid w:val="006F61AA"/>
    <w:rsid w:val="006F66D9"/>
    <w:rsid w:val="006F7C6B"/>
    <w:rsid w:val="00700E02"/>
    <w:rsid w:val="007026D7"/>
    <w:rsid w:val="00702AC0"/>
    <w:rsid w:val="00704116"/>
    <w:rsid w:val="00705BCB"/>
    <w:rsid w:val="007072D1"/>
    <w:rsid w:val="00707757"/>
    <w:rsid w:val="00711030"/>
    <w:rsid w:val="0071401A"/>
    <w:rsid w:val="00717545"/>
    <w:rsid w:val="00717746"/>
    <w:rsid w:val="007200EC"/>
    <w:rsid w:val="00722894"/>
    <w:rsid w:val="00731F16"/>
    <w:rsid w:val="0073246B"/>
    <w:rsid w:val="00732E16"/>
    <w:rsid w:val="007336B9"/>
    <w:rsid w:val="00734654"/>
    <w:rsid w:val="00734E3C"/>
    <w:rsid w:val="0073663D"/>
    <w:rsid w:val="00736AF1"/>
    <w:rsid w:val="00740A34"/>
    <w:rsid w:val="007428DA"/>
    <w:rsid w:val="00742C9A"/>
    <w:rsid w:val="00743B45"/>
    <w:rsid w:val="00744C91"/>
    <w:rsid w:val="0075026F"/>
    <w:rsid w:val="00752924"/>
    <w:rsid w:val="007534C7"/>
    <w:rsid w:val="00753D79"/>
    <w:rsid w:val="007549D8"/>
    <w:rsid w:val="0075766D"/>
    <w:rsid w:val="00762A2D"/>
    <w:rsid w:val="00766E93"/>
    <w:rsid w:val="007711FD"/>
    <w:rsid w:val="00771C98"/>
    <w:rsid w:val="007739FB"/>
    <w:rsid w:val="00773D5D"/>
    <w:rsid w:val="007742F2"/>
    <w:rsid w:val="00777962"/>
    <w:rsid w:val="00781D56"/>
    <w:rsid w:val="0078253E"/>
    <w:rsid w:val="00782DCB"/>
    <w:rsid w:val="0078541A"/>
    <w:rsid w:val="00786139"/>
    <w:rsid w:val="007866FF"/>
    <w:rsid w:val="00786E1A"/>
    <w:rsid w:val="007911F1"/>
    <w:rsid w:val="007912A2"/>
    <w:rsid w:val="007916CE"/>
    <w:rsid w:val="007921D0"/>
    <w:rsid w:val="00792E41"/>
    <w:rsid w:val="0079313E"/>
    <w:rsid w:val="007A0359"/>
    <w:rsid w:val="007A0747"/>
    <w:rsid w:val="007A125B"/>
    <w:rsid w:val="007A343D"/>
    <w:rsid w:val="007A374C"/>
    <w:rsid w:val="007A5035"/>
    <w:rsid w:val="007A50CA"/>
    <w:rsid w:val="007A7B2D"/>
    <w:rsid w:val="007B099E"/>
    <w:rsid w:val="007B19AA"/>
    <w:rsid w:val="007B2500"/>
    <w:rsid w:val="007B331F"/>
    <w:rsid w:val="007B5D6C"/>
    <w:rsid w:val="007C063A"/>
    <w:rsid w:val="007C0DE7"/>
    <w:rsid w:val="007C34CC"/>
    <w:rsid w:val="007C3DAB"/>
    <w:rsid w:val="007C564F"/>
    <w:rsid w:val="007D0D20"/>
    <w:rsid w:val="007D340C"/>
    <w:rsid w:val="007D3978"/>
    <w:rsid w:val="007D4787"/>
    <w:rsid w:val="007D4B9E"/>
    <w:rsid w:val="007E3085"/>
    <w:rsid w:val="007F12A4"/>
    <w:rsid w:val="007F1C88"/>
    <w:rsid w:val="007F398B"/>
    <w:rsid w:val="007F3C5F"/>
    <w:rsid w:val="007F4C7B"/>
    <w:rsid w:val="007F622F"/>
    <w:rsid w:val="007F65C7"/>
    <w:rsid w:val="007F6B2F"/>
    <w:rsid w:val="007F6CC0"/>
    <w:rsid w:val="007F6E29"/>
    <w:rsid w:val="00801D38"/>
    <w:rsid w:val="008076F6"/>
    <w:rsid w:val="00807852"/>
    <w:rsid w:val="00807E1E"/>
    <w:rsid w:val="0081037A"/>
    <w:rsid w:val="008105C6"/>
    <w:rsid w:val="0081101F"/>
    <w:rsid w:val="00811239"/>
    <w:rsid w:val="00811C4D"/>
    <w:rsid w:val="008134E1"/>
    <w:rsid w:val="0081476F"/>
    <w:rsid w:val="0081479C"/>
    <w:rsid w:val="00816B22"/>
    <w:rsid w:val="00816CC7"/>
    <w:rsid w:val="00820AD8"/>
    <w:rsid w:val="0082157C"/>
    <w:rsid w:val="00821EA1"/>
    <w:rsid w:val="008239C9"/>
    <w:rsid w:val="00823F94"/>
    <w:rsid w:val="00824266"/>
    <w:rsid w:val="00827605"/>
    <w:rsid w:val="008301F8"/>
    <w:rsid w:val="0083296C"/>
    <w:rsid w:val="00832AEE"/>
    <w:rsid w:val="00836822"/>
    <w:rsid w:val="00837E9B"/>
    <w:rsid w:val="008448DD"/>
    <w:rsid w:val="008452A0"/>
    <w:rsid w:val="00845FE1"/>
    <w:rsid w:val="0086280E"/>
    <w:rsid w:val="0086551A"/>
    <w:rsid w:val="00866671"/>
    <w:rsid w:val="00872EE7"/>
    <w:rsid w:val="00873CC8"/>
    <w:rsid w:val="00877996"/>
    <w:rsid w:val="0088017E"/>
    <w:rsid w:val="00882B98"/>
    <w:rsid w:val="00882D3B"/>
    <w:rsid w:val="00882D96"/>
    <w:rsid w:val="00883D95"/>
    <w:rsid w:val="008847F5"/>
    <w:rsid w:val="0089139D"/>
    <w:rsid w:val="00892C1B"/>
    <w:rsid w:val="008936AA"/>
    <w:rsid w:val="00895F90"/>
    <w:rsid w:val="008978AD"/>
    <w:rsid w:val="008A017E"/>
    <w:rsid w:val="008A054F"/>
    <w:rsid w:val="008A0C04"/>
    <w:rsid w:val="008A35DA"/>
    <w:rsid w:val="008A39DF"/>
    <w:rsid w:val="008A526E"/>
    <w:rsid w:val="008A5803"/>
    <w:rsid w:val="008B44BC"/>
    <w:rsid w:val="008B46A5"/>
    <w:rsid w:val="008B4725"/>
    <w:rsid w:val="008B4C64"/>
    <w:rsid w:val="008B59CE"/>
    <w:rsid w:val="008C02C3"/>
    <w:rsid w:val="008C3745"/>
    <w:rsid w:val="008C6D28"/>
    <w:rsid w:val="008D1481"/>
    <w:rsid w:val="008D23E5"/>
    <w:rsid w:val="008D318E"/>
    <w:rsid w:val="008D378D"/>
    <w:rsid w:val="008D3810"/>
    <w:rsid w:val="008D6755"/>
    <w:rsid w:val="008D6A49"/>
    <w:rsid w:val="008D71B3"/>
    <w:rsid w:val="008D75C3"/>
    <w:rsid w:val="008E06E7"/>
    <w:rsid w:val="008E1ADD"/>
    <w:rsid w:val="008E2501"/>
    <w:rsid w:val="008E576C"/>
    <w:rsid w:val="008F16C4"/>
    <w:rsid w:val="008F2057"/>
    <w:rsid w:val="008F3A2C"/>
    <w:rsid w:val="008F533D"/>
    <w:rsid w:val="008F5605"/>
    <w:rsid w:val="0090191F"/>
    <w:rsid w:val="009029AB"/>
    <w:rsid w:val="0090771E"/>
    <w:rsid w:val="00911F00"/>
    <w:rsid w:val="00912B2C"/>
    <w:rsid w:val="00913594"/>
    <w:rsid w:val="00914B66"/>
    <w:rsid w:val="00915DA8"/>
    <w:rsid w:val="009200D2"/>
    <w:rsid w:val="00922687"/>
    <w:rsid w:val="00923458"/>
    <w:rsid w:val="009256F9"/>
    <w:rsid w:val="009261C9"/>
    <w:rsid w:val="0093017B"/>
    <w:rsid w:val="00931849"/>
    <w:rsid w:val="00931902"/>
    <w:rsid w:val="00931BC1"/>
    <w:rsid w:val="00931D78"/>
    <w:rsid w:val="00935338"/>
    <w:rsid w:val="00935530"/>
    <w:rsid w:val="009359F8"/>
    <w:rsid w:val="009370CA"/>
    <w:rsid w:val="00937A31"/>
    <w:rsid w:val="00941062"/>
    <w:rsid w:val="0094294B"/>
    <w:rsid w:val="009433FC"/>
    <w:rsid w:val="00944D3A"/>
    <w:rsid w:val="00945059"/>
    <w:rsid w:val="0094590E"/>
    <w:rsid w:val="00946E00"/>
    <w:rsid w:val="0095315B"/>
    <w:rsid w:val="00954D21"/>
    <w:rsid w:val="00956C64"/>
    <w:rsid w:val="009578B5"/>
    <w:rsid w:val="00957CF1"/>
    <w:rsid w:val="00960254"/>
    <w:rsid w:val="00960903"/>
    <w:rsid w:val="00960C6D"/>
    <w:rsid w:val="00961D07"/>
    <w:rsid w:val="009630BB"/>
    <w:rsid w:val="00967101"/>
    <w:rsid w:val="00967227"/>
    <w:rsid w:val="00970EC0"/>
    <w:rsid w:val="009730C3"/>
    <w:rsid w:val="00974A49"/>
    <w:rsid w:val="009751D7"/>
    <w:rsid w:val="009753DE"/>
    <w:rsid w:val="009766BB"/>
    <w:rsid w:val="00980FED"/>
    <w:rsid w:val="009822C9"/>
    <w:rsid w:val="00984581"/>
    <w:rsid w:val="00984C79"/>
    <w:rsid w:val="00987234"/>
    <w:rsid w:val="009915EC"/>
    <w:rsid w:val="00993142"/>
    <w:rsid w:val="00994E10"/>
    <w:rsid w:val="009A02E1"/>
    <w:rsid w:val="009A0B4F"/>
    <w:rsid w:val="009A12FE"/>
    <w:rsid w:val="009A1874"/>
    <w:rsid w:val="009A1A5F"/>
    <w:rsid w:val="009A36F3"/>
    <w:rsid w:val="009A5BE4"/>
    <w:rsid w:val="009A6E40"/>
    <w:rsid w:val="009B266E"/>
    <w:rsid w:val="009B3F6F"/>
    <w:rsid w:val="009B697F"/>
    <w:rsid w:val="009B6B35"/>
    <w:rsid w:val="009C0C04"/>
    <w:rsid w:val="009C290C"/>
    <w:rsid w:val="009D0FE5"/>
    <w:rsid w:val="009D1970"/>
    <w:rsid w:val="009D19E9"/>
    <w:rsid w:val="009D265A"/>
    <w:rsid w:val="009D45B9"/>
    <w:rsid w:val="009D593C"/>
    <w:rsid w:val="009D7B08"/>
    <w:rsid w:val="009E3215"/>
    <w:rsid w:val="009E482E"/>
    <w:rsid w:val="009E7B8B"/>
    <w:rsid w:val="009F0E3F"/>
    <w:rsid w:val="009F281D"/>
    <w:rsid w:val="009F4BD9"/>
    <w:rsid w:val="009F6FB8"/>
    <w:rsid w:val="009F7C93"/>
    <w:rsid w:val="00A00773"/>
    <w:rsid w:val="00A00E91"/>
    <w:rsid w:val="00A05AC0"/>
    <w:rsid w:val="00A07808"/>
    <w:rsid w:val="00A104BE"/>
    <w:rsid w:val="00A10A54"/>
    <w:rsid w:val="00A13BD5"/>
    <w:rsid w:val="00A13CA6"/>
    <w:rsid w:val="00A17705"/>
    <w:rsid w:val="00A177E9"/>
    <w:rsid w:val="00A20DB5"/>
    <w:rsid w:val="00A21FAA"/>
    <w:rsid w:val="00A240EB"/>
    <w:rsid w:val="00A24D1D"/>
    <w:rsid w:val="00A257D9"/>
    <w:rsid w:val="00A26363"/>
    <w:rsid w:val="00A27B27"/>
    <w:rsid w:val="00A303F1"/>
    <w:rsid w:val="00A30D70"/>
    <w:rsid w:val="00A310E1"/>
    <w:rsid w:val="00A33CBA"/>
    <w:rsid w:val="00A3597C"/>
    <w:rsid w:val="00A35B3F"/>
    <w:rsid w:val="00A36DCB"/>
    <w:rsid w:val="00A36FF5"/>
    <w:rsid w:val="00A407FA"/>
    <w:rsid w:val="00A40B10"/>
    <w:rsid w:val="00A40E94"/>
    <w:rsid w:val="00A42E56"/>
    <w:rsid w:val="00A432C6"/>
    <w:rsid w:val="00A449DD"/>
    <w:rsid w:val="00A46284"/>
    <w:rsid w:val="00A477EE"/>
    <w:rsid w:val="00A47F86"/>
    <w:rsid w:val="00A52171"/>
    <w:rsid w:val="00A56FE2"/>
    <w:rsid w:val="00A6005D"/>
    <w:rsid w:val="00A600F9"/>
    <w:rsid w:val="00A6024B"/>
    <w:rsid w:val="00A60908"/>
    <w:rsid w:val="00A61FB0"/>
    <w:rsid w:val="00A643B0"/>
    <w:rsid w:val="00A64B15"/>
    <w:rsid w:val="00A64E67"/>
    <w:rsid w:val="00A66E86"/>
    <w:rsid w:val="00A6786D"/>
    <w:rsid w:val="00A70CE7"/>
    <w:rsid w:val="00A71654"/>
    <w:rsid w:val="00A71C45"/>
    <w:rsid w:val="00A74905"/>
    <w:rsid w:val="00A74A0B"/>
    <w:rsid w:val="00A77B34"/>
    <w:rsid w:val="00A81714"/>
    <w:rsid w:val="00A81CAD"/>
    <w:rsid w:val="00A84357"/>
    <w:rsid w:val="00A845EF"/>
    <w:rsid w:val="00A8542A"/>
    <w:rsid w:val="00A87A40"/>
    <w:rsid w:val="00A903BA"/>
    <w:rsid w:val="00A945EA"/>
    <w:rsid w:val="00A97F88"/>
    <w:rsid w:val="00AA04BA"/>
    <w:rsid w:val="00AA22B5"/>
    <w:rsid w:val="00AA4145"/>
    <w:rsid w:val="00AA4268"/>
    <w:rsid w:val="00AA4445"/>
    <w:rsid w:val="00AA48B3"/>
    <w:rsid w:val="00AB0964"/>
    <w:rsid w:val="00AB2252"/>
    <w:rsid w:val="00AB4405"/>
    <w:rsid w:val="00AB4C0F"/>
    <w:rsid w:val="00AB511E"/>
    <w:rsid w:val="00AB55B3"/>
    <w:rsid w:val="00AB62AE"/>
    <w:rsid w:val="00AC18E0"/>
    <w:rsid w:val="00AC3B41"/>
    <w:rsid w:val="00AC7B48"/>
    <w:rsid w:val="00AD0405"/>
    <w:rsid w:val="00AD16CC"/>
    <w:rsid w:val="00AD277C"/>
    <w:rsid w:val="00AD37E6"/>
    <w:rsid w:val="00AD4919"/>
    <w:rsid w:val="00AD4B38"/>
    <w:rsid w:val="00AD692A"/>
    <w:rsid w:val="00AE22BA"/>
    <w:rsid w:val="00AE277C"/>
    <w:rsid w:val="00AE30F5"/>
    <w:rsid w:val="00AE3526"/>
    <w:rsid w:val="00AE4D2B"/>
    <w:rsid w:val="00AE77D2"/>
    <w:rsid w:val="00AF205E"/>
    <w:rsid w:val="00AF3954"/>
    <w:rsid w:val="00AF3F07"/>
    <w:rsid w:val="00AF53B8"/>
    <w:rsid w:val="00AF581C"/>
    <w:rsid w:val="00AF5C59"/>
    <w:rsid w:val="00AF5F9A"/>
    <w:rsid w:val="00AF7BAF"/>
    <w:rsid w:val="00B00B0B"/>
    <w:rsid w:val="00B0169F"/>
    <w:rsid w:val="00B02CA4"/>
    <w:rsid w:val="00B042B6"/>
    <w:rsid w:val="00B0502F"/>
    <w:rsid w:val="00B07608"/>
    <w:rsid w:val="00B10AE2"/>
    <w:rsid w:val="00B11F91"/>
    <w:rsid w:val="00B12B81"/>
    <w:rsid w:val="00B1328C"/>
    <w:rsid w:val="00B1436F"/>
    <w:rsid w:val="00B172C4"/>
    <w:rsid w:val="00B174F5"/>
    <w:rsid w:val="00B1752C"/>
    <w:rsid w:val="00B200F0"/>
    <w:rsid w:val="00B221C1"/>
    <w:rsid w:val="00B23B29"/>
    <w:rsid w:val="00B241A3"/>
    <w:rsid w:val="00B24397"/>
    <w:rsid w:val="00B25A40"/>
    <w:rsid w:val="00B26217"/>
    <w:rsid w:val="00B266BC"/>
    <w:rsid w:val="00B30207"/>
    <w:rsid w:val="00B400F7"/>
    <w:rsid w:val="00B42689"/>
    <w:rsid w:val="00B466EE"/>
    <w:rsid w:val="00B46E4D"/>
    <w:rsid w:val="00B478FF"/>
    <w:rsid w:val="00B5149D"/>
    <w:rsid w:val="00B52333"/>
    <w:rsid w:val="00B52CE7"/>
    <w:rsid w:val="00B55EF3"/>
    <w:rsid w:val="00B55EF8"/>
    <w:rsid w:val="00B578AF"/>
    <w:rsid w:val="00B57F43"/>
    <w:rsid w:val="00B6328B"/>
    <w:rsid w:val="00B63F19"/>
    <w:rsid w:val="00B6407C"/>
    <w:rsid w:val="00B64669"/>
    <w:rsid w:val="00B71D95"/>
    <w:rsid w:val="00B73F97"/>
    <w:rsid w:val="00B75728"/>
    <w:rsid w:val="00B83945"/>
    <w:rsid w:val="00B849A7"/>
    <w:rsid w:val="00B84BAE"/>
    <w:rsid w:val="00B87827"/>
    <w:rsid w:val="00B90C04"/>
    <w:rsid w:val="00B92F90"/>
    <w:rsid w:val="00B93432"/>
    <w:rsid w:val="00B945EF"/>
    <w:rsid w:val="00B9533D"/>
    <w:rsid w:val="00B95623"/>
    <w:rsid w:val="00B96D4A"/>
    <w:rsid w:val="00B97198"/>
    <w:rsid w:val="00BA11A1"/>
    <w:rsid w:val="00BA1E9D"/>
    <w:rsid w:val="00BA5B48"/>
    <w:rsid w:val="00BA69CE"/>
    <w:rsid w:val="00BA7F05"/>
    <w:rsid w:val="00BB2603"/>
    <w:rsid w:val="00BB4E72"/>
    <w:rsid w:val="00BC0643"/>
    <w:rsid w:val="00BC077F"/>
    <w:rsid w:val="00BC1C4E"/>
    <w:rsid w:val="00BC6DCA"/>
    <w:rsid w:val="00BC7294"/>
    <w:rsid w:val="00BD2F35"/>
    <w:rsid w:val="00BD3650"/>
    <w:rsid w:val="00BD379C"/>
    <w:rsid w:val="00BD5B03"/>
    <w:rsid w:val="00BD7C44"/>
    <w:rsid w:val="00BE050C"/>
    <w:rsid w:val="00BE0862"/>
    <w:rsid w:val="00BE0A8C"/>
    <w:rsid w:val="00BE1A2A"/>
    <w:rsid w:val="00BE1CF5"/>
    <w:rsid w:val="00BE2A1E"/>
    <w:rsid w:val="00BE2A42"/>
    <w:rsid w:val="00BE58A7"/>
    <w:rsid w:val="00BF0204"/>
    <w:rsid w:val="00BF07F5"/>
    <w:rsid w:val="00BF3897"/>
    <w:rsid w:val="00BF4DAB"/>
    <w:rsid w:val="00BF7B12"/>
    <w:rsid w:val="00C02021"/>
    <w:rsid w:val="00C0210F"/>
    <w:rsid w:val="00C02587"/>
    <w:rsid w:val="00C02E80"/>
    <w:rsid w:val="00C051FC"/>
    <w:rsid w:val="00C05841"/>
    <w:rsid w:val="00C06421"/>
    <w:rsid w:val="00C10098"/>
    <w:rsid w:val="00C10521"/>
    <w:rsid w:val="00C11DEF"/>
    <w:rsid w:val="00C1213A"/>
    <w:rsid w:val="00C13C61"/>
    <w:rsid w:val="00C149EF"/>
    <w:rsid w:val="00C1529B"/>
    <w:rsid w:val="00C16C5D"/>
    <w:rsid w:val="00C1700B"/>
    <w:rsid w:val="00C200D3"/>
    <w:rsid w:val="00C246EF"/>
    <w:rsid w:val="00C26898"/>
    <w:rsid w:val="00C269C2"/>
    <w:rsid w:val="00C30ABE"/>
    <w:rsid w:val="00C30C2E"/>
    <w:rsid w:val="00C33049"/>
    <w:rsid w:val="00C33E2E"/>
    <w:rsid w:val="00C34EDA"/>
    <w:rsid w:val="00C3774F"/>
    <w:rsid w:val="00C450EA"/>
    <w:rsid w:val="00C45DCD"/>
    <w:rsid w:val="00C46403"/>
    <w:rsid w:val="00C521CB"/>
    <w:rsid w:val="00C530EA"/>
    <w:rsid w:val="00C61E16"/>
    <w:rsid w:val="00C62050"/>
    <w:rsid w:val="00C624AE"/>
    <w:rsid w:val="00C63ADC"/>
    <w:rsid w:val="00C65A0E"/>
    <w:rsid w:val="00C65E92"/>
    <w:rsid w:val="00C66D06"/>
    <w:rsid w:val="00C70039"/>
    <w:rsid w:val="00C70699"/>
    <w:rsid w:val="00C71BBD"/>
    <w:rsid w:val="00C749E0"/>
    <w:rsid w:val="00C8137C"/>
    <w:rsid w:val="00C8356A"/>
    <w:rsid w:val="00C84051"/>
    <w:rsid w:val="00C842FA"/>
    <w:rsid w:val="00C862D3"/>
    <w:rsid w:val="00C8729B"/>
    <w:rsid w:val="00C926C9"/>
    <w:rsid w:val="00C92A8A"/>
    <w:rsid w:val="00C973D4"/>
    <w:rsid w:val="00CA1754"/>
    <w:rsid w:val="00CA1780"/>
    <w:rsid w:val="00CA2A4B"/>
    <w:rsid w:val="00CA5306"/>
    <w:rsid w:val="00CA6DFA"/>
    <w:rsid w:val="00CB2511"/>
    <w:rsid w:val="00CB5C3E"/>
    <w:rsid w:val="00CB7CA6"/>
    <w:rsid w:val="00CC0BB8"/>
    <w:rsid w:val="00CC1DDB"/>
    <w:rsid w:val="00CC37DD"/>
    <w:rsid w:val="00CC39B2"/>
    <w:rsid w:val="00CC3E4B"/>
    <w:rsid w:val="00CC455E"/>
    <w:rsid w:val="00CC4776"/>
    <w:rsid w:val="00CC4E30"/>
    <w:rsid w:val="00CC4F6C"/>
    <w:rsid w:val="00CC5823"/>
    <w:rsid w:val="00CD32D8"/>
    <w:rsid w:val="00CD3709"/>
    <w:rsid w:val="00CD4DB7"/>
    <w:rsid w:val="00CD7BCA"/>
    <w:rsid w:val="00CE14E0"/>
    <w:rsid w:val="00CE6D3B"/>
    <w:rsid w:val="00CE7B09"/>
    <w:rsid w:val="00CE7B9F"/>
    <w:rsid w:val="00CE7CA1"/>
    <w:rsid w:val="00CE7DAE"/>
    <w:rsid w:val="00CF02CC"/>
    <w:rsid w:val="00CF3A37"/>
    <w:rsid w:val="00CF4316"/>
    <w:rsid w:val="00CF4A80"/>
    <w:rsid w:val="00CF50C0"/>
    <w:rsid w:val="00CF5B16"/>
    <w:rsid w:val="00CF61DA"/>
    <w:rsid w:val="00D022FD"/>
    <w:rsid w:val="00D02C6D"/>
    <w:rsid w:val="00D034F0"/>
    <w:rsid w:val="00D03918"/>
    <w:rsid w:val="00D04BFA"/>
    <w:rsid w:val="00D04CBF"/>
    <w:rsid w:val="00D0552B"/>
    <w:rsid w:val="00D0552C"/>
    <w:rsid w:val="00D126AB"/>
    <w:rsid w:val="00D13435"/>
    <w:rsid w:val="00D134B9"/>
    <w:rsid w:val="00D13745"/>
    <w:rsid w:val="00D13BB3"/>
    <w:rsid w:val="00D13D93"/>
    <w:rsid w:val="00D1559D"/>
    <w:rsid w:val="00D24D5E"/>
    <w:rsid w:val="00D25047"/>
    <w:rsid w:val="00D30447"/>
    <w:rsid w:val="00D30470"/>
    <w:rsid w:val="00D31034"/>
    <w:rsid w:val="00D31CCC"/>
    <w:rsid w:val="00D32DC7"/>
    <w:rsid w:val="00D37F08"/>
    <w:rsid w:val="00D438BF"/>
    <w:rsid w:val="00D50CE9"/>
    <w:rsid w:val="00D55703"/>
    <w:rsid w:val="00D56A72"/>
    <w:rsid w:val="00D56EE4"/>
    <w:rsid w:val="00D63B6D"/>
    <w:rsid w:val="00D64BFC"/>
    <w:rsid w:val="00D661AD"/>
    <w:rsid w:val="00D66800"/>
    <w:rsid w:val="00D6687C"/>
    <w:rsid w:val="00D66B32"/>
    <w:rsid w:val="00D70333"/>
    <w:rsid w:val="00D70FE5"/>
    <w:rsid w:val="00D7332D"/>
    <w:rsid w:val="00D73F5A"/>
    <w:rsid w:val="00D74572"/>
    <w:rsid w:val="00D74C55"/>
    <w:rsid w:val="00D7560D"/>
    <w:rsid w:val="00D779D1"/>
    <w:rsid w:val="00D80976"/>
    <w:rsid w:val="00D81249"/>
    <w:rsid w:val="00D848F6"/>
    <w:rsid w:val="00D863A1"/>
    <w:rsid w:val="00D92A86"/>
    <w:rsid w:val="00D92C51"/>
    <w:rsid w:val="00D930B7"/>
    <w:rsid w:val="00D937D0"/>
    <w:rsid w:val="00DA4DA2"/>
    <w:rsid w:val="00DA729E"/>
    <w:rsid w:val="00DA76E8"/>
    <w:rsid w:val="00DA7787"/>
    <w:rsid w:val="00DB1219"/>
    <w:rsid w:val="00DB2116"/>
    <w:rsid w:val="00DB6489"/>
    <w:rsid w:val="00DC1B8D"/>
    <w:rsid w:val="00DC270A"/>
    <w:rsid w:val="00DC3783"/>
    <w:rsid w:val="00DC5DB5"/>
    <w:rsid w:val="00DD3079"/>
    <w:rsid w:val="00DD31A3"/>
    <w:rsid w:val="00DD405C"/>
    <w:rsid w:val="00DE1011"/>
    <w:rsid w:val="00DE2694"/>
    <w:rsid w:val="00DE2C8A"/>
    <w:rsid w:val="00DE30DC"/>
    <w:rsid w:val="00DE756A"/>
    <w:rsid w:val="00DE7908"/>
    <w:rsid w:val="00DF00EC"/>
    <w:rsid w:val="00DF0227"/>
    <w:rsid w:val="00DF05EE"/>
    <w:rsid w:val="00DF2261"/>
    <w:rsid w:val="00DF2BDD"/>
    <w:rsid w:val="00DF3DF2"/>
    <w:rsid w:val="00DF6471"/>
    <w:rsid w:val="00E02258"/>
    <w:rsid w:val="00E02B35"/>
    <w:rsid w:val="00E05128"/>
    <w:rsid w:val="00E06BB8"/>
    <w:rsid w:val="00E0791A"/>
    <w:rsid w:val="00E12305"/>
    <w:rsid w:val="00E155C7"/>
    <w:rsid w:val="00E15A16"/>
    <w:rsid w:val="00E16079"/>
    <w:rsid w:val="00E168BE"/>
    <w:rsid w:val="00E16CDC"/>
    <w:rsid w:val="00E20CC3"/>
    <w:rsid w:val="00E20E84"/>
    <w:rsid w:val="00E233B7"/>
    <w:rsid w:val="00E23618"/>
    <w:rsid w:val="00E24E41"/>
    <w:rsid w:val="00E2559E"/>
    <w:rsid w:val="00E27174"/>
    <w:rsid w:val="00E30951"/>
    <w:rsid w:val="00E31283"/>
    <w:rsid w:val="00E3311A"/>
    <w:rsid w:val="00E351A4"/>
    <w:rsid w:val="00E37595"/>
    <w:rsid w:val="00E4143F"/>
    <w:rsid w:val="00E419BD"/>
    <w:rsid w:val="00E41E6C"/>
    <w:rsid w:val="00E461F1"/>
    <w:rsid w:val="00E476CB"/>
    <w:rsid w:val="00E47EAA"/>
    <w:rsid w:val="00E50E28"/>
    <w:rsid w:val="00E510A5"/>
    <w:rsid w:val="00E5128E"/>
    <w:rsid w:val="00E52112"/>
    <w:rsid w:val="00E54EFD"/>
    <w:rsid w:val="00E56C9E"/>
    <w:rsid w:val="00E61A3E"/>
    <w:rsid w:val="00E61FDA"/>
    <w:rsid w:val="00E6532E"/>
    <w:rsid w:val="00E65B47"/>
    <w:rsid w:val="00E65C77"/>
    <w:rsid w:val="00E70B8B"/>
    <w:rsid w:val="00E71298"/>
    <w:rsid w:val="00E71882"/>
    <w:rsid w:val="00E7317C"/>
    <w:rsid w:val="00E750E2"/>
    <w:rsid w:val="00E761C7"/>
    <w:rsid w:val="00E76659"/>
    <w:rsid w:val="00E81DD1"/>
    <w:rsid w:val="00E82AB2"/>
    <w:rsid w:val="00E9003F"/>
    <w:rsid w:val="00E90ACA"/>
    <w:rsid w:val="00E9141D"/>
    <w:rsid w:val="00E91E67"/>
    <w:rsid w:val="00E921CA"/>
    <w:rsid w:val="00E925B6"/>
    <w:rsid w:val="00E92B76"/>
    <w:rsid w:val="00E92BFE"/>
    <w:rsid w:val="00E939BF"/>
    <w:rsid w:val="00E96A10"/>
    <w:rsid w:val="00E97230"/>
    <w:rsid w:val="00E97BB3"/>
    <w:rsid w:val="00EA0C74"/>
    <w:rsid w:val="00EA48A7"/>
    <w:rsid w:val="00EA5F3F"/>
    <w:rsid w:val="00EA6F7C"/>
    <w:rsid w:val="00EB26EA"/>
    <w:rsid w:val="00EB2C2A"/>
    <w:rsid w:val="00EB2E95"/>
    <w:rsid w:val="00EB3089"/>
    <w:rsid w:val="00EB31B2"/>
    <w:rsid w:val="00EB327F"/>
    <w:rsid w:val="00EB352E"/>
    <w:rsid w:val="00EC0667"/>
    <w:rsid w:val="00EC43A6"/>
    <w:rsid w:val="00EC45F3"/>
    <w:rsid w:val="00EC6226"/>
    <w:rsid w:val="00ED4466"/>
    <w:rsid w:val="00ED5223"/>
    <w:rsid w:val="00ED56E6"/>
    <w:rsid w:val="00ED61A4"/>
    <w:rsid w:val="00ED637D"/>
    <w:rsid w:val="00EE0C60"/>
    <w:rsid w:val="00EE1BBC"/>
    <w:rsid w:val="00EE33EE"/>
    <w:rsid w:val="00EE3C2F"/>
    <w:rsid w:val="00EE5A5F"/>
    <w:rsid w:val="00EF022B"/>
    <w:rsid w:val="00EF4847"/>
    <w:rsid w:val="00EF6682"/>
    <w:rsid w:val="00EF678B"/>
    <w:rsid w:val="00F016A6"/>
    <w:rsid w:val="00F162D6"/>
    <w:rsid w:val="00F220C2"/>
    <w:rsid w:val="00F22E1E"/>
    <w:rsid w:val="00F23690"/>
    <w:rsid w:val="00F241F0"/>
    <w:rsid w:val="00F249C4"/>
    <w:rsid w:val="00F27557"/>
    <w:rsid w:val="00F31C3B"/>
    <w:rsid w:val="00F32648"/>
    <w:rsid w:val="00F32F61"/>
    <w:rsid w:val="00F4295F"/>
    <w:rsid w:val="00F433C8"/>
    <w:rsid w:val="00F43624"/>
    <w:rsid w:val="00F4377F"/>
    <w:rsid w:val="00F437D2"/>
    <w:rsid w:val="00F44F36"/>
    <w:rsid w:val="00F45152"/>
    <w:rsid w:val="00F476EF"/>
    <w:rsid w:val="00F47FA4"/>
    <w:rsid w:val="00F50829"/>
    <w:rsid w:val="00F50ED2"/>
    <w:rsid w:val="00F52BF5"/>
    <w:rsid w:val="00F52F11"/>
    <w:rsid w:val="00F53585"/>
    <w:rsid w:val="00F54920"/>
    <w:rsid w:val="00F55ABF"/>
    <w:rsid w:val="00F56238"/>
    <w:rsid w:val="00F5768D"/>
    <w:rsid w:val="00F6053C"/>
    <w:rsid w:val="00F631E0"/>
    <w:rsid w:val="00F63FDA"/>
    <w:rsid w:val="00F66D7E"/>
    <w:rsid w:val="00F676D6"/>
    <w:rsid w:val="00F7017B"/>
    <w:rsid w:val="00F704DB"/>
    <w:rsid w:val="00F70609"/>
    <w:rsid w:val="00F731D5"/>
    <w:rsid w:val="00F73973"/>
    <w:rsid w:val="00F75587"/>
    <w:rsid w:val="00F76440"/>
    <w:rsid w:val="00F76FF2"/>
    <w:rsid w:val="00F80353"/>
    <w:rsid w:val="00F86437"/>
    <w:rsid w:val="00F86F57"/>
    <w:rsid w:val="00F903D4"/>
    <w:rsid w:val="00F914C3"/>
    <w:rsid w:val="00F91C7C"/>
    <w:rsid w:val="00F9247E"/>
    <w:rsid w:val="00F95105"/>
    <w:rsid w:val="00F95869"/>
    <w:rsid w:val="00F95A42"/>
    <w:rsid w:val="00F97A95"/>
    <w:rsid w:val="00FA2519"/>
    <w:rsid w:val="00FA420B"/>
    <w:rsid w:val="00FA49C2"/>
    <w:rsid w:val="00FB0828"/>
    <w:rsid w:val="00FB6DDF"/>
    <w:rsid w:val="00FC1349"/>
    <w:rsid w:val="00FC164C"/>
    <w:rsid w:val="00FC2239"/>
    <w:rsid w:val="00FC2991"/>
    <w:rsid w:val="00FC2ADC"/>
    <w:rsid w:val="00FC5265"/>
    <w:rsid w:val="00FC60DE"/>
    <w:rsid w:val="00FC6C59"/>
    <w:rsid w:val="00FC70D4"/>
    <w:rsid w:val="00FD1FBF"/>
    <w:rsid w:val="00FD4F9C"/>
    <w:rsid w:val="00FD5079"/>
    <w:rsid w:val="00FD51B3"/>
    <w:rsid w:val="00FD66C1"/>
    <w:rsid w:val="00FE1BA0"/>
    <w:rsid w:val="00FE233D"/>
    <w:rsid w:val="00FE4E67"/>
    <w:rsid w:val="00FE6841"/>
    <w:rsid w:val="00FE6E58"/>
    <w:rsid w:val="00FE719F"/>
    <w:rsid w:val="00FE746F"/>
    <w:rsid w:val="00FF0501"/>
    <w:rsid w:val="00FF2B77"/>
    <w:rsid w:val="00FF325E"/>
    <w:rsid w:val="00FF40C2"/>
    <w:rsid w:val="00FF63CE"/>
    <w:rsid w:val="00FF64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CA1C0-C0EB-4F0E-8BB9-D833372C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50381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381F"/>
  </w:style>
  <w:style w:type="character" w:customStyle="1" w:styleId="12">
    <w:name w:val="Основной шрифт абзаца1"/>
    <w:rsid w:val="005069F1"/>
  </w:style>
  <w:style w:type="paragraph" w:customStyle="1" w:styleId="Standard">
    <w:name w:val="Standard"/>
    <w:rsid w:val="00F50ED2"/>
    <w:pPr>
      <w:suppressAutoHyphens/>
      <w:autoSpaceDN w:val="0"/>
      <w:spacing w:after="0" w:line="240" w:lineRule="auto"/>
      <w:ind w:firstLine="709"/>
    </w:pPr>
    <w:rPr>
      <w:rFonts w:ascii="Times New Roman" w:eastAsia="Times New Roman" w:hAnsi="Times New Roman" w:cs="Arial"/>
      <w:kern w:val="3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6CAC-DBD4-4719-B62E-DDEEC3FB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10397</Words>
  <Characters>59269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Лазарева</dc:creator>
  <cp:lastModifiedBy>ngsa</cp:lastModifiedBy>
  <cp:revision>6</cp:revision>
  <cp:lastPrinted>2025-04-10T09:14:00Z</cp:lastPrinted>
  <dcterms:created xsi:type="dcterms:W3CDTF">2025-04-29T06:33:00Z</dcterms:created>
  <dcterms:modified xsi:type="dcterms:W3CDTF">2025-07-11T07:03:00Z</dcterms:modified>
</cp:coreProperties>
</file>